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3F" w:rsidRDefault="00C1503F" w:rsidP="00C1503F">
      <w:bookmarkStart w:id="0" w:name="_Toc273363692"/>
      <w:bookmarkStart w:id="1" w:name="_Toc273363691"/>
      <w:bookmarkEnd w:id="0"/>
      <w:bookmarkEnd w:id="1"/>
    </w:p>
    <w:p w:rsidR="00C1503F" w:rsidRPr="00C1503F" w:rsidRDefault="00C1503F" w:rsidP="00C1503F">
      <w:pPr>
        <w:tabs>
          <w:tab w:val="left" w:pos="1540"/>
        </w:tabs>
        <w:rPr>
          <w:b/>
          <w:i/>
          <w:sz w:val="28"/>
          <w:szCs w:val="28"/>
        </w:rPr>
      </w:pPr>
      <w:r w:rsidRPr="00C1503F">
        <w:rPr>
          <w:b/>
          <w:i/>
          <w:sz w:val="28"/>
          <w:szCs w:val="28"/>
        </w:rPr>
        <w:t xml:space="preserve">          </w:t>
      </w:r>
      <w:r w:rsidR="00686E3B">
        <w:rPr>
          <w:b/>
          <w:i/>
          <w:sz w:val="28"/>
          <w:szCs w:val="28"/>
        </w:rPr>
        <w:t xml:space="preserve">                            </w:t>
      </w:r>
      <w:r w:rsidRPr="00C1503F">
        <w:rPr>
          <w:b/>
          <w:i/>
          <w:sz w:val="28"/>
          <w:szCs w:val="28"/>
        </w:rPr>
        <w:t xml:space="preserve">                   </w:t>
      </w:r>
    </w:p>
    <w:p w:rsidR="00C1503F" w:rsidRPr="00C1503F" w:rsidRDefault="00C1503F" w:rsidP="00C1503F">
      <w:pPr>
        <w:shd w:val="clear" w:color="auto" w:fill="FFFFFF"/>
        <w:tabs>
          <w:tab w:val="left" w:pos="571"/>
        </w:tabs>
        <w:ind w:right="-366"/>
        <w:jc w:val="center"/>
        <w:rPr>
          <w:b/>
          <w:sz w:val="28"/>
          <w:szCs w:val="28"/>
        </w:rPr>
      </w:pPr>
      <w:r w:rsidRPr="00C1503F">
        <w:rPr>
          <w:b/>
          <w:i/>
          <w:sz w:val="28"/>
          <w:szCs w:val="28"/>
        </w:rPr>
        <w:t xml:space="preserve">    </w:t>
      </w:r>
      <w:r w:rsidRPr="00C1503F">
        <w:rPr>
          <w:b/>
          <w:sz w:val="28"/>
          <w:szCs w:val="28"/>
        </w:rPr>
        <w:t>Муниципальное общеобразовательное бюджетное учреждение</w:t>
      </w:r>
    </w:p>
    <w:p w:rsidR="00686E3B" w:rsidRDefault="00C1503F" w:rsidP="00686E3B">
      <w:pPr>
        <w:shd w:val="clear" w:color="auto" w:fill="FFFFFF"/>
        <w:tabs>
          <w:tab w:val="left" w:pos="571"/>
        </w:tabs>
        <w:ind w:right="-366"/>
        <w:jc w:val="center"/>
        <w:rPr>
          <w:b/>
          <w:sz w:val="28"/>
          <w:szCs w:val="28"/>
        </w:rPr>
      </w:pPr>
      <w:r w:rsidRPr="00C1503F">
        <w:rPr>
          <w:b/>
          <w:sz w:val="28"/>
          <w:szCs w:val="28"/>
        </w:rPr>
        <w:t xml:space="preserve">                       «Средняя общеобразовательная школа №2 с.Киргиз-Мияки  </w:t>
      </w:r>
      <w:proofErr w:type="gramStart"/>
      <w:r w:rsidRPr="00C1503F">
        <w:rPr>
          <w:b/>
          <w:sz w:val="28"/>
          <w:szCs w:val="28"/>
        </w:rPr>
        <w:t>муниципального</w:t>
      </w:r>
      <w:proofErr w:type="gramEnd"/>
    </w:p>
    <w:p w:rsidR="00C1503F" w:rsidRPr="00C1503F" w:rsidRDefault="00C1503F" w:rsidP="00686E3B">
      <w:pPr>
        <w:shd w:val="clear" w:color="auto" w:fill="FFFFFF"/>
        <w:tabs>
          <w:tab w:val="left" w:pos="571"/>
        </w:tabs>
        <w:ind w:right="-366"/>
        <w:jc w:val="center"/>
        <w:rPr>
          <w:b/>
          <w:sz w:val="28"/>
          <w:szCs w:val="28"/>
        </w:rPr>
      </w:pPr>
      <w:r w:rsidRPr="00C1503F">
        <w:rPr>
          <w:b/>
          <w:sz w:val="28"/>
          <w:szCs w:val="28"/>
        </w:rPr>
        <w:t xml:space="preserve"> района Миякинский район</w:t>
      </w:r>
      <w:r w:rsidR="00686E3B">
        <w:rPr>
          <w:b/>
          <w:sz w:val="28"/>
          <w:szCs w:val="28"/>
        </w:rPr>
        <w:t xml:space="preserve"> </w:t>
      </w:r>
      <w:r w:rsidRPr="00C1503F">
        <w:rPr>
          <w:b/>
          <w:sz w:val="28"/>
          <w:szCs w:val="28"/>
        </w:rPr>
        <w:t>Республики Башкортостан»</w:t>
      </w:r>
      <w:r w:rsidR="00686E3B">
        <w:rPr>
          <w:b/>
          <w:sz w:val="28"/>
          <w:szCs w:val="28"/>
        </w:rPr>
        <w:t xml:space="preserve"> </w:t>
      </w:r>
    </w:p>
    <w:p w:rsidR="00C1503F" w:rsidRPr="00C1503F" w:rsidRDefault="00C1503F" w:rsidP="00C1503F">
      <w:pPr>
        <w:shd w:val="clear" w:color="auto" w:fill="FFFFFF"/>
        <w:tabs>
          <w:tab w:val="left" w:pos="571"/>
        </w:tabs>
        <w:ind w:right="-366"/>
        <w:jc w:val="center"/>
        <w:rPr>
          <w:b/>
          <w:sz w:val="28"/>
          <w:szCs w:val="28"/>
        </w:rPr>
      </w:pPr>
    </w:p>
    <w:p w:rsidR="00C1503F" w:rsidRDefault="00C1503F" w:rsidP="003C36AB">
      <w:pPr>
        <w:shd w:val="clear" w:color="auto" w:fill="FFFFFF"/>
        <w:tabs>
          <w:tab w:val="left" w:pos="571"/>
        </w:tabs>
        <w:ind w:right="-366"/>
      </w:pPr>
    </w:p>
    <w:tbl>
      <w:tblPr>
        <w:tblW w:w="0" w:type="auto"/>
        <w:tblInd w:w="1242" w:type="dxa"/>
        <w:tblLayout w:type="fixed"/>
        <w:tblLook w:val="0000"/>
      </w:tblPr>
      <w:tblGrid>
        <w:gridCol w:w="4111"/>
        <w:gridCol w:w="3969"/>
        <w:gridCol w:w="5245"/>
      </w:tblGrid>
      <w:tr w:rsidR="003C36AB" w:rsidTr="003C36A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6AB" w:rsidRDefault="008A1CAD" w:rsidP="00995CE0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«Рассмотрена</w:t>
            </w:r>
            <w:r w:rsidR="003C36AB">
              <w:rPr>
                <w:b/>
              </w:rPr>
              <w:t>»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 xml:space="preserve">Руководитель МО 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  <w:p w:rsidR="003C36AB" w:rsidRDefault="00062303" w:rsidP="00995CE0">
            <w:pPr>
              <w:tabs>
                <w:tab w:val="left" w:pos="9288"/>
              </w:tabs>
              <w:jc w:val="center"/>
            </w:pPr>
            <w:r>
              <w:t>________   /Рахматуллина З.Х.</w:t>
            </w:r>
            <w:r w:rsidR="00FC34E5">
              <w:t>.</w:t>
            </w:r>
            <w:r w:rsidR="003C36AB">
              <w:t>/</w:t>
            </w:r>
          </w:p>
          <w:p w:rsidR="003C36AB" w:rsidRDefault="003C36AB" w:rsidP="00062303">
            <w:pPr>
              <w:tabs>
                <w:tab w:val="left" w:pos="9288"/>
              </w:tabs>
            </w:pP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>Протокол № _____</w:t>
            </w:r>
          </w:p>
          <w:p w:rsidR="003C36AB" w:rsidRDefault="00940C5E" w:rsidP="00995CE0">
            <w:pPr>
              <w:tabs>
                <w:tab w:val="left" w:pos="9288"/>
              </w:tabs>
              <w:jc w:val="center"/>
            </w:pPr>
            <w:r>
              <w:t xml:space="preserve"> от  «__»___________2020</w:t>
            </w:r>
            <w:r w:rsidR="003C36AB">
              <w:t xml:space="preserve"> г.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6AB" w:rsidRDefault="008A1CAD" w:rsidP="00995CE0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«Согласована</w:t>
            </w:r>
            <w:r w:rsidR="003C36AB">
              <w:rPr>
                <w:b/>
              </w:rPr>
              <w:t>»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>Заместитель директора по УВР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 xml:space="preserve">________  </w:t>
            </w:r>
          </w:p>
          <w:p w:rsidR="003C36AB" w:rsidRDefault="00062303" w:rsidP="00995CE0">
            <w:pPr>
              <w:tabs>
                <w:tab w:val="left" w:pos="9288"/>
              </w:tabs>
              <w:jc w:val="center"/>
            </w:pPr>
            <w:r>
              <w:t>/Гумерова Э.Ф</w:t>
            </w:r>
            <w:r w:rsidR="00FC34E5">
              <w:t>.</w:t>
            </w:r>
            <w:r w:rsidR="003C36AB">
              <w:t>/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  <w:p w:rsidR="003C36AB" w:rsidRDefault="00940C5E" w:rsidP="00995CE0">
            <w:pPr>
              <w:tabs>
                <w:tab w:val="left" w:pos="9288"/>
              </w:tabs>
              <w:jc w:val="center"/>
            </w:pPr>
            <w:r>
              <w:t xml:space="preserve"> «__»____________2020</w:t>
            </w:r>
            <w:r w:rsidR="003C36AB">
              <w:t xml:space="preserve"> г.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6AB" w:rsidRDefault="008A1CAD" w:rsidP="00995CE0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«Утверждена</w:t>
            </w:r>
            <w:r w:rsidR="003C36AB">
              <w:rPr>
                <w:b/>
              </w:rPr>
              <w:t>»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 xml:space="preserve">Директор МОБУ СОШ 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  <w:r>
              <w:t>________</w:t>
            </w:r>
            <w:r w:rsidR="001F31C5">
              <w:t>__</w:t>
            </w:r>
            <w:r>
              <w:t xml:space="preserve">    /</w:t>
            </w:r>
            <w:proofErr w:type="spellStart"/>
            <w:r>
              <w:t>В.Д.Дедух</w:t>
            </w:r>
            <w:proofErr w:type="spellEnd"/>
            <w:r>
              <w:t>/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  <w:p w:rsidR="003C36AB" w:rsidRDefault="00062303" w:rsidP="00995CE0">
            <w:pPr>
              <w:tabs>
                <w:tab w:val="left" w:pos="9288"/>
              </w:tabs>
              <w:jc w:val="center"/>
            </w:pPr>
            <w:r>
              <w:t>Приказ № 74</w:t>
            </w:r>
          </w:p>
          <w:p w:rsidR="003C36AB" w:rsidRDefault="00062303" w:rsidP="00995CE0">
            <w:pPr>
              <w:tabs>
                <w:tab w:val="left" w:pos="9288"/>
              </w:tabs>
              <w:jc w:val="center"/>
            </w:pPr>
            <w:r>
              <w:t xml:space="preserve"> от «01» сентября </w:t>
            </w:r>
            <w:r w:rsidR="00940C5E">
              <w:t>2020</w:t>
            </w:r>
            <w:r w:rsidR="003C36AB">
              <w:t xml:space="preserve"> г.</w:t>
            </w:r>
          </w:p>
          <w:p w:rsidR="003C36AB" w:rsidRDefault="003C36AB" w:rsidP="00995CE0">
            <w:pPr>
              <w:tabs>
                <w:tab w:val="left" w:pos="9288"/>
              </w:tabs>
              <w:jc w:val="center"/>
            </w:pPr>
          </w:p>
        </w:tc>
      </w:tr>
    </w:tbl>
    <w:p w:rsidR="00C1503F" w:rsidRDefault="00C1503F" w:rsidP="00C1503F">
      <w:pPr>
        <w:shd w:val="clear" w:color="auto" w:fill="FFFFFF"/>
        <w:tabs>
          <w:tab w:val="left" w:pos="571"/>
        </w:tabs>
        <w:ind w:right="-366"/>
        <w:jc w:val="center"/>
        <w:rPr>
          <w:rFonts w:ascii="a_Helver Bashkir" w:hAnsi="a_Helver Bashkir"/>
        </w:rPr>
      </w:pPr>
    </w:p>
    <w:p w:rsidR="003C36AB" w:rsidRDefault="003C36AB" w:rsidP="003C36AB">
      <w:pPr>
        <w:tabs>
          <w:tab w:val="left" w:pos="9648"/>
        </w:tabs>
        <w:ind w:left="360"/>
        <w:jc w:val="center"/>
        <w:rPr>
          <w:b/>
        </w:rPr>
      </w:pPr>
      <w:r>
        <w:rPr>
          <w:b/>
        </w:rPr>
        <w:t>РАБОЧАЯ ПРОГРАММА УЧИТЕЛЯ</w:t>
      </w:r>
    </w:p>
    <w:p w:rsidR="003C36AB" w:rsidRDefault="003C36AB" w:rsidP="003C36AB">
      <w:pPr>
        <w:tabs>
          <w:tab w:val="left" w:pos="9648"/>
        </w:tabs>
        <w:ind w:left="360"/>
        <w:jc w:val="center"/>
      </w:pPr>
    </w:p>
    <w:p w:rsidR="003C36AB" w:rsidRDefault="003C36AB" w:rsidP="003C36AB">
      <w:pPr>
        <w:shd w:val="clear" w:color="auto" w:fill="FFFFFF"/>
        <w:tabs>
          <w:tab w:val="left" w:pos="571"/>
        </w:tabs>
        <w:ind w:right="-366"/>
        <w:jc w:val="center"/>
      </w:pPr>
      <w:r w:rsidRPr="00C1503F">
        <w:rPr>
          <w:sz w:val="28"/>
          <w:szCs w:val="28"/>
        </w:rPr>
        <w:t>МУДАРИСОВОЙ ФАЙРУЗЫ АМИРОВНЫ</w:t>
      </w:r>
      <w:r w:rsidRPr="00C1503F">
        <w:t>,</w:t>
      </w:r>
    </w:p>
    <w:p w:rsidR="003C36AB" w:rsidRPr="003C36AB" w:rsidRDefault="003C36AB" w:rsidP="003C36AB">
      <w:pPr>
        <w:shd w:val="clear" w:color="auto" w:fill="FFFFFF"/>
        <w:tabs>
          <w:tab w:val="left" w:pos="571"/>
        </w:tabs>
        <w:ind w:right="-366"/>
        <w:jc w:val="center"/>
        <w:rPr>
          <w:u w:val="single"/>
        </w:rPr>
      </w:pPr>
      <w:r w:rsidRPr="003C36AB">
        <w:rPr>
          <w:u w:val="single"/>
        </w:rPr>
        <w:t>учителя и</w:t>
      </w:r>
      <w:r w:rsidR="00FC34E5">
        <w:rPr>
          <w:u w:val="single"/>
        </w:rPr>
        <w:t xml:space="preserve">стории и обществознания  </w:t>
      </w:r>
      <w:r w:rsidRPr="003C36AB">
        <w:rPr>
          <w:u w:val="single"/>
        </w:rPr>
        <w:t xml:space="preserve"> высшей категории</w:t>
      </w:r>
    </w:p>
    <w:p w:rsidR="003C36AB" w:rsidRDefault="003C36AB" w:rsidP="00940C5E">
      <w:pPr>
        <w:tabs>
          <w:tab w:val="left" w:pos="9648"/>
        </w:tabs>
      </w:pPr>
    </w:p>
    <w:p w:rsidR="003C36AB" w:rsidRDefault="003C36AB" w:rsidP="003C36AB">
      <w:pPr>
        <w:tabs>
          <w:tab w:val="left" w:pos="9648"/>
        </w:tabs>
        <w:ind w:left="360"/>
        <w:jc w:val="center"/>
      </w:pPr>
    </w:p>
    <w:p w:rsidR="003C36AB" w:rsidRDefault="003C36AB" w:rsidP="003C36AB">
      <w:pPr>
        <w:tabs>
          <w:tab w:val="left" w:pos="9648"/>
        </w:tabs>
        <w:ind w:left="360"/>
        <w:jc w:val="center"/>
      </w:pPr>
    </w:p>
    <w:p w:rsidR="003C36AB" w:rsidRPr="003C36AB" w:rsidRDefault="003C36AB" w:rsidP="003C36AB">
      <w:pPr>
        <w:shd w:val="clear" w:color="auto" w:fill="FFFFFF"/>
        <w:tabs>
          <w:tab w:val="left" w:pos="571"/>
        </w:tabs>
        <w:ind w:right="-366"/>
        <w:jc w:val="center"/>
        <w:rPr>
          <w:sz w:val="32"/>
          <w:szCs w:val="32"/>
          <w:u w:val="single"/>
        </w:rPr>
      </w:pPr>
      <w:r w:rsidRPr="003C36AB">
        <w:rPr>
          <w:sz w:val="32"/>
          <w:szCs w:val="32"/>
        </w:rPr>
        <w:t xml:space="preserve"> </w:t>
      </w:r>
      <w:r w:rsidR="00062303">
        <w:rPr>
          <w:sz w:val="32"/>
          <w:szCs w:val="32"/>
          <w:u w:val="single"/>
        </w:rPr>
        <w:t>по обществознанию</w:t>
      </w:r>
      <w:r w:rsidR="00940C5E">
        <w:rPr>
          <w:sz w:val="32"/>
          <w:szCs w:val="32"/>
          <w:u w:val="single"/>
        </w:rPr>
        <w:t xml:space="preserve"> в 11 классе, базовый уровень</w:t>
      </w:r>
    </w:p>
    <w:p w:rsidR="003C36AB" w:rsidRDefault="003C36AB" w:rsidP="003C36AB">
      <w:pPr>
        <w:tabs>
          <w:tab w:val="left" w:pos="9648"/>
        </w:tabs>
        <w:ind w:left="360"/>
        <w:jc w:val="center"/>
      </w:pPr>
      <w:r>
        <w:t xml:space="preserve"> </w:t>
      </w:r>
    </w:p>
    <w:p w:rsidR="003C36AB" w:rsidRDefault="003C36AB" w:rsidP="003C36AB">
      <w:pPr>
        <w:tabs>
          <w:tab w:val="left" w:pos="9648"/>
        </w:tabs>
        <w:ind w:left="360"/>
        <w:jc w:val="center"/>
      </w:pPr>
    </w:p>
    <w:p w:rsidR="003C36AB" w:rsidRDefault="003C36AB" w:rsidP="003C36AB">
      <w:pPr>
        <w:tabs>
          <w:tab w:val="left" w:pos="9648"/>
        </w:tabs>
        <w:ind w:left="360"/>
        <w:jc w:val="center"/>
      </w:pPr>
    </w:p>
    <w:p w:rsidR="00E733E4" w:rsidRPr="003C36AB" w:rsidRDefault="00940C5E" w:rsidP="008378B3">
      <w:pPr>
        <w:pStyle w:val="210"/>
        <w:spacing w:line="100" w:lineRule="atLeast"/>
        <w:jc w:val="center"/>
        <w:rPr>
          <w:b/>
          <w:color w:val="000000"/>
          <w:sz w:val="24"/>
          <w:szCs w:val="24"/>
          <w:u w:val="single"/>
        </w:rPr>
      </w:pPr>
      <w:r>
        <w:rPr>
          <w:sz w:val="32"/>
          <w:szCs w:val="32"/>
          <w:u w:val="single"/>
        </w:rPr>
        <w:t>2020-2021</w:t>
      </w:r>
      <w:r w:rsidR="003C36AB" w:rsidRPr="003C36AB">
        <w:rPr>
          <w:sz w:val="32"/>
          <w:szCs w:val="32"/>
          <w:u w:val="single"/>
        </w:rPr>
        <w:t xml:space="preserve"> учебный год</w:t>
      </w:r>
      <w:r w:rsidR="003C36AB" w:rsidRPr="003C36AB">
        <w:rPr>
          <w:b/>
          <w:color w:val="000000"/>
          <w:sz w:val="24"/>
          <w:szCs w:val="24"/>
          <w:u w:val="single"/>
        </w:rPr>
        <w:t xml:space="preserve"> </w:t>
      </w:r>
    </w:p>
    <w:p w:rsidR="003C36AB" w:rsidRPr="004C07EA" w:rsidRDefault="003C36AB" w:rsidP="003C36AB">
      <w:pPr>
        <w:pStyle w:val="210"/>
        <w:spacing w:line="100" w:lineRule="atLeast"/>
        <w:jc w:val="center"/>
        <w:rPr>
          <w:color w:val="000000"/>
          <w:sz w:val="24"/>
          <w:szCs w:val="24"/>
        </w:rPr>
      </w:pPr>
    </w:p>
    <w:p w:rsidR="008378B3" w:rsidRDefault="008378B3" w:rsidP="00E733E4">
      <w:pPr>
        <w:pStyle w:val="210"/>
        <w:jc w:val="center"/>
        <w:rPr>
          <w:color w:val="000000"/>
          <w:sz w:val="24"/>
          <w:szCs w:val="24"/>
        </w:rPr>
      </w:pPr>
    </w:p>
    <w:p w:rsidR="00E733E4" w:rsidRPr="008378B3" w:rsidRDefault="00E733E4" w:rsidP="00E733E4">
      <w:pPr>
        <w:pStyle w:val="210"/>
        <w:jc w:val="center"/>
        <w:rPr>
          <w:color w:val="000000"/>
          <w:szCs w:val="28"/>
        </w:rPr>
      </w:pPr>
      <w:r w:rsidRPr="008378B3">
        <w:rPr>
          <w:color w:val="000000"/>
          <w:szCs w:val="28"/>
        </w:rPr>
        <w:t>с. Киргиз-Мияки</w:t>
      </w:r>
    </w:p>
    <w:p w:rsidR="00147B17" w:rsidRDefault="00147B17" w:rsidP="00D41909">
      <w:pPr>
        <w:tabs>
          <w:tab w:val="left" w:pos="1540"/>
        </w:tabs>
        <w:rPr>
          <w:b/>
          <w:i/>
          <w:sz w:val="28"/>
          <w:szCs w:val="28"/>
        </w:rPr>
        <w:sectPr w:rsidR="00147B17" w:rsidSect="00FC12BB">
          <w:pgSz w:w="16838" w:h="11906" w:orient="landscape" w:code="9"/>
          <w:pgMar w:top="1134" w:right="1701" w:bottom="1134" w:left="1701" w:header="709" w:footer="709" w:gutter="0"/>
          <w:cols w:space="708"/>
          <w:docGrid w:linePitch="360"/>
        </w:sectPr>
      </w:pPr>
    </w:p>
    <w:p w:rsidR="003C36AB" w:rsidRPr="002D52A5" w:rsidRDefault="003C36AB" w:rsidP="002D52A5">
      <w:pPr>
        <w:rPr>
          <w:b/>
        </w:rPr>
      </w:pPr>
    </w:p>
    <w:p w:rsidR="00C1503F" w:rsidRPr="00221A9E" w:rsidRDefault="003C36AB" w:rsidP="00FC12BB">
      <w:pPr>
        <w:ind w:left="360"/>
        <w:jc w:val="center"/>
        <w:rPr>
          <w:b/>
        </w:rPr>
      </w:pPr>
      <w:r>
        <w:rPr>
          <w:b/>
        </w:rPr>
        <w:t xml:space="preserve">           </w:t>
      </w:r>
    </w:p>
    <w:p w:rsidR="00C1503F" w:rsidRPr="00221A9E" w:rsidRDefault="00C1503F" w:rsidP="00C1503F">
      <w:pPr>
        <w:rPr>
          <w:b/>
        </w:rPr>
      </w:pPr>
    </w:p>
    <w:p w:rsidR="00C1503F" w:rsidRPr="00221A9E" w:rsidRDefault="00C1503F" w:rsidP="00C1503F">
      <w:pPr>
        <w:jc w:val="center"/>
        <w:rPr>
          <w:b/>
        </w:rPr>
      </w:pPr>
      <w:r w:rsidRPr="00221A9E">
        <w:rPr>
          <w:b/>
        </w:rPr>
        <w:t>Пояснительная записка</w:t>
      </w:r>
    </w:p>
    <w:p w:rsidR="00F75E70" w:rsidRPr="00221A9E" w:rsidRDefault="00F75E70" w:rsidP="00F75E70">
      <w:pPr>
        <w:pStyle w:val="Default"/>
      </w:pPr>
      <w:r w:rsidRPr="00221A9E">
        <w:t xml:space="preserve">Рабочая программа по обществознанию (10-11 класс – </w:t>
      </w:r>
      <w:r w:rsidRPr="00221A9E">
        <w:rPr>
          <w:b/>
          <w:bCs/>
          <w:i/>
          <w:iCs/>
        </w:rPr>
        <w:t>базовое изучение предмета</w:t>
      </w:r>
      <w:r w:rsidRPr="00221A9E">
        <w:t xml:space="preserve">) составлена в соответствии с Федеральным компонентом государственного образовательного стандарта общего образования (2004 г.). </w:t>
      </w:r>
    </w:p>
    <w:p w:rsidR="00F75E70" w:rsidRPr="00221A9E" w:rsidRDefault="00F75E70" w:rsidP="00F75E70">
      <w:pPr>
        <w:pStyle w:val="Default"/>
      </w:pPr>
      <w:r w:rsidRPr="00221A9E">
        <w:rPr>
          <w:b/>
          <w:bCs/>
        </w:rPr>
        <w:t xml:space="preserve">Нормативно-правовая основа рабочей программы по обществознанию </w:t>
      </w:r>
    </w:p>
    <w:p w:rsidR="009D6735" w:rsidRPr="009D6735" w:rsidRDefault="00F75E70" w:rsidP="00F75E70">
      <w:pPr>
        <w:pStyle w:val="Default"/>
        <w:spacing w:after="36"/>
      </w:pPr>
      <w:r w:rsidRPr="00221A9E">
        <w:t>1</w:t>
      </w:r>
      <w:r w:rsidRPr="009D6735">
        <w:rPr>
          <w:color w:val="auto"/>
        </w:rPr>
        <w:t>)</w:t>
      </w:r>
      <w:r w:rsidR="009D6735" w:rsidRPr="009D6735">
        <w:rPr>
          <w:bCs/>
          <w:color w:val="auto"/>
          <w:shd w:val="clear" w:color="auto" w:fill="FFFFFF"/>
        </w:rPr>
        <w:t xml:space="preserve"> Федеральный закон от 29.12.2012 N 273-ФЗ "Об образовании в Российской Федерации"</w:t>
      </w:r>
      <w:r w:rsidRPr="009D6735">
        <w:rPr>
          <w:color w:val="auto"/>
        </w:rPr>
        <w:t xml:space="preserve"> </w:t>
      </w:r>
    </w:p>
    <w:p w:rsidR="00B46F7C" w:rsidRPr="00221A9E" w:rsidRDefault="00F75E70" w:rsidP="00F75E70">
      <w:pPr>
        <w:pStyle w:val="Default"/>
        <w:spacing w:after="36"/>
      </w:pPr>
      <w:r w:rsidRPr="00221A9E">
        <w:t xml:space="preserve">2) </w:t>
      </w:r>
      <w:r w:rsidR="00B46F7C" w:rsidRPr="00221A9E">
        <w:t>Федеральный компонент государственного образовательного стандарта, утвержденный Приказом Министерством образования и науки РФ от 05.03.2004 года № 1089.</w:t>
      </w:r>
    </w:p>
    <w:p w:rsidR="00F75E70" w:rsidRDefault="00F75E70" w:rsidP="00F75E70">
      <w:pPr>
        <w:pStyle w:val="Default"/>
        <w:spacing w:after="36"/>
      </w:pPr>
      <w:r w:rsidRPr="00221A9E">
        <w:t xml:space="preserve">3) Федеральный базисный учебный план для среднего (полного) общего образования, утвержденный приказом Минобразования РФ № 1312 от 09.03. 2004; </w:t>
      </w:r>
    </w:p>
    <w:p w:rsidR="008B6DB9" w:rsidRPr="00221A9E" w:rsidRDefault="008B6DB9" w:rsidP="00F75E70">
      <w:pPr>
        <w:pStyle w:val="Default"/>
        <w:spacing w:after="36"/>
      </w:pPr>
      <w:r>
        <w:t>4) Основная образовательная программа среднего общего образования муниципального  бюджетного образовательного учреждения средняя общеобразовательная школа №2 с.Киргиз-Мияки муниципального района Миякинский район РБ (ФКГОС)</w:t>
      </w:r>
    </w:p>
    <w:p w:rsidR="00B46F7C" w:rsidRPr="00221A9E" w:rsidRDefault="008B6DB9" w:rsidP="00B46F7C">
      <w:pPr>
        <w:jc w:val="both"/>
      </w:pPr>
      <w:r>
        <w:t>5</w:t>
      </w:r>
      <w:r w:rsidR="00F75E70" w:rsidRPr="00221A9E">
        <w:t xml:space="preserve">) Приказ </w:t>
      </w:r>
      <w:proofErr w:type="spellStart"/>
      <w:r w:rsidR="00F75E70" w:rsidRPr="00221A9E">
        <w:t>Минобрнауки</w:t>
      </w:r>
      <w:proofErr w:type="spellEnd"/>
      <w:r w:rsidR="00F75E70" w:rsidRPr="00221A9E">
        <w:t xml:space="preserve">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2013/2014 учебный год» </w:t>
      </w:r>
    </w:p>
    <w:p w:rsidR="00B46F7C" w:rsidRPr="00221A9E" w:rsidRDefault="00B46F7C" w:rsidP="00B46F7C">
      <w:pPr>
        <w:pStyle w:val="a4"/>
        <w:rPr>
          <w:sz w:val="24"/>
          <w:szCs w:val="24"/>
        </w:rPr>
      </w:pPr>
      <w:r w:rsidRPr="00221A9E">
        <w:rPr>
          <w:sz w:val="24"/>
          <w:szCs w:val="24"/>
        </w:rPr>
        <w:t>5</w:t>
      </w:r>
      <w:r w:rsidR="00256401">
        <w:rPr>
          <w:sz w:val="24"/>
          <w:szCs w:val="24"/>
        </w:rPr>
        <w:t xml:space="preserve">) </w:t>
      </w:r>
      <w:r w:rsidRPr="00221A9E">
        <w:rPr>
          <w:sz w:val="24"/>
          <w:szCs w:val="24"/>
        </w:rPr>
        <w:t xml:space="preserve"> Обществознание.  6-11 </w:t>
      </w:r>
      <w:proofErr w:type="spellStart"/>
      <w:r w:rsidRPr="00221A9E">
        <w:rPr>
          <w:sz w:val="24"/>
          <w:szCs w:val="24"/>
        </w:rPr>
        <w:t>кл</w:t>
      </w:r>
      <w:proofErr w:type="spellEnd"/>
      <w:r w:rsidRPr="00221A9E">
        <w:rPr>
          <w:sz w:val="24"/>
          <w:szCs w:val="24"/>
        </w:rPr>
        <w:t>.; Примерные программы для общеобразователь</w:t>
      </w:r>
      <w:r w:rsidR="009D6735">
        <w:rPr>
          <w:sz w:val="24"/>
          <w:szCs w:val="24"/>
        </w:rPr>
        <w:t>ных учреждений. М.: Дрофа. 2008</w:t>
      </w:r>
      <w:r w:rsidRPr="00221A9E">
        <w:rPr>
          <w:sz w:val="24"/>
          <w:szCs w:val="24"/>
        </w:rPr>
        <w:t xml:space="preserve">. </w:t>
      </w:r>
    </w:p>
    <w:p w:rsidR="00B46F7C" w:rsidRPr="00221A9E" w:rsidRDefault="00B46F7C" w:rsidP="00B46F7C">
      <w:pPr>
        <w:pStyle w:val="a4"/>
        <w:rPr>
          <w:sz w:val="24"/>
          <w:szCs w:val="24"/>
        </w:rPr>
      </w:pPr>
      <w:r w:rsidRPr="00221A9E">
        <w:rPr>
          <w:sz w:val="24"/>
          <w:szCs w:val="24"/>
        </w:rPr>
        <w:t xml:space="preserve"> Рабочая программа  составлена применительно к учебной программе «Обществознание», разработанной под  руководством академика РАО Л.Н. Боголюбова.</w:t>
      </w:r>
    </w:p>
    <w:p w:rsidR="00221A9E" w:rsidRDefault="00221A9E" w:rsidP="00F75E70">
      <w:pPr>
        <w:pStyle w:val="Default"/>
      </w:pPr>
    </w:p>
    <w:p w:rsidR="00F75E70" w:rsidRPr="00221A9E" w:rsidRDefault="00F75E70" w:rsidP="00F75E70">
      <w:pPr>
        <w:pStyle w:val="Default"/>
      </w:pPr>
      <w:r w:rsidRPr="00221A9E">
        <w:rPr>
          <w:b/>
          <w:bCs/>
        </w:rPr>
        <w:t xml:space="preserve">Цели </w:t>
      </w:r>
    </w:p>
    <w:p w:rsidR="00F75E70" w:rsidRPr="00221A9E" w:rsidRDefault="00F75E70" w:rsidP="00F75E70">
      <w:pPr>
        <w:pStyle w:val="Default"/>
      </w:pPr>
      <w:r w:rsidRPr="00221A9E">
        <w:rPr>
          <w:b/>
          <w:bCs/>
          <w:i/>
          <w:iCs/>
        </w:rPr>
        <w:t xml:space="preserve">Изучение обществознания (включая экономику и право) в старшей школе на базовом уровне направлено на достижение следующих целей: </w:t>
      </w:r>
    </w:p>
    <w:p w:rsidR="00F75E70" w:rsidRPr="00221A9E" w:rsidRDefault="00F75E70" w:rsidP="00F75E70">
      <w:pPr>
        <w:pStyle w:val="Default"/>
      </w:pPr>
      <w:r w:rsidRPr="00221A9E">
        <w:t xml:space="preserve">-  </w:t>
      </w:r>
      <w:r w:rsidRPr="00221A9E">
        <w:rPr>
          <w:b/>
          <w:bCs/>
        </w:rPr>
        <w:t xml:space="preserve">развитие </w:t>
      </w:r>
      <w:r w:rsidRPr="00221A9E">
        <w:t xml:space="preserve"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 </w:t>
      </w:r>
    </w:p>
    <w:p w:rsidR="00F75E70" w:rsidRPr="00221A9E" w:rsidRDefault="00F75E70" w:rsidP="00F75E70">
      <w:pPr>
        <w:pStyle w:val="Default"/>
        <w:spacing w:after="115"/>
      </w:pPr>
      <w:r w:rsidRPr="00221A9E">
        <w:rPr>
          <w:b/>
          <w:bCs/>
        </w:rPr>
        <w:t xml:space="preserve">- воспитание </w:t>
      </w:r>
      <w:r w:rsidRPr="00221A9E">
        <w:t>общероссийской идентичности</w:t>
      </w:r>
      <w:r w:rsidRPr="00221A9E">
        <w:rPr>
          <w:b/>
          <w:bCs/>
        </w:rPr>
        <w:t xml:space="preserve">, </w:t>
      </w:r>
      <w:r w:rsidRPr="00221A9E">
        <w:t xml:space="preserve">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 </w:t>
      </w:r>
    </w:p>
    <w:p w:rsidR="00F75E70" w:rsidRPr="00221A9E" w:rsidRDefault="00F75E70" w:rsidP="00F75E70">
      <w:pPr>
        <w:pStyle w:val="Default"/>
        <w:spacing w:after="115"/>
      </w:pPr>
      <w:proofErr w:type="gramStart"/>
      <w:r w:rsidRPr="00221A9E">
        <w:t xml:space="preserve">-  </w:t>
      </w:r>
      <w:r w:rsidRPr="00221A9E">
        <w:rPr>
          <w:b/>
          <w:bCs/>
        </w:rPr>
        <w:t xml:space="preserve">освоение системы знаний </w:t>
      </w:r>
      <w:r w:rsidRPr="00221A9E">
        <w:t xml:space="preserve"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 </w:t>
      </w:r>
      <w:proofErr w:type="gramEnd"/>
    </w:p>
    <w:p w:rsidR="00940C5E" w:rsidRDefault="00940C5E" w:rsidP="00F75E70">
      <w:pPr>
        <w:pStyle w:val="Default"/>
        <w:spacing w:after="115"/>
      </w:pPr>
    </w:p>
    <w:p w:rsidR="00F75E70" w:rsidRPr="00221A9E" w:rsidRDefault="00F75E70" w:rsidP="00F75E70">
      <w:pPr>
        <w:pStyle w:val="Default"/>
        <w:spacing w:after="115"/>
      </w:pPr>
      <w:r w:rsidRPr="00221A9E">
        <w:t xml:space="preserve">-  </w:t>
      </w:r>
      <w:r w:rsidRPr="00221A9E">
        <w:rPr>
          <w:b/>
          <w:bCs/>
        </w:rPr>
        <w:t xml:space="preserve">овладение умениями </w:t>
      </w:r>
      <w:r w:rsidRPr="00221A9E">
        <w:t xml:space="preserve"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C1503F" w:rsidRPr="00221A9E" w:rsidRDefault="00F75E70" w:rsidP="00FC12BB">
      <w:pPr>
        <w:pStyle w:val="Default"/>
      </w:pPr>
      <w:proofErr w:type="gramStart"/>
      <w:r w:rsidRPr="00221A9E">
        <w:t xml:space="preserve">-  </w:t>
      </w:r>
      <w:r w:rsidRPr="00221A9E">
        <w:rPr>
          <w:b/>
          <w:bCs/>
        </w:rPr>
        <w:t xml:space="preserve">формирование опыта </w:t>
      </w:r>
      <w:r w:rsidRPr="00221A9E">
        <w:t xml:space="preserve">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 </w:t>
      </w:r>
      <w:proofErr w:type="gramEnd"/>
    </w:p>
    <w:p w:rsidR="00F75E70" w:rsidRPr="00221A9E" w:rsidRDefault="00F75E70" w:rsidP="00C1503F">
      <w:pPr>
        <w:jc w:val="both"/>
      </w:pPr>
    </w:p>
    <w:p w:rsidR="00F75E70" w:rsidRPr="00221A9E" w:rsidRDefault="00F75E70" w:rsidP="00F75E70">
      <w:pPr>
        <w:tabs>
          <w:tab w:val="left" w:pos="8280"/>
        </w:tabs>
        <w:ind w:right="1" w:firstLine="540"/>
        <w:jc w:val="both"/>
        <w:rPr>
          <w:b/>
        </w:rPr>
      </w:pPr>
      <w:r w:rsidRPr="00221A9E">
        <w:rPr>
          <w:b/>
        </w:rPr>
        <w:t>Место предмета в базисном учебном плане</w:t>
      </w:r>
    </w:p>
    <w:p w:rsidR="00F75E70" w:rsidRPr="00221A9E" w:rsidRDefault="00F75E70" w:rsidP="00F75E70">
      <w:pPr>
        <w:tabs>
          <w:tab w:val="left" w:pos="8280"/>
        </w:tabs>
        <w:ind w:right="1" w:firstLine="540"/>
        <w:jc w:val="both"/>
      </w:pPr>
      <w:r w:rsidRPr="00221A9E"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среднего (полного) общего образования. </w:t>
      </w:r>
    </w:p>
    <w:p w:rsidR="00F75E70" w:rsidRPr="00221A9E" w:rsidRDefault="00F75E70" w:rsidP="008B6DB9">
      <w:pPr>
        <w:tabs>
          <w:tab w:val="left" w:pos="8280"/>
        </w:tabs>
        <w:ind w:right="1" w:firstLine="540"/>
        <w:jc w:val="both"/>
      </w:pPr>
      <w:r w:rsidRPr="00221A9E">
        <w:t xml:space="preserve">Рабочая программа рассчитана на 140 </w:t>
      </w:r>
      <w:proofErr w:type="gramStart"/>
      <w:r w:rsidRPr="00221A9E">
        <w:t>учебных</w:t>
      </w:r>
      <w:proofErr w:type="gramEnd"/>
      <w:r w:rsidRPr="00221A9E">
        <w:t xml:space="preserve"> часа. В том числе:  в </w:t>
      </w:r>
      <w:r w:rsidRPr="00221A9E">
        <w:rPr>
          <w:lang w:val="en-US"/>
        </w:rPr>
        <w:t>X</w:t>
      </w:r>
      <w:r w:rsidRPr="00221A9E">
        <w:t xml:space="preserve"> классе  и  в </w:t>
      </w:r>
      <w:r w:rsidRPr="00221A9E">
        <w:rPr>
          <w:lang w:val="en-US"/>
        </w:rPr>
        <w:t>XI</w:t>
      </w:r>
      <w:r w:rsidRPr="00221A9E">
        <w:t xml:space="preserve"> классе</w:t>
      </w:r>
      <w:r w:rsidR="00256401">
        <w:t xml:space="preserve"> </w:t>
      </w:r>
      <w:r w:rsidRPr="00221A9E">
        <w:t xml:space="preserve">- 70  часов, из расчета 2 </w:t>
      </w:r>
      <w:proofErr w:type="gramStart"/>
      <w:r w:rsidRPr="00221A9E">
        <w:t>учебных</w:t>
      </w:r>
      <w:proofErr w:type="gramEnd"/>
      <w:r w:rsidRPr="00221A9E">
        <w:t xml:space="preserve"> часа в неделю.</w:t>
      </w:r>
    </w:p>
    <w:p w:rsidR="00F75E70" w:rsidRPr="00221A9E" w:rsidRDefault="00F75E70" w:rsidP="00F75E70">
      <w:pPr>
        <w:tabs>
          <w:tab w:val="left" w:pos="8280"/>
        </w:tabs>
        <w:ind w:right="1" w:firstLine="540"/>
        <w:jc w:val="both"/>
      </w:pPr>
      <w:r w:rsidRPr="00221A9E">
        <w:t>При этом в ней предусмотрен резерв свободного учебного времени в объеме 16 учебных часов (или 11%)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tbl>
      <w:tblPr>
        <w:tblpPr w:leftFromText="180" w:rightFromText="180" w:vertAnchor="text" w:horzAnchor="margin" w:tblpXSpec="center" w:tblpY="173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38"/>
        <w:gridCol w:w="3443"/>
        <w:gridCol w:w="3443"/>
      </w:tblGrid>
      <w:tr w:rsidR="00F75E70" w:rsidRPr="00221A9E" w:rsidTr="00792375">
        <w:trPr>
          <w:trHeight w:val="564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5E70" w:rsidRPr="00221A9E" w:rsidRDefault="00F75E70" w:rsidP="00792375">
            <w:pPr>
              <w:jc w:val="center"/>
            </w:pPr>
            <w:r w:rsidRPr="00221A9E">
              <w:t>Классы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  <w:r w:rsidRPr="00221A9E">
              <w:t>Объем учебного времени</w:t>
            </w:r>
          </w:p>
          <w:p w:rsidR="00F75E70" w:rsidRPr="00221A9E" w:rsidRDefault="00F75E70" w:rsidP="00792375">
            <w:pPr>
              <w:jc w:val="center"/>
            </w:pPr>
            <w:r w:rsidRPr="00221A9E">
              <w:t>(часов)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5E70" w:rsidRPr="00221A9E" w:rsidRDefault="00F75E70" w:rsidP="00792375">
            <w:pPr>
              <w:jc w:val="center"/>
            </w:pPr>
            <w:r w:rsidRPr="00221A9E">
              <w:t xml:space="preserve">Часов в неделю </w:t>
            </w:r>
          </w:p>
        </w:tc>
      </w:tr>
      <w:tr w:rsidR="00F75E70" w:rsidRPr="00221A9E" w:rsidTr="00792375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70" w:rsidRPr="00221A9E" w:rsidRDefault="00F75E70" w:rsidP="00792375">
            <w:pPr>
              <w:jc w:val="center"/>
            </w:pPr>
          </w:p>
        </w:tc>
      </w:tr>
      <w:tr w:rsidR="00F75E70" w:rsidRPr="00221A9E" w:rsidTr="00792375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  <w:r w:rsidRPr="00221A9E">
              <w:rPr>
                <w:lang w:val="en-US"/>
              </w:rPr>
              <w:t>X</w:t>
            </w:r>
            <w:r w:rsidRPr="00221A9E">
              <w:t xml:space="preserve"> 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  <w:r w:rsidRPr="00221A9E">
              <w:t>70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70" w:rsidRPr="00221A9E" w:rsidRDefault="00F75E70" w:rsidP="00792375">
            <w:pPr>
              <w:jc w:val="center"/>
            </w:pPr>
            <w:r w:rsidRPr="00221A9E">
              <w:t>2</w:t>
            </w:r>
          </w:p>
        </w:tc>
      </w:tr>
      <w:tr w:rsidR="00F75E70" w:rsidRPr="00221A9E" w:rsidTr="00792375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F75E70" w:rsidP="00792375">
            <w:pPr>
              <w:jc w:val="center"/>
            </w:pPr>
            <w:r w:rsidRPr="00221A9E">
              <w:rPr>
                <w:lang w:val="en-US"/>
              </w:rPr>
              <w:t>XI</w:t>
            </w:r>
            <w:r w:rsidRPr="00221A9E">
              <w:t xml:space="preserve"> 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70" w:rsidRPr="00221A9E" w:rsidRDefault="000431FB" w:rsidP="00792375">
            <w:pPr>
              <w:jc w:val="center"/>
            </w:pPr>
            <w:r>
              <w:t>68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70" w:rsidRPr="00221A9E" w:rsidRDefault="00F75E70" w:rsidP="00792375">
            <w:pPr>
              <w:jc w:val="center"/>
            </w:pPr>
            <w:r w:rsidRPr="00221A9E">
              <w:t>2</w:t>
            </w:r>
          </w:p>
        </w:tc>
      </w:tr>
    </w:tbl>
    <w:p w:rsidR="00F75E70" w:rsidRPr="00221A9E" w:rsidRDefault="00F75E70" w:rsidP="001144C8">
      <w:pPr>
        <w:tabs>
          <w:tab w:val="left" w:pos="8280"/>
        </w:tabs>
        <w:ind w:right="1"/>
        <w:jc w:val="both"/>
      </w:pPr>
    </w:p>
    <w:p w:rsidR="00F75E70" w:rsidRPr="00221A9E" w:rsidRDefault="00F75E70" w:rsidP="00F75E70">
      <w:pPr>
        <w:tabs>
          <w:tab w:val="left" w:pos="8280"/>
        </w:tabs>
        <w:ind w:right="1" w:firstLine="540"/>
        <w:jc w:val="both"/>
        <w:rPr>
          <w:b/>
        </w:rPr>
      </w:pPr>
      <w:proofErr w:type="spellStart"/>
      <w:r w:rsidRPr="00221A9E">
        <w:rPr>
          <w:b/>
        </w:rPr>
        <w:t>Общеучебные</w:t>
      </w:r>
      <w:proofErr w:type="spellEnd"/>
      <w:r w:rsidRPr="00221A9E">
        <w:rPr>
          <w:b/>
        </w:rPr>
        <w:t xml:space="preserve"> умения, навыки и способы деятельности</w:t>
      </w:r>
    </w:p>
    <w:p w:rsidR="00F75E70" w:rsidRPr="00221A9E" w:rsidRDefault="00F75E70" w:rsidP="00F75E70">
      <w:pPr>
        <w:tabs>
          <w:tab w:val="left" w:pos="8280"/>
        </w:tabs>
        <w:ind w:right="1" w:firstLine="540"/>
        <w:jc w:val="both"/>
        <w:rPr>
          <w:b/>
        </w:rPr>
      </w:pPr>
      <w:r w:rsidRPr="00221A9E">
        <w:t xml:space="preserve">Примерная программа предусматривает формирование у учащихся </w:t>
      </w:r>
      <w:proofErr w:type="spellStart"/>
      <w:r w:rsidRPr="00221A9E">
        <w:t>общеучебных</w:t>
      </w:r>
      <w:proofErr w:type="spellEnd"/>
      <w:r w:rsidRPr="00221A9E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среднего (полного)  общего образования являются: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spacing w:before="10"/>
        <w:ind w:left="0" w:firstLine="540"/>
        <w:jc w:val="both"/>
        <w:rPr>
          <w:color w:val="000000"/>
          <w:sz w:val="24"/>
          <w:szCs w:val="24"/>
        </w:rPr>
      </w:pPr>
      <w:r w:rsidRPr="00221A9E">
        <w:rPr>
          <w:color w:val="000000"/>
          <w:sz w:val="24"/>
          <w:szCs w:val="24"/>
        </w:rPr>
        <w:t>определение сущ</w:t>
      </w:r>
      <w:r w:rsidRPr="00221A9E">
        <w:rPr>
          <w:color w:val="000000"/>
          <w:spacing w:val="2"/>
          <w:sz w:val="24"/>
          <w:szCs w:val="24"/>
        </w:rPr>
        <w:t>ностных характеристик изучаемого объекта,</w:t>
      </w:r>
      <w:r w:rsidRPr="00221A9E">
        <w:rPr>
          <w:color w:val="000000"/>
          <w:sz w:val="24"/>
          <w:szCs w:val="24"/>
        </w:rPr>
        <w:t xml:space="preserve"> сравнение, сопоставление, оценка и классификация объектов по указанным критериям;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color w:val="000000"/>
          <w:spacing w:val="-4"/>
          <w:sz w:val="24"/>
          <w:szCs w:val="24"/>
        </w:rPr>
      </w:pPr>
      <w:r w:rsidRPr="00221A9E">
        <w:rPr>
          <w:color w:val="000000"/>
          <w:spacing w:val="1"/>
          <w:sz w:val="24"/>
          <w:szCs w:val="24"/>
        </w:rPr>
        <w:t xml:space="preserve">объяснение </w:t>
      </w:r>
      <w:r w:rsidRPr="00221A9E">
        <w:rPr>
          <w:color w:val="000000"/>
          <w:spacing w:val="-2"/>
          <w:sz w:val="24"/>
          <w:szCs w:val="24"/>
        </w:rPr>
        <w:t xml:space="preserve">изученных положений на предлагаемых конкретных </w:t>
      </w:r>
      <w:r w:rsidRPr="00221A9E">
        <w:rPr>
          <w:color w:val="000000"/>
          <w:spacing w:val="-4"/>
          <w:sz w:val="24"/>
          <w:szCs w:val="24"/>
        </w:rPr>
        <w:t>примерах;</w:t>
      </w:r>
    </w:p>
    <w:p w:rsidR="00F75E70" w:rsidRPr="00221A9E" w:rsidRDefault="00F75E70" w:rsidP="00F75E70">
      <w:pPr>
        <w:numPr>
          <w:ilvl w:val="0"/>
          <w:numId w:val="8"/>
        </w:numPr>
        <w:tabs>
          <w:tab w:val="num" w:pos="720"/>
        </w:tabs>
        <w:spacing w:before="60"/>
        <w:ind w:left="0" w:firstLine="540"/>
        <w:jc w:val="both"/>
      </w:pPr>
      <w:r w:rsidRPr="00221A9E">
        <w:t>решение познавательных и практических задач, отражающих типичные социальные ситуации;</w:t>
      </w:r>
    </w:p>
    <w:p w:rsidR="00F75E70" w:rsidRPr="00221A9E" w:rsidRDefault="00F75E70" w:rsidP="00F75E70">
      <w:pPr>
        <w:numPr>
          <w:ilvl w:val="0"/>
          <w:numId w:val="8"/>
        </w:numPr>
        <w:tabs>
          <w:tab w:val="num" w:pos="720"/>
        </w:tabs>
        <w:spacing w:before="60"/>
        <w:ind w:left="0" w:firstLine="540"/>
        <w:jc w:val="both"/>
      </w:pPr>
      <w:r w:rsidRPr="00221A9E">
        <w:lastRenderedPageBreak/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color w:val="000000"/>
          <w:spacing w:val="1"/>
          <w:sz w:val="24"/>
          <w:szCs w:val="24"/>
        </w:rPr>
      </w:pPr>
      <w:r w:rsidRPr="00221A9E">
        <w:rPr>
          <w:color w:val="000000"/>
          <w:spacing w:val="-1"/>
          <w:sz w:val="24"/>
          <w:szCs w:val="24"/>
        </w:rPr>
        <w:t>уме</w:t>
      </w:r>
      <w:r w:rsidRPr="00221A9E">
        <w:rPr>
          <w:color w:val="000000"/>
          <w:spacing w:val="-2"/>
          <w:sz w:val="24"/>
          <w:szCs w:val="24"/>
        </w:rPr>
        <w:t>ние обосновывать суждения, давать определения, приво</w:t>
      </w:r>
      <w:r w:rsidRPr="00221A9E">
        <w:rPr>
          <w:color w:val="000000"/>
          <w:spacing w:val="1"/>
          <w:sz w:val="24"/>
          <w:szCs w:val="24"/>
        </w:rPr>
        <w:t xml:space="preserve">дить доказательства (в том числе от противного); 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color w:val="000000"/>
          <w:spacing w:val="-2"/>
          <w:sz w:val="24"/>
          <w:szCs w:val="24"/>
        </w:rPr>
      </w:pPr>
      <w:r w:rsidRPr="00221A9E">
        <w:rPr>
          <w:color w:val="000000"/>
          <w:spacing w:val="-1"/>
          <w:sz w:val="24"/>
          <w:szCs w:val="24"/>
        </w:rPr>
        <w:t xml:space="preserve">поиск нужной информации по заданной теме в источниках </w:t>
      </w:r>
      <w:r w:rsidRPr="00221A9E">
        <w:rPr>
          <w:color w:val="000000"/>
          <w:spacing w:val="-2"/>
          <w:sz w:val="24"/>
          <w:szCs w:val="24"/>
        </w:rPr>
        <w:t>различного типа и извлечение необходимой информации из источни</w:t>
      </w:r>
      <w:r w:rsidRPr="00221A9E">
        <w:rPr>
          <w:color w:val="000000"/>
          <w:sz w:val="24"/>
          <w:szCs w:val="24"/>
        </w:rPr>
        <w:t xml:space="preserve">ков, созданных в различных знаковых системах (текст, таблица, </w:t>
      </w:r>
      <w:r w:rsidRPr="00221A9E">
        <w:rPr>
          <w:color w:val="000000"/>
          <w:spacing w:val="-3"/>
          <w:sz w:val="24"/>
          <w:szCs w:val="24"/>
        </w:rPr>
        <w:t xml:space="preserve">график, диаграмма, аудиовизуальный ряд и др.). Отделение основной </w:t>
      </w:r>
      <w:r w:rsidRPr="00221A9E">
        <w:rPr>
          <w:color w:val="000000"/>
          <w:spacing w:val="-1"/>
          <w:sz w:val="24"/>
          <w:szCs w:val="24"/>
        </w:rPr>
        <w:t>информации от второстепенной, критическое оценивание достовер</w:t>
      </w:r>
      <w:r w:rsidRPr="00221A9E">
        <w:rPr>
          <w:color w:val="000000"/>
          <w:spacing w:val="-2"/>
          <w:sz w:val="24"/>
          <w:szCs w:val="24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color w:val="000000"/>
          <w:spacing w:val="-3"/>
          <w:sz w:val="24"/>
          <w:szCs w:val="24"/>
        </w:rPr>
      </w:pPr>
      <w:r w:rsidRPr="00221A9E">
        <w:rPr>
          <w:color w:val="000000"/>
          <w:spacing w:val="-1"/>
          <w:sz w:val="24"/>
          <w:szCs w:val="24"/>
        </w:rPr>
        <w:t>выбор вида чтения в соответствии с поставленной целью (оз</w:t>
      </w:r>
      <w:r w:rsidRPr="00221A9E">
        <w:rPr>
          <w:color w:val="000000"/>
          <w:spacing w:val="-3"/>
          <w:sz w:val="24"/>
          <w:szCs w:val="24"/>
        </w:rPr>
        <w:t>накомительное, просмотровое, поисковое и др.);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color w:val="000000"/>
          <w:spacing w:val="-3"/>
          <w:sz w:val="24"/>
          <w:szCs w:val="24"/>
        </w:rPr>
      </w:pPr>
      <w:r w:rsidRPr="00221A9E">
        <w:rPr>
          <w:color w:val="000000"/>
          <w:spacing w:val="-3"/>
          <w:sz w:val="24"/>
          <w:szCs w:val="24"/>
        </w:rPr>
        <w:t xml:space="preserve">работа с </w:t>
      </w:r>
      <w:r w:rsidRPr="00221A9E">
        <w:rPr>
          <w:color w:val="000000"/>
          <w:spacing w:val="-2"/>
          <w:sz w:val="24"/>
          <w:szCs w:val="24"/>
        </w:rPr>
        <w:t xml:space="preserve">текстами различных стилей, понимание их специфики; адекватное восприятие языка </w:t>
      </w:r>
      <w:r w:rsidRPr="00221A9E">
        <w:rPr>
          <w:color w:val="000000"/>
          <w:spacing w:val="-3"/>
          <w:sz w:val="24"/>
          <w:szCs w:val="24"/>
        </w:rPr>
        <w:t>средств массовой информации;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spacing w:before="19"/>
        <w:ind w:left="0" w:firstLine="540"/>
        <w:jc w:val="both"/>
        <w:rPr>
          <w:color w:val="000000"/>
          <w:spacing w:val="1"/>
          <w:sz w:val="24"/>
          <w:szCs w:val="24"/>
        </w:rPr>
      </w:pPr>
      <w:r w:rsidRPr="00221A9E">
        <w:rPr>
          <w:color w:val="000000"/>
          <w:spacing w:val="1"/>
          <w:sz w:val="24"/>
          <w:szCs w:val="24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spacing w:before="19"/>
        <w:ind w:left="0" w:firstLine="540"/>
        <w:jc w:val="both"/>
        <w:rPr>
          <w:color w:val="000000"/>
          <w:spacing w:val="1"/>
          <w:sz w:val="24"/>
          <w:szCs w:val="24"/>
        </w:rPr>
      </w:pPr>
      <w:proofErr w:type="gramStart"/>
      <w:r w:rsidRPr="00221A9E">
        <w:rPr>
          <w:color w:val="000000"/>
          <w:sz w:val="24"/>
          <w:szCs w:val="24"/>
        </w:rPr>
        <w:t xml:space="preserve">участие в проектной деятельности, </w:t>
      </w:r>
      <w:r w:rsidRPr="00221A9E">
        <w:rPr>
          <w:color w:val="000000"/>
          <w:spacing w:val="1"/>
          <w:sz w:val="24"/>
          <w:szCs w:val="24"/>
        </w:rPr>
        <w:t>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221A9E">
        <w:rPr>
          <w:color w:val="000000"/>
          <w:spacing w:val="1"/>
          <w:sz w:val="24"/>
          <w:szCs w:val="24"/>
        </w:rPr>
        <w:t xml:space="preserve"> </w:t>
      </w:r>
      <w:proofErr w:type="gramStart"/>
      <w:r w:rsidRPr="00221A9E">
        <w:rPr>
          <w:color w:val="000000"/>
          <w:spacing w:val="1"/>
          <w:sz w:val="24"/>
          <w:szCs w:val="24"/>
        </w:rPr>
        <w:t>«Что произойдет, если...»);</w:t>
      </w:r>
      <w:proofErr w:type="gramEnd"/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spacing w:before="19"/>
        <w:ind w:left="0" w:firstLine="540"/>
        <w:jc w:val="both"/>
        <w:rPr>
          <w:sz w:val="24"/>
          <w:szCs w:val="24"/>
        </w:rPr>
      </w:pPr>
      <w:r w:rsidRPr="00221A9E">
        <w:rPr>
          <w:color w:val="000000"/>
          <w:spacing w:val="1"/>
          <w:sz w:val="24"/>
          <w:szCs w:val="24"/>
        </w:rPr>
        <w:t>формулирование полученных результа</w:t>
      </w:r>
      <w:r w:rsidRPr="00221A9E">
        <w:rPr>
          <w:color w:val="000000"/>
          <w:spacing w:val="-1"/>
          <w:sz w:val="24"/>
          <w:szCs w:val="24"/>
        </w:rPr>
        <w:t>тов;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spacing w:before="14"/>
        <w:ind w:left="0" w:firstLine="540"/>
        <w:jc w:val="both"/>
        <w:rPr>
          <w:color w:val="000000"/>
          <w:sz w:val="24"/>
          <w:szCs w:val="24"/>
        </w:rPr>
      </w:pPr>
      <w:r w:rsidRPr="00221A9E">
        <w:rPr>
          <w:color w:val="000000"/>
          <w:spacing w:val="1"/>
          <w:sz w:val="24"/>
          <w:szCs w:val="24"/>
        </w:rPr>
        <w:t xml:space="preserve">создание собственных произведений, идеальных </w:t>
      </w:r>
      <w:r w:rsidRPr="00221A9E">
        <w:rPr>
          <w:color w:val="000000"/>
          <w:sz w:val="24"/>
          <w:szCs w:val="24"/>
        </w:rPr>
        <w:t>моделей социальных объектов, процессов, явлений, в том числе с использовани</w:t>
      </w:r>
      <w:r w:rsidRPr="00221A9E">
        <w:rPr>
          <w:color w:val="000000"/>
          <w:spacing w:val="1"/>
          <w:sz w:val="24"/>
          <w:szCs w:val="24"/>
        </w:rPr>
        <w:t xml:space="preserve">ем </w:t>
      </w:r>
      <w:proofErr w:type="spellStart"/>
      <w:r w:rsidRPr="00221A9E">
        <w:rPr>
          <w:color w:val="000000"/>
          <w:spacing w:val="1"/>
          <w:sz w:val="24"/>
          <w:szCs w:val="24"/>
        </w:rPr>
        <w:t>мультимедийных</w:t>
      </w:r>
      <w:proofErr w:type="spellEnd"/>
      <w:r w:rsidRPr="00221A9E">
        <w:rPr>
          <w:color w:val="000000"/>
          <w:spacing w:val="1"/>
          <w:sz w:val="24"/>
          <w:szCs w:val="24"/>
        </w:rPr>
        <w:t xml:space="preserve"> технологий;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sz w:val="24"/>
          <w:szCs w:val="24"/>
        </w:rPr>
      </w:pPr>
      <w:r w:rsidRPr="00221A9E">
        <w:rPr>
          <w:color w:val="000000"/>
          <w:spacing w:val="-2"/>
          <w:sz w:val="24"/>
          <w:szCs w:val="24"/>
        </w:rPr>
        <w:t xml:space="preserve">пользования </w:t>
      </w:r>
      <w:proofErr w:type="spellStart"/>
      <w:r w:rsidRPr="00221A9E">
        <w:rPr>
          <w:color w:val="000000"/>
          <w:spacing w:val="-2"/>
          <w:sz w:val="24"/>
          <w:szCs w:val="24"/>
        </w:rPr>
        <w:t>мультимедийными</w:t>
      </w:r>
      <w:proofErr w:type="spellEnd"/>
      <w:r w:rsidRPr="00221A9E">
        <w:rPr>
          <w:color w:val="000000"/>
          <w:spacing w:val="-2"/>
          <w:sz w:val="24"/>
          <w:szCs w:val="24"/>
        </w:rPr>
        <w:t xml:space="preserve"> ресурсами и компьютерными </w:t>
      </w:r>
      <w:r w:rsidRPr="00221A9E">
        <w:rPr>
          <w:color w:val="000000"/>
          <w:spacing w:val="-1"/>
          <w:sz w:val="24"/>
          <w:szCs w:val="24"/>
        </w:rPr>
        <w:t xml:space="preserve">технологиями для обработки, передачи, систематизации информации, </w:t>
      </w:r>
      <w:r w:rsidRPr="00221A9E">
        <w:rPr>
          <w:color w:val="000000"/>
          <w:spacing w:val="-2"/>
          <w:sz w:val="24"/>
          <w:szCs w:val="24"/>
        </w:rPr>
        <w:t xml:space="preserve">создания баз данных, презентации результатов познавательной и </w:t>
      </w:r>
      <w:r w:rsidRPr="00221A9E">
        <w:rPr>
          <w:color w:val="000000"/>
          <w:spacing w:val="-3"/>
          <w:sz w:val="24"/>
          <w:szCs w:val="24"/>
        </w:rPr>
        <w:t>практической деятельности;</w:t>
      </w:r>
    </w:p>
    <w:p w:rsidR="00F75E70" w:rsidRPr="00221A9E" w:rsidRDefault="00F75E70" w:rsidP="00F75E70">
      <w:pPr>
        <w:pStyle w:val="11"/>
        <w:numPr>
          <w:ilvl w:val="0"/>
          <w:numId w:val="8"/>
        </w:numPr>
        <w:shd w:val="clear" w:color="auto" w:fill="FFFFFF"/>
        <w:tabs>
          <w:tab w:val="num" w:pos="720"/>
        </w:tabs>
        <w:ind w:left="0" w:firstLine="540"/>
        <w:jc w:val="both"/>
        <w:rPr>
          <w:sz w:val="24"/>
          <w:szCs w:val="24"/>
        </w:rPr>
      </w:pPr>
      <w:r w:rsidRPr="00221A9E">
        <w:rPr>
          <w:color w:val="000000"/>
          <w:sz w:val="24"/>
          <w:szCs w:val="24"/>
        </w:rPr>
        <w:t xml:space="preserve">владение основными видами публичных выступлений </w:t>
      </w:r>
      <w:r w:rsidRPr="00221A9E">
        <w:rPr>
          <w:color w:val="000000"/>
          <w:spacing w:val="5"/>
          <w:sz w:val="24"/>
          <w:szCs w:val="24"/>
        </w:rPr>
        <w:t xml:space="preserve">(высказывания, монолог, дискуссия, полемика), следование </w:t>
      </w:r>
      <w:r w:rsidRPr="00221A9E">
        <w:rPr>
          <w:color w:val="000000"/>
          <w:spacing w:val="-2"/>
          <w:sz w:val="24"/>
          <w:szCs w:val="24"/>
        </w:rPr>
        <w:t>этическим нормам и правилам ведения диалога (диспута).</w:t>
      </w:r>
    </w:p>
    <w:p w:rsidR="00F75E70" w:rsidRPr="00221A9E" w:rsidRDefault="00F75E70" w:rsidP="00F75E70">
      <w:pPr>
        <w:pStyle w:val="11"/>
        <w:shd w:val="clear" w:color="auto" w:fill="FFFFFF"/>
        <w:spacing w:before="10"/>
        <w:ind w:right="1" w:firstLine="540"/>
        <w:jc w:val="both"/>
        <w:rPr>
          <w:color w:val="000000"/>
          <w:spacing w:val="-2"/>
          <w:sz w:val="24"/>
          <w:szCs w:val="24"/>
        </w:rPr>
      </w:pPr>
      <w:r w:rsidRPr="00221A9E">
        <w:rPr>
          <w:color w:val="000000"/>
          <w:spacing w:val="-1"/>
          <w:sz w:val="24"/>
          <w:szCs w:val="24"/>
        </w:rPr>
        <w:t xml:space="preserve">Программа призвана помочь осуществлению выпускниками  осознанного выбора путей продолжения образования или </w:t>
      </w:r>
      <w:r w:rsidRPr="00221A9E">
        <w:rPr>
          <w:color w:val="000000"/>
          <w:spacing w:val="-2"/>
          <w:sz w:val="24"/>
          <w:szCs w:val="24"/>
        </w:rPr>
        <w:t>будущей профессиональной деятельности.</w:t>
      </w:r>
    </w:p>
    <w:p w:rsidR="00F75E70" w:rsidRPr="00221A9E" w:rsidRDefault="00F75E70" w:rsidP="001144C8">
      <w:pPr>
        <w:pStyle w:val="11"/>
        <w:shd w:val="clear" w:color="auto" w:fill="FFFFFF"/>
        <w:spacing w:before="10"/>
        <w:ind w:right="1"/>
        <w:jc w:val="both"/>
        <w:rPr>
          <w:color w:val="000000"/>
          <w:spacing w:val="-2"/>
          <w:sz w:val="24"/>
          <w:szCs w:val="24"/>
        </w:rPr>
      </w:pPr>
    </w:p>
    <w:p w:rsidR="00F75E70" w:rsidRPr="00221A9E" w:rsidRDefault="00F75E70" w:rsidP="00F75E70">
      <w:pPr>
        <w:pStyle w:val="11"/>
        <w:shd w:val="clear" w:color="auto" w:fill="FFFFFF"/>
        <w:spacing w:before="10"/>
        <w:ind w:right="1" w:firstLine="540"/>
        <w:jc w:val="both"/>
        <w:rPr>
          <w:color w:val="000000"/>
          <w:spacing w:val="-2"/>
          <w:sz w:val="24"/>
          <w:szCs w:val="24"/>
        </w:rPr>
      </w:pPr>
    </w:p>
    <w:p w:rsidR="00F75E70" w:rsidRPr="00221A9E" w:rsidRDefault="00F75E70" w:rsidP="00F75E70">
      <w:pPr>
        <w:pStyle w:val="11"/>
        <w:shd w:val="clear" w:color="auto" w:fill="FFFFFF"/>
        <w:spacing w:before="10"/>
        <w:ind w:right="1" w:firstLine="540"/>
        <w:jc w:val="both"/>
        <w:rPr>
          <w:color w:val="000000"/>
          <w:spacing w:val="-2"/>
          <w:sz w:val="24"/>
          <w:szCs w:val="24"/>
        </w:rPr>
      </w:pPr>
      <w:r w:rsidRPr="00221A9E">
        <w:rPr>
          <w:b/>
          <w:i/>
          <w:sz w:val="24"/>
          <w:szCs w:val="24"/>
        </w:rPr>
        <w:t>В результате изучения обществознания (включая экономику и право) на базовом уровне ученик должен</w:t>
      </w:r>
    </w:p>
    <w:p w:rsidR="00F75E70" w:rsidRPr="00221A9E" w:rsidRDefault="00F75E70" w:rsidP="00F75E70">
      <w:pPr>
        <w:pStyle w:val="a9"/>
        <w:tabs>
          <w:tab w:val="num" w:pos="0"/>
        </w:tabs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21A9E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F75E70" w:rsidRPr="00221A9E" w:rsidRDefault="00F75E70" w:rsidP="00F75E70">
      <w:pPr>
        <w:pStyle w:val="21"/>
        <w:numPr>
          <w:ilvl w:val="0"/>
          <w:numId w:val="10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</w:pPr>
      <w:proofErr w:type="spellStart"/>
      <w:r w:rsidRPr="00221A9E">
        <w:t>биосоциальную</w:t>
      </w:r>
      <w:proofErr w:type="spellEnd"/>
      <w:r w:rsidRPr="00221A9E">
        <w:t xml:space="preserve"> сущность человека, основные этапы и факторы социализации личности,  место и роль человека  в системе общественных отношений;</w:t>
      </w:r>
    </w:p>
    <w:p w:rsidR="00F75E70" w:rsidRPr="00221A9E" w:rsidRDefault="00F75E70" w:rsidP="00F75E70">
      <w:pPr>
        <w:pStyle w:val="21"/>
        <w:numPr>
          <w:ilvl w:val="0"/>
          <w:numId w:val="10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</w:pPr>
      <w:r w:rsidRPr="00221A9E">
        <w:t xml:space="preserve"> тенденции развития общества в целом  как сложной динамичной  системы, а также важнейших социальных институтов; </w:t>
      </w:r>
    </w:p>
    <w:p w:rsidR="00F75E70" w:rsidRPr="00221A9E" w:rsidRDefault="00F75E70" w:rsidP="00F75E70">
      <w:pPr>
        <w:pStyle w:val="21"/>
        <w:numPr>
          <w:ilvl w:val="0"/>
          <w:numId w:val="10"/>
        </w:numPr>
        <w:tabs>
          <w:tab w:val="clear" w:pos="1497"/>
          <w:tab w:val="num" w:pos="0"/>
          <w:tab w:val="num" w:pos="360"/>
          <w:tab w:val="num" w:pos="1080"/>
        </w:tabs>
        <w:spacing w:after="0" w:line="240" w:lineRule="auto"/>
        <w:ind w:left="0" w:firstLine="540"/>
        <w:jc w:val="both"/>
      </w:pPr>
      <w:r w:rsidRPr="00221A9E">
        <w:t>необходимость регулирования общественных отношений, сущность социальных норм,  механизмы правового регулирования;</w:t>
      </w:r>
    </w:p>
    <w:p w:rsidR="00F75E70" w:rsidRPr="00FC12BB" w:rsidRDefault="00F75E70" w:rsidP="00FC12BB">
      <w:pPr>
        <w:pStyle w:val="a9"/>
        <w:numPr>
          <w:ilvl w:val="0"/>
          <w:numId w:val="9"/>
        </w:numPr>
        <w:tabs>
          <w:tab w:val="clear" w:pos="720"/>
          <w:tab w:val="num" w:pos="0"/>
          <w:tab w:val="num" w:pos="1080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особенности социально-гуманитарного познания.</w:t>
      </w:r>
    </w:p>
    <w:p w:rsidR="00F75E70" w:rsidRPr="00FC12BB" w:rsidRDefault="00F75E70" w:rsidP="00FC12BB">
      <w:pPr>
        <w:pStyle w:val="a9"/>
        <w:tabs>
          <w:tab w:val="num" w:pos="0"/>
        </w:tabs>
        <w:ind w:firstLine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21A9E">
        <w:rPr>
          <w:rFonts w:ascii="Times New Roman" w:hAnsi="Times New Roman"/>
          <w:b/>
          <w:color w:val="000000"/>
          <w:sz w:val="24"/>
          <w:szCs w:val="24"/>
        </w:rPr>
        <w:t>Уметь:</w:t>
      </w:r>
      <w:r w:rsidR="00B30CF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lastRenderedPageBreak/>
        <w:t>характеризовать</w:t>
      </w:r>
      <w:r w:rsidRPr="00221A9E">
        <w:rPr>
          <w:i/>
        </w:rPr>
        <w:t xml:space="preserve"> </w:t>
      </w:r>
      <w:r w:rsidRPr="00221A9E">
        <w:t xml:space="preserve">основные социальные объекты, выделяя их существенные признаки, закономерности развития;  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анализировать</w:t>
      </w:r>
      <w:r w:rsidRPr="00221A9E">
        <w:t xml:space="preserve"> актуальную  информацию о социальных объектах, выявляя 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объяснять:</w:t>
      </w:r>
      <w:r w:rsidRPr="00221A9E"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раскрывать на примерах</w:t>
      </w:r>
      <w:r w:rsidRPr="00221A9E">
        <w:t xml:space="preserve">  изученные теоретические положения и понятия социально-экономических и гуманитарных наук;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осуществлять  поиск</w:t>
      </w:r>
      <w:r w:rsidRPr="00221A9E"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221A9E">
        <w:t>в(</w:t>
      </w:r>
      <w:proofErr w:type="gramEnd"/>
      <w:r w:rsidRPr="00221A9E">
        <w:t xml:space="preserve"> правовых, научно-популярных, публицистических и др. ) знания по заданным темам;  систематизировать, анализировать  и обобщать неупорядоченную социальную информацию; различать в ней факты и мнения, аргументы и выводы;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оценивать</w:t>
      </w:r>
      <w:r w:rsidRPr="00221A9E">
        <w:rPr>
          <w:i/>
        </w:rPr>
        <w:t xml:space="preserve"> </w:t>
      </w:r>
      <w:r w:rsidRPr="00221A9E">
        <w:t>действия субъектов социальной жизни, включая личности, группы, организации,  с точки зрения социальных норм, экономической рациональности;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>формулировать</w:t>
      </w:r>
      <w:r w:rsidRPr="00221A9E">
        <w:rPr>
          <w:i/>
        </w:rPr>
        <w:t xml:space="preserve"> </w:t>
      </w:r>
      <w:r w:rsidRPr="00221A9E">
        <w:t>на основе приобретенных обществоведческих знаний собственные  суждения и аргументы по определенным проблемам;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 xml:space="preserve"> подготовить</w:t>
      </w:r>
      <w:r w:rsidRPr="00221A9E">
        <w:rPr>
          <w:b/>
        </w:rPr>
        <w:t xml:space="preserve"> </w:t>
      </w:r>
      <w:r w:rsidRPr="00221A9E">
        <w:t>устное выступление, творческую работу по социальной проблематике;</w:t>
      </w:r>
    </w:p>
    <w:p w:rsidR="00F75E70" w:rsidRPr="00221A9E" w:rsidRDefault="00F75E70" w:rsidP="00F75E70">
      <w:pPr>
        <w:numPr>
          <w:ilvl w:val="0"/>
          <w:numId w:val="9"/>
        </w:numPr>
        <w:tabs>
          <w:tab w:val="clear" w:pos="720"/>
          <w:tab w:val="num" w:pos="0"/>
        </w:tabs>
        <w:ind w:left="0" w:firstLine="540"/>
        <w:jc w:val="both"/>
      </w:pPr>
      <w:r w:rsidRPr="00221A9E">
        <w:rPr>
          <w:b/>
          <w:i/>
        </w:rPr>
        <w:t xml:space="preserve"> применять </w:t>
      </w:r>
      <w:r w:rsidRPr="00221A9E">
        <w:rPr>
          <w:i/>
        </w:rPr>
        <w:t>с</w:t>
      </w:r>
      <w:r w:rsidRPr="00221A9E">
        <w:t xml:space="preserve">оциально-экономические и гуманитарные </w:t>
      </w:r>
      <w:r w:rsidRPr="00221A9E">
        <w:rPr>
          <w:b/>
          <w:i/>
        </w:rPr>
        <w:t xml:space="preserve">знания </w:t>
      </w:r>
      <w:r w:rsidRPr="00221A9E">
        <w:t>в процессе решения   познавательных задач  по актуальным социальным проблемам.</w:t>
      </w:r>
    </w:p>
    <w:p w:rsidR="00F75E70" w:rsidRPr="00221A9E" w:rsidRDefault="00F75E70" w:rsidP="00F75E70">
      <w:pPr>
        <w:pStyle w:val="a9"/>
        <w:ind w:right="34" w:firstLine="540"/>
        <w:jc w:val="both"/>
        <w:rPr>
          <w:rFonts w:ascii="Times New Roman" w:hAnsi="Times New Roman"/>
          <w:b/>
          <w:sz w:val="24"/>
          <w:szCs w:val="24"/>
        </w:rPr>
      </w:pPr>
      <w:r w:rsidRPr="00221A9E">
        <w:rPr>
          <w:rFonts w:ascii="Times New Roman" w:hAnsi="Times New Roman"/>
          <w:b/>
          <w:sz w:val="24"/>
          <w:szCs w:val="24"/>
        </w:rPr>
        <w:t>Использовать приобретенные  знания и умения в практической деятельности и повседневной жизни</w:t>
      </w:r>
      <w:r w:rsidRPr="00221A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21A9E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221A9E">
        <w:rPr>
          <w:rFonts w:ascii="Times New Roman" w:hAnsi="Times New Roman"/>
          <w:b/>
          <w:sz w:val="24"/>
          <w:szCs w:val="24"/>
        </w:rPr>
        <w:t>: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 успешного выполнения типичных социальных ролей; сознательного взаимодействия с различными социальными институтами; 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предвидения    возможных последствий определенных социальных действий;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F75E70" w:rsidRPr="00221A9E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F75E70" w:rsidRPr="00FC12BB" w:rsidRDefault="00F75E70" w:rsidP="00F75E70">
      <w:pPr>
        <w:pStyle w:val="a9"/>
        <w:numPr>
          <w:ilvl w:val="0"/>
          <w:numId w:val="11"/>
        </w:numPr>
        <w:ind w:left="0" w:right="34" w:firstLine="54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</w:t>
      </w:r>
    </w:p>
    <w:p w:rsidR="00AB0A49" w:rsidRDefault="00AB0A49" w:rsidP="00F75E70">
      <w:pPr>
        <w:pStyle w:val="a4"/>
        <w:jc w:val="center"/>
        <w:rPr>
          <w:b/>
          <w:sz w:val="24"/>
          <w:szCs w:val="24"/>
        </w:rPr>
      </w:pPr>
    </w:p>
    <w:p w:rsidR="00F75E70" w:rsidRPr="00221A9E" w:rsidRDefault="00F75E70" w:rsidP="00F75E70">
      <w:pPr>
        <w:pStyle w:val="a4"/>
        <w:jc w:val="center"/>
        <w:rPr>
          <w:b/>
          <w:sz w:val="24"/>
          <w:szCs w:val="24"/>
        </w:rPr>
      </w:pPr>
      <w:r w:rsidRPr="00221A9E">
        <w:rPr>
          <w:b/>
          <w:sz w:val="24"/>
          <w:szCs w:val="24"/>
        </w:rPr>
        <w:lastRenderedPageBreak/>
        <w:t>СОДЕРЖАНИЕ  УЧЕБНОЙ  ПРОГРАММЫ</w:t>
      </w:r>
    </w:p>
    <w:p w:rsidR="00F75E70" w:rsidRPr="00221A9E" w:rsidRDefault="00F75E70" w:rsidP="00F75E70">
      <w:pPr>
        <w:pStyle w:val="a9"/>
        <w:spacing w:before="240" w:after="60"/>
        <w:ind w:firstLine="54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21A9E">
        <w:rPr>
          <w:rFonts w:ascii="Times New Roman" w:hAnsi="Times New Roman"/>
          <w:b/>
          <w:caps/>
          <w:sz w:val="24"/>
          <w:szCs w:val="24"/>
        </w:rPr>
        <w:t xml:space="preserve">Человек как творец и творение культуры 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Человек как результат биологической и </w:t>
      </w:r>
      <w:proofErr w:type="spellStart"/>
      <w:r w:rsidRPr="00221A9E">
        <w:t>социокультурной</w:t>
      </w:r>
      <w:proofErr w:type="spellEnd"/>
      <w:r w:rsidRPr="00221A9E">
        <w:t xml:space="preserve"> эволюции. Философские и научные представления о социальных качествах  человека.  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Мышление и деятельность.  Творчество в деятельности. Формирование характера. Потребности, способности и интересы. 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Понятие культуры. Культура материальная и духовная. Элитарная, народная, массовая культура. </w:t>
      </w:r>
      <w:r w:rsidRPr="00221A9E">
        <w:rPr>
          <w:i/>
        </w:rPr>
        <w:t>Многообразие и диалог культур как черта современного мира. Традиции и новаторство в культуре</w:t>
      </w:r>
      <w:r w:rsidRPr="00221A9E">
        <w:t>. Мораль. Искусство.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Познавательная деятельность человека. Чувственное и рациональное познание. </w:t>
      </w:r>
      <w:r w:rsidRPr="00221A9E">
        <w:rPr>
          <w:i/>
        </w:rPr>
        <w:t>Проблема познаваемости мира.</w:t>
      </w:r>
      <w:r w:rsidRPr="00221A9E">
        <w:t xml:space="preserve"> Понятие истины, её критерии. Самопознание, его формы. </w:t>
      </w:r>
      <w:r w:rsidRPr="00221A9E">
        <w:rPr>
          <w:i/>
        </w:rPr>
        <w:t>Самооценка личности. Формирование образа «Я».</w:t>
      </w:r>
      <w:r w:rsidRPr="00221A9E">
        <w:t xml:space="preserve"> Виды человеческих знаний.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Мировоззрение, его место в духовном мире человека. Типы мировоззрения. </w:t>
      </w:r>
      <w:r w:rsidRPr="00221A9E">
        <w:rPr>
          <w:i/>
        </w:rPr>
        <w:t>Философия.</w:t>
      </w:r>
      <w:r w:rsidRPr="00221A9E">
        <w:t xml:space="preserve">  Искусство. Религия. Свобода совести. Веротерпимость.</w:t>
      </w:r>
    </w:p>
    <w:p w:rsidR="00F75E70" w:rsidRPr="00221A9E" w:rsidRDefault="00F75E70" w:rsidP="00F75E70">
      <w:pPr>
        <w:ind w:firstLine="540"/>
        <w:jc w:val="both"/>
      </w:pPr>
      <w:r w:rsidRPr="00221A9E">
        <w:t>Наука. Основные особенности научного мышления. Научное познание,  методы  научных исследований  Естественные и социально-гуманитарные науки. Особенности социального познания.</w:t>
      </w:r>
    </w:p>
    <w:p w:rsidR="00F75E70" w:rsidRPr="00221A9E" w:rsidRDefault="00F75E70" w:rsidP="00F75E70">
      <w:pPr>
        <w:ind w:firstLine="540"/>
        <w:jc w:val="both"/>
        <w:rPr>
          <w:b/>
          <w:caps/>
        </w:rPr>
      </w:pPr>
      <w:r w:rsidRPr="00221A9E">
        <w:t xml:space="preserve"> Свобода и необходимость в человеческой деятельности. Свобода как условие самореализации  личности. Выбор в условиях альтернативы и ответственность за его последствия. </w:t>
      </w:r>
      <w:r w:rsidRPr="00221A9E">
        <w:rPr>
          <w:i/>
        </w:rPr>
        <w:t>Гражданские качества личности</w:t>
      </w:r>
      <w:r w:rsidRPr="00221A9E">
        <w:t xml:space="preserve">. </w:t>
      </w:r>
    </w:p>
    <w:p w:rsidR="00F75E70" w:rsidRPr="00221A9E" w:rsidRDefault="00F75E70" w:rsidP="00F75E70">
      <w:pPr>
        <w:pStyle w:val="a9"/>
        <w:spacing w:before="240" w:after="60"/>
        <w:ind w:firstLine="54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21A9E">
        <w:rPr>
          <w:rFonts w:ascii="Times New Roman" w:hAnsi="Times New Roman"/>
          <w:b/>
          <w:caps/>
          <w:sz w:val="24"/>
          <w:szCs w:val="24"/>
        </w:rPr>
        <w:t xml:space="preserve">Общество как сложная динамическая система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t xml:space="preserve"> </w:t>
      </w:r>
      <w:r w:rsidRPr="00221A9E">
        <w:rPr>
          <w:i/>
        </w:rPr>
        <w:t xml:space="preserve">Общество и природа. Противоречивость воздействия людей на природную среду. Феномен «второй природы». </w:t>
      </w:r>
    </w:p>
    <w:p w:rsidR="00F75E70" w:rsidRPr="00221A9E" w:rsidRDefault="00F75E70" w:rsidP="00F75E70">
      <w:pPr>
        <w:pStyle w:val="a7"/>
        <w:ind w:firstLine="540"/>
        <w:jc w:val="both"/>
      </w:pPr>
      <w:proofErr w:type="spellStart"/>
      <w:r w:rsidRPr="00221A9E">
        <w:t>Многовариантность</w:t>
      </w:r>
      <w:proofErr w:type="spellEnd"/>
      <w:r w:rsidRPr="00221A9E">
        <w:t xml:space="preserve"> общественного развития. </w:t>
      </w:r>
      <w:r w:rsidRPr="00221A9E">
        <w:rPr>
          <w:i/>
        </w:rPr>
        <w:t>Эволюция и революция как формы социального изменения.</w:t>
      </w:r>
      <w:r w:rsidRPr="00221A9E">
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 Особенности современного мира. </w:t>
      </w:r>
      <w:r w:rsidRPr="00221A9E">
        <w:rPr>
          <w:i/>
        </w:rPr>
        <w:t>Процессы глобализации. Антиглобализм. Компьютерная революция. Социальные и гуманитарные аспекты глобальных проблем.</w:t>
      </w:r>
      <w:r w:rsidRPr="00221A9E">
        <w:t xml:space="preserve">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Общество и человек перед лицом угроз и вызовов </w:t>
      </w:r>
      <w:r w:rsidRPr="00221A9E">
        <w:rPr>
          <w:lang w:val="en-US"/>
        </w:rPr>
        <w:t>XXI</w:t>
      </w:r>
      <w:r w:rsidRPr="00221A9E">
        <w:t xml:space="preserve"> века. Современные военные конфликты. Терроризм как важнейшая угроза современной цивилизации. </w:t>
      </w:r>
    </w:p>
    <w:p w:rsidR="00F75E70" w:rsidRPr="00221A9E" w:rsidRDefault="00F75E70" w:rsidP="00F75E70">
      <w:pPr>
        <w:pStyle w:val="a7"/>
        <w:spacing w:before="120"/>
        <w:ind w:firstLine="540"/>
        <w:jc w:val="center"/>
        <w:rPr>
          <w:b/>
          <w:caps/>
        </w:rPr>
      </w:pPr>
      <w:r w:rsidRPr="00221A9E">
        <w:rPr>
          <w:b/>
          <w:caps/>
        </w:rPr>
        <w:t xml:space="preserve">Экономика </w:t>
      </w:r>
    </w:p>
    <w:p w:rsidR="00F75E70" w:rsidRPr="00221A9E" w:rsidRDefault="00F75E70" w:rsidP="00F75E70">
      <w:pPr>
        <w:pStyle w:val="a7"/>
        <w:spacing w:before="120"/>
        <w:ind w:firstLine="540"/>
        <w:jc w:val="both"/>
      </w:pPr>
      <w:r w:rsidRPr="00221A9E">
        <w:t xml:space="preserve">Экономика и экономическая наука. Спрос и предложение. </w:t>
      </w:r>
      <w:r w:rsidRPr="00221A9E">
        <w:rPr>
          <w:i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 w:rsidRPr="00221A9E">
        <w:t xml:space="preserve"> </w:t>
      </w:r>
      <w:r w:rsidRPr="00221A9E">
        <w:rPr>
          <w:i/>
        </w:rPr>
        <w:t>Особенности современной экономики России. Экономическая политика Российской Федерации.</w:t>
      </w:r>
    </w:p>
    <w:p w:rsidR="00F75E70" w:rsidRPr="00221A9E" w:rsidRDefault="00F75E70" w:rsidP="00F75E70">
      <w:pPr>
        <w:pStyle w:val="a7"/>
        <w:spacing w:before="120"/>
        <w:ind w:firstLine="540"/>
        <w:jc w:val="both"/>
        <w:rPr>
          <w:i/>
        </w:rPr>
      </w:pPr>
      <w:r w:rsidRPr="00221A9E">
        <w:rPr>
          <w:i/>
        </w:rPr>
        <w:lastRenderedPageBreak/>
        <w:t>Совершенная и несовершенная конкуренция.</w:t>
      </w:r>
      <w:r w:rsidRPr="00221A9E">
        <w:t xml:space="preserve"> </w:t>
      </w:r>
      <w:r w:rsidRPr="00221A9E">
        <w:rPr>
          <w:i/>
        </w:rPr>
        <w:t>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Экономика предприятия. Факторы производства и факторные доходы. </w:t>
      </w:r>
      <w:r w:rsidRPr="00221A9E">
        <w:rPr>
          <w:i/>
        </w:rPr>
        <w:t>Экономические и бухгалтерские издержки и прибыль</w:t>
      </w:r>
      <w:r w:rsidRPr="00221A9E">
        <w:t xml:space="preserve">. Постоянные и переменные издержки.  Основные источники финансирования бизнеса. 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rPr>
          <w:i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 Банковская система. Роль ЦБ в банковской системе России. Финансовые институты. Виды, причины и последствия инфляции. 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t xml:space="preserve">Рынок труда. Безработица и </w:t>
      </w:r>
      <w:r w:rsidRPr="00221A9E">
        <w:rPr>
          <w:i/>
        </w:rPr>
        <w:t xml:space="preserve">государственная политика в области занятости в России.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Роль государства в экономике. </w:t>
      </w:r>
      <w:r w:rsidRPr="00221A9E">
        <w:rPr>
          <w:i/>
        </w:rPr>
        <w:t>Общественные блага. Внешние эффекты</w:t>
      </w:r>
      <w:r w:rsidRPr="00221A9E">
        <w:t xml:space="preserve">.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Налоговая система в РФ. </w:t>
      </w:r>
      <w:r w:rsidRPr="00221A9E">
        <w:rPr>
          <w:i/>
        </w:rPr>
        <w:t>Виды налогов. Функции налогов</w:t>
      </w:r>
      <w:r w:rsidRPr="00221A9E">
        <w:t xml:space="preserve">. Налоги, уплачиваемые предприятиями. 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rPr>
          <w:i/>
        </w:rPr>
        <w:t>Основы денежной и бюджетной политики государства</w:t>
      </w:r>
      <w:r w:rsidRPr="00221A9E">
        <w:t xml:space="preserve">. </w:t>
      </w:r>
      <w:r w:rsidRPr="00221A9E">
        <w:rPr>
          <w:i/>
        </w:rPr>
        <w:t>Кредитно-финансовая политика.</w:t>
      </w:r>
      <w:r w:rsidRPr="00221A9E">
        <w:t xml:space="preserve"> Государственный бюджет. </w:t>
      </w:r>
      <w:r w:rsidRPr="00221A9E">
        <w:rPr>
          <w:i/>
        </w:rPr>
        <w:t>Государственный долг.</w:t>
      </w:r>
      <w:r w:rsidRPr="00221A9E">
        <w:t xml:space="preserve"> 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t>Экономическая деятельность и ее измерители. Понятие ВВП. Экономический рост и развитие. Экономические циклы.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rPr>
          <w:i/>
        </w:rPr>
        <w:t xml:space="preserve">Основные принципы </w:t>
      </w:r>
      <w:proofErr w:type="spellStart"/>
      <w:r w:rsidRPr="00221A9E">
        <w:rPr>
          <w:i/>
        </w:rPr>
        <w:t>менеждмента</w:t>
      </w:r>
      <w:proofErr w:type="spellEnd"/>
      <w:r w:rsidRPr="00221A9E">
        <w:rPr>
          <w:i/>
        </w:rPr>
        <w:t>. Основы маркетинга</w:t>
      </w:r>
      <w:r w:rsidRPr="00221A9E">
        <w:t>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Мировая экономика. </w:t>
      </w:r>
      <w:r w:rsidRPr="00221A9E">
        <w:rPr>
          <w:i/>
        </w:rPr>
        <w:t>Государственная политика в области международной торговли.</w:t>
      </w:r>
      <w:r w:rsidRPr="00221A9E">
        <w:t xml:space="preserve">  Глобальные экономические проблемы. </w:t>
      </w:r>
    </w:p>
    <w:p w:rsidR="00F75E70" w:rsidRPr="00221A9E" w:rsidRDefault="00F75E70" w:rsidP="00F75E70">
      <w:pPr>
        <w:pStyle w:val="a7"/>
        <w:spacing w:before="120"/>
        <w:ind w:firstLine="540"/>
        <w:jc w:val="center"/>
        <w:rPr>
          <w:caps/>
        </w:rPr>
      </w:pPr>
      <w:r w:rsidRPr="00221A9E">
        <w:rPr>
          <w:b/>
          <w:caps/>
        </w:rPr>
        <w:t xml:space="preserve">Социальные отношения </w:t>
      </w:r>
    </w:p>
    <w:p w:rsidR="00F75E70" w:rsidRPr="00221A9E" w:rsidRDefault="00F75E70" w:rsidP="00F75E70">
      <w:pPr>
        <w:pStyle w:val="a7"/>
        <w:spacing w:before="120"/>
        <w:ind w:firstLine="540"/>
        <w:jc w:val="both"/>
      </w:pPr>
      <w:r w:rsidRPr="00221A9E">
        <w:t xml:space="preserve">Социальная структура и социальные отношения. Социальная стратификация, неравенство. Социальные группы, их типы. </w:t>
      </w:r>
    </w:p>
    <w:p w:rsidR="00F75E70" w:rsidRPr="00221A9E" w:rsidRDefault="00F75E70" w:rsidP="00F75E70">
      <w:pPr>
        <w:pStyle w:val="a7"/>
        <w:spacing w:before="120"/>
        <w:ind w:firstLine="540"/>
        <w:jc w:val="both"/>
      </w:pPr>
      <w:r w:rsidRPr="00221A9E">
        <w:t xml:space="preserve">Социальный конфликт. Виды социальных конфликтов, их причины. Пути и средства их разрешения.  </w:t>
      </w:r>
    </w:p>
    <w:p w:rsidR="00F75E70" w:rsidRPr="00221A9E" w:rsidRDefault="00F75E70" w:rsidP="00F75E70">
      <w:pPr>
        <w:pStyle w:val="a7"/>
        <w:spacing w:before="120"/>
        <w:ind w:firstLine="540"/>
        <w:jc w:val="both"/>
      </w:pPr>
      <w:r w:rsidRPr="00221A9E">
        <w:t>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F75E70" w:rsidRPr="00221A9E" w:rsidRDefault="00F75E70" w:rsidP="00F75E70">
      <w:pPr>
        <w:pStyle w:val="a7"/>
        <w:spacing w:before="120"/>
        <w:ind w:firstLine="540"/>
        <w:jc w:val="both"/>
      </w:pPr>
      <w:r w:rsidRPr="00221A9E">
        <w:rPr>
          <w:i/>
        </w:rPr>
        <w:t>Социальная мобильность, виды социальной мобильности в современном обществе. Каналы социальной мобильности.</w:t>
      </w:r>
      <w:r w:rsidRPr="00221A9E">
        <w:t xml:space="preserve"> Молодёжь как социальная группа, особенности молодёжной субкультуры.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>Этнические общности. Нации. Национальное самосознание. Межнациональные отношения,</w:t>
      </w:r>
      <w:r w:rsidRPr="00221A9E">
        <w:rPr>
          <w:b/>
        </w:rPr>
        <w:t xml:space="preserve"> </w:t>
      </w:r>
      <w:proofErr w:type="spellStart"/>
      <w:r w:rsidRPr="00221A9E">
        <w:t>этносоциальные</w:t>
      </w:r>
      <w:proofErr w:type="spellEnd"/>
      <w:r w:rsidRPr="00221A9E">
        <w:t xml:space="preserve"> конфликты, пути их разрешения. Конституционные принципы национальной политики в Российской Федерации.</w:t>
      </w:r>
    </w:p>
    <w:p w:rsidR="00F75E70" w:rsidRPr="00221A9E" w:rsidRDefault="00F75E70" w:rsidP="00F75E70">
      <w:pPr>
        <w:pStyle w:val="a7"/>
        <w:ind w:firstLine="540"/>
        <w:jc w:val="both"/>
        <w:rPr>
          <w:i/>
        </w:rPr>
      </w:pPr>
      <w:r w:rsidRPr="00221A9E">
        <w:lastRenderedPageBreak/>
        <w:t xml:space="preserve"> Семья как социальный институт. Семья и брак. </w:t>
      </w:r>
      <w:r w:rsidRPr="00221A9E">
        <w:rPr>
          <w:i/>
        </w:rPr>
        <w:t>Тенденции развития семьи в современном мире.</w:t>
      </w:r>
      <w:r w:rsidRPr="00221A9E">
        <w:t xml:space="preserve"> </w:t>
      </w:r>
      <w:r w:rsidRPr="00221A9E">
        <w:rPr>
          <w:i/>
        </w:rPr>
        <w:t xml:space="preserve">Проблема неполных семей. Современная демографическая ситуация в Российской Федерации. </w:t>
      </w:r>
    </w:p>
    <w:p w:rsidR="00F75E70" w:rsidRPr="00221A9E" w:rsidRDefault="00F75E70" w:rsidP="00F75E70">
      <w:pPr>
        <w:ind w:firstLine="540"/>
        <w:jc w:val="both"/>
      </w:pPr>
      <w:r w:rsidRPr="00221A9E">
        <w:t>Религиозные объединения и организации в Российской Федерации. Опасность  сектантства.</w:t>
      </w:r>
    </w:p>
    <w:p w:rsidR="00F75E70" w:rsidRPr="00221A9E" w:rsidRDefault="00F75E70" w:rsidP="00F75E70">
      <w:pPr>
        <w:ind w:firstLine="540"/>
        <w:jc w:val="both"/>
      </w:pPr>
    </w:p>
    <w:p w:rsidR="00F75E70" w:rsidRPr="00221A9E" w:rsidRDefault="00F75E70" w:rsidP="00F75E70">
      <w:pPr>
        <w:pStyle w:val="31"/>
        <w:ind w:left="0" w:firstLine="540"/>
        <w:jc w:val="center"/>
        <w:rPr>
          <w:caps/>
          <w:sz w:val="24"/>
          <w:szCs w:val="24"/>
        </w:rPr>
      </w:pPr>
      <w:r w:rsidRPr="00221A9E">
        <w:rPr>
          <w:b/>
          <w:caps/>
          <w:sz w:val="24"/>
          <w:szCs w:val="24"/>
        </w:rPr>
        <w:t xml:space="preserve">Политика как общественное явление 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 xml:space="preserve"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>Политический режим. Типология политических режимов. Демократия, ее основные ценности и признаки.  Отличительные черты выборов в демократическом обществе.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Политическая элита, </w:t>
      </w:r>
      <w:r w:rsidRPr="00221A9E">
        <w:rPr>
          <w:i/>
        </w:rPr>
        <w:t>особенности ее формирования в современной России.</w:t>
      </w:r>
      <w:r w:rsidRPr="00221A9E">
        <w:t xml:space="preserve"> </w:t>
      </w:r>
    </w:p>
    <w:p w:rsidR="00F75E70" w:rsidRPr="00221A9E" w:rsidRDefault="00F75E70" w:rsidP="00F75E70">
      <w:pPr>
        <w:pStyle w:val="31"/>
        <w:ind w:left="0" w:firstLine="540"/>
        <w:jc w:val="both"/>
        <w:rPr>
          <w:i/>
          <w:sz w:val="24"/>
          <w:szCs w:val="24"/>
        </w:rPr>
      </w:pPr>
      <w:r w:rsidRPr="00221A9E">
        <w:rPr>
          <w:i/>
          <w:sz w:val="24"/>
          <w:szCs w:val="24"/>
        </w:rPr>
        <w:t>Политическая идеология. Основные идейно-политические течения современности</w:t>
      </w:r>
      <w:r w:rsidRPr="00221A9E">
        <w:rPr>
          <w:sz w:val="24"/>
          <w:szCs w:val="24"/>
        </w:rPr>
        <w:t>.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 xml:space="preserve"> Многопартийность. Политические партии и движения, их классификация. </w:t>
      </w:r>
      <w:r w:rsidRPr="00221A9E">
        <w:rPr>
          <w:i/>
          <w:sz w:val="24"/>
          <w:szCs w:val="24"/>
        </w:rPr>
        <w:t>Роль партий и движений в современной России.</w:t>
      </w:r>
      <w:r w:rsidRPr="00221A9E">
        <w:rPr>
          <w:sz w:val="24"/>
          <w:szCs w:val="24"/>
        </w:rPr>
        <w:t xml:space="preserve"> Законодательное регулирование деятельности партий в Российской Федерации.</w:t>
      </w:r>
    </w:p>
    <w:p w:rsidR="00F75E70" w:rsidRPr="00221A9E" w:rsidRDefault="00F75E70" w:rsidP="00F75E70">
      <w:pPr>
        <w:pStyle w:val="31"/>
        <w:ind w:left="0" w:firstLine="540"/>
        <w:jc w:val="both"/>
        <w:rPr>
          <w:i/>
          <w:sz w:val="24"/>
          <w:szCs w:val="24"/>
        </w:rPr>
      </w:pPr>
      <w:r w:rsidRPr="00221A9E">
        <w:rPr>
          <w:sz w:val="24"/>
          <w:szCs w:val="24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 w:rsidRPr="00221A9E">
        <w:rPr>
          <w:i/>
          <w:sz w:val="24"/>
          <w:szCs w:val="24"/>
        </w:rPr>
        <w:t xml:space="preserve">Характер информации, распространяемой по каналам СМИ. </w:t>
      </w:r>
    </w:p>
    <w:p w:rsidR="00F75E70" w:rsidRPr="00221A9E" w:rsidRDefault="00F75E70" w:rsidP="00F75E70">
      <w:pPr>
        <w:pStyle w:val="31"/>
        <w:ind w:left="0" w:firstLine="540"/>
        <w:jc w:val="both"/>
        <w:rPr>
          <w:sz w:val="24"/>
          <w:szCs w:val="24"/>
        </w:rPr>
      </w:pPr>
      <w:r w:rsidRPr="00221A9E">
        <w:rPr>
          <w:sz w:val="24"/>
          <w:szCs w:val="24"/>
        </w:rPr>
        <w:t xml:space="preserve">Политический процесс. </w:t>
      </w:r>
      <w:r w:rsidRPr="00221A9E">
        <w:rPr>
          <w:i/>
          <w:sz w:val="24"/>
          <w:szCs w:val="24"/>
        </w:rPr>
        <w:t>Особенности политического процесса в России.</w:t>
      </w:r>
      <w:r w:rsidRPr="00221A9E">
        <w:rPr>
          <w:sz w:val="24"/>
          <w:szCs w:val="24"/>
        </w:rPr>
        <w:t xml:space="preserve"> Избирательная кампания  в Российской Федерации. Законодательство Российской Федерации о выборах.</w:t>
      </w:r>
    </w:p>
    <w:p w:rsidR="00F75E70" w:rsidRPr="00221A9E" w:rsidRDefault="00F75E70" w:rsidP="00F75E70">
      <w:pPr>
        <w:ind w:firstLine="540"/>
        <w:jc w:val="both"/>
        <w:rPr>
          <w:i/>
        </w:rPr>
      </w:pPr>
    </w:p>
    <w:p w:rsidR="00F75E70" w:rsidRPr="00221A9E" w:rsidRDefault="00F75E70" w:rsidP="00F75E70">
      <w:pPr>
        <w:pStyle w:val="a9"/>
        <w:spacing w:before="240" w:after="60"/>
        <w:ind w:firstLine="540"/>
        <w:jc w:val="center"/>
        <w:rPr>
          <w:rFonts w:ascii="Times New Roman" w:hAnsi="Times New Roman"/>
          <w:b/>
          <w:caps/>
          <w:sz w:val="24"/>
          <w:szCs w:val="24"/>
        </w:rPr>
      </w:pPr>
      <w:r w:rsidRPr="00221A9E">
        <w:rPr>
          <w:rFonts w:ascii="Times New Roman" w:hAnsi="Times New Roman"/>
          <w:b/>
          <w:caps/>
          <w:sz w:val="24"/>
          <w:szCs w:val="24"/>
        </w:rPr>
        <w:t xml:space="preserve">Человек в системе общественных отношений 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F75E70" w:rsidRPr="00221A9E" w:rsidRDefault="00F75E70" w:rsidP="00F75E70">
      <w:pPr>
        <w:ind w:firstLine="540"/>
        <w:jc w:val="both"/>
      </w:pPr>
      <w:r w:rsidRPr="00221A9E">
        <w:t xml:space="preserve">Духовная жизнь человека. Самосознание индивида и социальное поведение. </w:t>
      </w:r>
      <w:r w:rsidRPr="00221A9E">
        <w:rPr>
          <w:i/>
        </w:rPr>
        <w:t>Ценности и нормы. Мотивы и предпочтения</w:t>
      </w:r>
      <w:r w:rsidRPr="00221A9E">
        <w:t xml:space="preserve">. </w:t>
      </w:r>
    </w:p>
    <w:p w:rsidR="00F75E70" w:rsidRPr="00221A9E" w:rsidRDefault="00F75E70" w:rsidP="00F75E70">
      <w:pPr>
        <w:ind w:firstLine="540"/>
        <w:jc w:val="both"/>
      </w:pPr>
      <w:r w:rsidRPr="00221A9E">
        <w:t>Свобода и ответственность. Отклоняющееся поведение, его типы.</w:t>
      </w:r>
    </w:p>
    <w:p w:rsidR="00F75E70" w:rsidRPr="00221A9E" w:rsidRDefault="00F75E70" w:rsidP="00F75E70">
      <w:pPr>
        <w:pStyle w:val="a7"/>
        <w:tabs>
          <w:tab w:val="left" w:pos="10080"/>
        </w:tabs>
        <w:ind w:firstLine="540"/>
        <w:jc w:val="both"/>
        <w:rPr>
          <w:i/>
        </w:rPr>
      </w:pPr>
      <w:r w:rsidRPr="00221A9E">
        <w:t xml:space="preserve">Общественная значимость и личностный смысл образования. </w:t>
      </w:r>
      <w:r w:rsidRPr="00221A9E">
        <w:rPr>
          <w:i/>
        </w:rPr>
        <w:t xml:space="preserve">Интеграция личности в систему национальной и мировой культуры. </w:t>
      </w:r>
      <w:r w:rsidRPr="00221A9E">
        <w:t xml:space="preserve"> </w:t>
      </w:r>
      <w:r w:rsidRPr="00221A9E">
        <w:rPr>
          <w:i/>
        </w:rPr>
        <w:t>Знания, умения и навыки людей в условиях информационного общества.</w:t>
      </w:r>
    </w:p>
    <w:p w:rsidR="00F75E70" w:rsidRPr="00221A9E" w:rsidRDefault="00F75E70" w:rsidP="00F75E70">
      <w:pPr>
        <w:pStyle w:val="a7"/>
        <w:tabs>
          <w:tab w:val="left" w:pos="10080"/>
        </w:tabs>
        <w:ind w:firstLine="540"/>
        <w:jc w:val="both"/>
      </w:pPr>
      <w:r w:rsidRPr="00221A9E">
        <w:lastRenderedPageBreak/>
        <w:t>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 потребителя, семьянина, гражданина.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Человек в политической жизни. Политический статус личности. </w:t>
      </w:r>
      <w:r w:rsidRPr="00221A9E">
        <w:rPr>
          <w:i/>
        </w:rPr>
        <w:t>Политическая психология и политическое поведение.</w:t>
      </w:r>
      <w:r w:rsidRPr="00221A9E">
        <w:t xml:space="preserve"> Политическое участие. Абсентеизм, его причины и опасность.</w:t>
      </w:r>
    </w:p>
    <w:p w:rsidR="00F75E70" w:rsidRPr="00221A9E" w:rsidRDefault="00F75E70" w:rsidP="00F75E70">
      <w:pPr>
        <w:pStyle w:val="a7"/>
        <w:ind w:firstLine="540"/>
        <w:jc w:val="both"/>
      </w:pPr>
      <w:r w:rsidRPr="00221A9E">
        <w:t xml:space="preserve"> Политическое лидерство. Типология лидерства.  Лидеры и ведомые. </w:t>
      </w:r>
    </w:p>
    <w:p w:rsidR="00F75E70" w:rsidRPr="00221A9E" w:rsidRDefault="00F75E70" w:rsidP="00F75E70">
      <w:pPr>
        <w:pStyle w:val="a7"/>
        <w:ind w:firstLine="540"/>
        <w:jc w:val="both"/>
      </w:pPr>
    </w:p>
    <w:p w:rsidR="00F75E70" w:rsidRPr="00221A9E" w:rsidRDefault="00F75E70" w:rsidP="00F75E70">
      <w:pPr>
        <w:pStyle w:val="a7"/>
        <w:ind w:firstLine="540"/>
        <w:jc w:val="center"/>
        <w:rPr>
          <w:b/>
          <w:caps/>
        </w:rPr>
      </w:pPr>
      <w:r w:rsidRPr="00221A9E">
        <w:rPr>
          <w:b/>
          <w:caps/>
        </w:rPr>
        <w:t xml:space="preserve">Правовое  регулирование общественных отношений </w:t>
      </w:r>
    </w:p>
    <w:p w:rsidR="00F75E70" w:rsidRPr="00221A9E" w:rsidRDefault="00F75E70" w:rsidP="00F75E70">
      <w:pPr>
        <w:pStyle w:val="33"/>
        <w:ind w:firstLine="540"/>
        <w:rPr>
          <w:sz w:val="24"/>
          <w:szCs w:val="24"/>
        </w:rPr>
      </w:pPr>
      <w:r w:rsidRPr="00221A9E">
        <w:rPr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>Гражданство в Российской Федерации. Основания приобретения гражданства. Права и обязанности, принадлежащие только гражданину.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Воинская обязанность. Призыв на военную службу. Военная служба по контракту. Альтернативная гражданская служба.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Права и обязанности налогоплательщиков. Юридическая ответственность за налоговые правонарушения.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Право на благоприятную окружающую среду и способы его защиты. </w:t>
      </w:r>
      <w:r w:rsidRPr="00221A9E">
        <w:rPr>
          <w:i/>
        </w:rPr>
        <w:t>Экологические правонарушения.</w:t>
      </w:r>
      <w:r w:rsidRPr="00221A9E">
        <w:t xml:space="preserve"> </w:t>
      </w:r>
      <w:r w:rsidRPr="00221A9E">
        <w:rPr>
          <w:i/>
        </w:rPr>
        <w:t xml:space="preserve">Природоохранные и </w:t>
      </w:r>
      <w:proofErr w:type="spellStart"/>
      <w:r w:rsidRPr="00221A9E">
        <w:rPr>
          <w:i/>
        </w:rPr>
        <w:t>природоресурсные</w:t>
      </w:r>
      <w:proofErr w:type="spellEnd"/>
      <w:r w:rsidRPr="00221A9E">
        <w:rPr>
          <w:i/>
        </w:rPr>
        <w:t xml:space="preserve"> нормы.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>Субъекты гражданского права. Понятия юридического и физического лица.  Организационно-правовые формы и правовой режим предпринимательской деятельности.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 Имущественные права. Право собственности. Основания приобретения права собственности. </w:t>
      </w:r>
      <w:r w:rsidRPr="00221A9E">
        <w:rPr>
          <w:i/>
        </w:rPr>
        <w:t>Право на интеллектуальную собственность. Наследование</w:t>
      </w:r>
      <w:r w:rsidRPr="00221A9E">
        <w:t>.</w:t>
      </w:r>
    </w:p>
    <w:p w:rsidR="00F75E70" w:rsidRPr="00221A9E" w:rsidRDefault="00F75E70" w:rsidP="00F75E70">
      <w:pPr>
        <w:pStyle w:val="21"/>
        <w:spacing w:line="240" w:lineRule="auto"/>
        <w:ind w:firstLine="540"/>
        <w:rPr>
          <w:i/>
        </w:rPr>
      </w:pPr>
      <w:r w:rsidRPr="00221A9E">
        <w:t xml:space="preserve"> Неимущественные права: честь, достоинство, имя. </w:t>
      </w:r>
      <w:r w:rsidRPr="00221A9E">
        <w:rPr>
          <w:i/>
        </w:rPr>
        <w:t xml:space="preserve">Способы защиты имущественных и неимущественных прав.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Порядок и условия заключения и расторжения брака. Правовое регулирование отношений супругов. </w:t>
      </w:r>
      <w:r w:rsidRPr="00221A9E">
        <w:rPr>
          <w:i/>
        </w:rPr>
        <w:t>Права и обязанности родителей и детей.</w:t>
      </w:r>
      <w:r w:rsidRPr="00221A9E">
        <w:t xml:space="preserve"> </w:t>
      </w:r>
    </w:p>
    <w:p w:rsidR="00F75E70" w:rsidRPr="00221A9E" w:rsidRDefault="00F75E70" w:rsidP="00F75E70">
      <w:pPr>
        <w:pStyle w:val="21"/>
        <w:spacing w:line="240" w:lineRule="auto"/>
        <w:ind w:firstLine="540"/>
        <w:rPr>
          <w:i/>
        </w:rPr>
      </w:pPr>
      <w:r w:rsidRPr="00221A9E">
        <w:t xml:space="preserve">Законодательство РФ об образовании. Правила приема в образовательные учреждения профессионального образования. </w:t>
      </w:r>
      <w:r w:rsidRPr="00221A9E">
        <w:rPr>
          <w:i/>
        </w:rPr>
        <w:t>Порядок оказания платных образовательных услуг.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Трудовое законодательство РФ. </w:t>
      </w:r>
      <w:r w:rsidRPr="00221A9E">
        <w:rPr>
          <w:i/>
        </w:rPr>
        <w:t>Занятость и трудоустройство.</w:t>
      </w:r>
      <w:r w:rsidRPr="00221A9E">
        <w:t xml:space="preserve"> Порядок приема на работу, заключения и расторжения трудового договора. </w:t>
      </w:r>
    </w:p>
    <w:p w:rsidR="00F75E70" w:rsidRPr="00221A9E" w:rsidRDefault="00F75E70" w:rsidP="00F75E70">
      <w:pPr>
        <w:pStyle w:val="21"/>
        <w:spacing w:line="240" w:lineRule="auto"/>
        <w:ind w:firstLine="540"/>
        <w:rPr>
          <w:i/>
        </w:rPr>
      </w:pPr>
      <w:r w:rsidRPr="00221A9E">
        <w:rPr>
          <w:i/>
        </w:rPr>
        <w:t>Правовые основы социальной защиты и социального обеспечения.</w:t>
      </w:r>
      <w:r w:rsidRPr="00221A9E">
        <w:t xml:space="preserve"> </w:t>
      </w:r>
      <w:r w:rsidRPr="00221A9E">
        <w:rPr>
          <w:i/>
        </w:rPr>
        <w:t xml:space="preserve">Основные нормы социального страхования и пенсионная система.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lastRenderedPageBreak/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t xml:space="preserve">Особенности уголовного процесса. Виды уголовных наказаний и порядок их назначения. </w:t>
      </w:r>
      <w:r w:rsidRPr="00221A9E">
        <w:rPr>
          <w:i/>
        </w:rPr>
        <w:t>Конституционное судопроизводство</w:t>
      </w:r>
      <w:r w:rsidRPr="00221A9E">
        <w:t>.</w:t>
      </w:r>
    </w:p>
    <w:p w:rsidR="00F75E70" w:rsidRPr="00221A9E" w:rsidRDefault="00F75E70" w:rsidP="00F75E70">
      <w:pPr>
        <w:pStyle w:val="21"/>
        <w:spacing w:line="240" w:lineRule="auto"/>
        <w:ind w:firstLine="540"/>
      </w:pPr>
      <w:r w:rsidRPr="00221A9E">
        <w:rPr>
          <w:i/>
        </w:rPr>
        <w:t>Понятие и система международного права. Взаимоотношения международного и национального права.</w:t>
      </w:r>
      <w:r w:rsidRPr="00221A9E">
        <w:t xml:space="preserve"> Международная защита прав человека в условиях мирного и военного времени.</w:t>
      </w:r>
    </w:p>
    <w:p w:rsidR="00F75E70" w:rsidRPr="00221A9E" w:rsidRDefault="00F75E70" w:rsidP="00F75E70">
      <w:pPr>
        <w:ind w:firstLine="709"/>
        <w:jc w:val="both"/>
        <w:rPr>
          <w:color w:val="FF0000"/>
        </w:rPr>
      </w:pPr>
    </w:p>
    <w:p w:rsidR="00F75E70" w:rsidRPr="00221A9E" w:rsidRDefault="00F75E70" w:rsidP="00F75E70">
      <w:pPr>
        <w:ind w:firstLine="709"/>
        <w:jc w:val="both"/>
        <w:rPr>
          <w:color w:val="FF0000"/>
        </w:rPr>
      </w:pPr>
    </w:p>
    <w:p w:rsidR="00F75E70" w:rsidRPr="00221A9E" w:rsidRDefault="00F75E70" w:rsidP="00F75E70">
      <w:pPr>
        <w:pStyle w:val="a4"/>
        <w:jc w:val="center"/>
        <w:rPr>
          <w:b/>
          <w:sz w:val="24"/>
          <w:szCs w:val="24"/>
        </w:rPr>
      </w:pPr>
      <w:r w:rsidRPr="00221A9E">
        <w:rPr>
          <w:b/>
          <w:sz w:val="24"/>
          <w:szCs w:val="24"/>
        </w:rPr>
        <w:t>УЧЕБНО-ТЕМАТИЧЕСКИЙ ПЛАН</w:t>
      </w:r>
    </w:p>
    <w:p w:rsidR="00F75E70" w:rsidRPr="00221A9E" w:rsidRDefault="00F75E70" w:rsidP="00F75E70">
      <w:pPr>
        <w:pStyle w:val="a4"/>
        <w:jc w:val="center"/>
        <w:rPr>
          <w:b/>
          <w:sz w:val="24"/>
          <w:szCs w:val="24"/>
        </w:rPr>
      </w:pPr>
    </w:p>
    <w:p w:rsidR="00F75E70" w:rsidRPr="00221A9E" w:rsidRDefault="00F75E70" w:rsidP="00F75E70">
      <w:pPr>
        <w:rPr>
          <w:color w:val="FF0000"/>
        </w:rPr>
      </w:pPr>
    </w:p>
    <w:p w:rsidR="00C1503F" w:rsidRPr="00221A9E" w:rsidRDefault="00C1503F" w:rsidP="00FC12BB">
      <w:pPr>
        <w:rPr>
          <w:b/>
        </w:rPr>
      </w:pPr>
    </w:p>
    <w:p w:rsidR="00C1503F" w:rsidRPr="00221A9E" w:rsidRDefault="00C1503F" w:rsidP="00C1503F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221A9E">
        <w:rPr>
          <w:rFonts w:ascii="Times New Roman" w:hAnsi="Times New Roman" w:cs="Times New Roman"/>
          <w:i/>
          <w:color w:val="auto"/>
          <w:sz w:val="24"/>
          <w:szCs w:val="24"/>
        </w:rPr>
        <w:t>ТРЕБОВАНИЯ К УРОВНЮ</w:t>
      </w:r>
      <w:r w:rsidRPr="00221A9E">
        <w:rPr>
          <w:rFonts w:ascii="Times New Roman" w:hAnsi="Times New Roman" w:cs="Times New Roman"/>
          <w:i/>
          <w:color w:val="auto"/>
          <w:sz w:val="24"/>
          <w:szCs w:val="24"/>
        </w:rPr>
        <w:br/>
        <w:t>ПОДГОТОВКИ  УЧАЩИХСЯ</w:t>
      </w:r>
    </w:p>
    <w:p w:rsidR="00C1503F" w:rsidRPr="00221A9E" w:rsidRDefault="00C1503F" w:rsidP="00C1503F">
      <w:pPr>
        <w:jc w:val="both"/>
      </w:pPr>
      <w:r w:rsidRPr="00221A9E">
        <w:t>В результате изучения обществознания (включая экономику и право) на базовом уровне ученик должен</w:t>
      </w:r>
    </w:p>
    <w:p w:rsidR="00C1503F" w:rsidRPr="00221A9E" w:rsidRDefault="00C1503F" w:rsidP="00C1503F">
      <w:pPr>
        <w:jc w:val="both"/>
        <w:rPr>
          <w:b/>
          <w:color w:val="000000"/>
        </w:rPr>
      </w:pPr>
      <w:r w:rsidRPr="00221A9E">
        <w:rPr>
          <w:b/>
          <w:color w:val="000000"/>
        </w:rPr>
        <w:t>знать/понимать</w:t>
      </w:r>
    </w:p>
    <w:p w:rsidR="00C1503F" w:rsidRPr="00221A9E" w:rsidRDefault="00C1503F" w:rsidP="00C1503F">
      <w:pPr>
        <w:pStyle w:val="21"/>
        <w:numPr>
          <w:ilvl w:val="0"/>
          <w:numId w:val="3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proofErr w:type="spellStart"/>
      <w:r w:rsidRPr="00221A9E">
        <w:t>биосоциальную</w:t>
      </w:r>
      <w:proofErr w:type="spellEnd"/>
      <w:r w:rsidRPr="00221A9E"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</w:p>
    <w:p w:rsidR="00C1503F" w:rsidRPr="00221A9E" w:rsidRDefault="00C1503F" w:rsidP="00C1503F">
      <w:pPr>
        <w:pStyle w:val="21"/>
        <w:numPr>
          <w:ilvl w:val="0"/>
          <w:numId w:val="3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r w:rsidRPr="00221A9E">
        <w:t xml:space="preserve">тенденции развития общества в целом как сложной динамичной системы, а также важнейших социальных институтов; </w:t>
      </w:r>
    </w:p>
    <w:p w:rsidR="00C1503F" w:rsidRPr="00221A9E" w:rsidRDefault="00C1503F" w:rsidP="00C1503F">
      <w:pPr>
        <w:pStyle w:val="21"/>
        <w:numPr>
          <w:ilvl w:val="0"/>
          <w:numId w:val="3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r w:rsidRPr="00221A9E">
        <w:t>необходимость регулирования общественных отношений, сущность социальных норм, механизмы правового регулирования;</w:t>
      </w:r>
    </w:p>
    <w:p w:rsidR="00C1503F" w:rsidRPr="00221A9E" w:rsidRDefault="00C1503F" w:rsidP="00C1503F">
      <w:pPr>
        <w:pStyle w:val="a9"/>
        <w:numPr>
          <w:ilvl w:val="0"/>
          <w:numId w:val="3"/>
        </w:numPr>
        <w:tabs>
          <w:tab w:val="num" w:pos="10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особенности социально-гуманитарного познания;</w:t>
      </w:r>
    </w:p>
    <w:p w:rsidR="00C1503F" w:rsidRPr="00221A9E" w:rsidRDefault="00C1503F" w:rsidP="00C1503F">
      <w:pPr>
        <w:pStyle w:val="a9"/>
        <w:tabs>
          <w:tab w:val="num" w:pos="0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21A9E">
        <w:rPr>
          <w:rFonts w:ascii="Times New Roman" w:hAnsi="Times New Roman"/>
          <w:b/>
          <w:color w:val="000000"/>
          <w:sz w:val="24"/>
          <w:szCs w:val="24"/>
        </w:rPr>
        <w:t>уметь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</w:pPr>
      <w:r w:rsidRPr="00221A9E">
        <w:rPr>
          <w:b/>
          <w:i/>
        </w:rPr>
        <w:t>характеризовать</w:t>
      </w:r>
      <w:r w:rsidRPr="00221A9E">
        <w:rPr>
          <w:i/>
        </w:rPr>
        <w:t xml:space="preserve"> </w:t>
      </w:r>
      <w:r w:rsidRPr="00221A9E">
        <w:t xml:space="preserve">основные социальные объекты, выделяя их существенные признаки, закономерности развития; 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анализировать</w:t>
      </w:r>
      <w:r w:rsidRPr="00221A9E"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объяснять</w:t>
      </w:r>
      <w:r w:rsidRPr="00221A9E"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</w:pPr>
      <w:r w:rsidRPr="00221A9E">
        <w:rPr>
          <w:b/>
          <w:i/>
        </w:rPr>
        <w:t>раскрывать на примерах</w:t>
      </w:r>
      <w:r w:rsidRPr="00221A9E">
        <w:t xml:space="preserve"> изученные теоретические положения и понятия социально-экономических и гуманитарных наук;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осуществлять поиск</w:t>
      </w:r>
      <w:r w:rsidRPr="00221A9E"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221A9E">
        <w:t>в(</w:t>
      </w:r>
      <w:proofErr w:type="gramEnd"/>
      <w:r w:rsidRPr="00221A9E">
        <w:t xml:space="preserve"> правовых, научно-популярных, </w:t>
      </w:r>
      <w:r w:rsidRPr="00221A9E">
        <w:lastRenderedPageBreak/>
        <w:t>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оценивать</w:t>
      </w:r>
      <w:r w:rsidRPr="00221A9E">
        <w:rPr>
          <w:i/>
        </w:rPr>
        <w:t xml:space="preserve"> </w:t>
      </w:r>
      <w:r w:rsidRPr="00221A9E"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формулировать</w:t>
      </w:r>
      <w:r w:rsidRPr="00221A9E">
        <w:rPr>
          <w:i/>
        </w:rPr>
        <w:t xml:space="preserve"> </w:t>
      </w:r>
      <w:r w:rsidRPr="00221A9E">
        <w:t>на основе приобретенных обществоведческих знаний собственные суждения и аргументы по определенным проблемам;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>подготавливать</w:t>
      </w:r>
      <w:r w:rsidRPr="00221A9E">
        <w:rPr>
          <w:b/>
        </w:rPr>
        <w:t xml:space="preserve"> </w:t>
      </w:r>
      <w:r w:rsidRPr="00221A9E">
        <w:t>устное выступление, творческую работу по социальной проблематике;</w:t>
      </w:r>
    </w:p>
    <w:p w:rsidR="00C1503F" w:rsidRPr="00221A9E" w:rsidRDefault="00C1503F" w:rsidP="00C1503F">
      <w:pPr>
        <w:numPr>
          <w:ilvl w:val="0"/>
          <w:numId w:val="4"/>
        </w:numPr>
        <w:ind w:left="0" w:firstLine="0"/>
        <w:jc w:val="both"/>
      </w:pPr>
      <w:r w:rsidRPr="00221A9E">
        <w:rPr>
          <w:b/>
          <w:i/>
        </w:rPr>
        <w:t xml:space="preserve">применять </w:t>
      </w:r>
      <w:r w:rsidRPr="00221A9E">
        <w:rPr>
          <w:i/>
        </w:rPr>
        <w:t>с</w:t>
      </w:r>
      <w:r w:rsidRPr="00221A9E"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C1503F" w:rsidRPr="00221A9E" w:rsidRDefault="00C1503F" w:rsidP="00C1503F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221A9E">
        <w:rPr>
          <w:rFonts w:ascii="Times New Roman" w:hAnsi="Times New Roman"/>
          <w:b/>
          <w:sz w:val="24"/>
          <w:szCs w:val="24"/>
        </w:rPr>
        <w:t>Использовать приобретенные  знания и умения в практической деятельности и повседневной жизни</w:t>
      </w:r>
      <w:r w:rsidRPr="00221A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21A9E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221A9E">
        <w:rPr>
          <w:rFonts w:ascii="Times New Roman" w:hAnsi="Times New Roman"/>
          <w:b/>
          <w:sz w:val="24"/>
          <w:szCs w:val="24"/>
        </w:rPr>
        <w:t>: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 успешного выполнения типичных социальных ролей; сознательного взаимодействия с различными социальными институтами; 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предвидения    возможных последствий определенных социальных действий;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C1503F" w:rsidRPr="00221A9E" w:rsidRDefault="00C1503F" w:rsidP="00C1503F">
      <w:pPr>
        <w:pStyle w:val="a9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A9E">
        <w:rPr>
          <w:rFonts w:ascii="Times New Roman" w:hAnsi="Times New Roman"/>
          <w:sz w:val="24"/>
          <w:szCs w:val="24"/>
        </w:rPr>
        <w:t xml:space="preserve">осуществления конструктивного взаимодействия людей с разными убеждениями, культурными ценностями и социальным положением. </w:t>
      </w:r>
    </w:p>
    <w:p w:rsidR="00C1503F" w:rsidRDefault="00C1503F" w:rsidP="00C1503F">
      <w:pPr>
        <w:spacing w:after="200" w:line="276" w:lineRule="auto"/>
        <w:rPr>
          <w:b/>
        </w:rPr>
      </w:pPr>
    </w:p>
    <w:p w:rsidR="00662020" w:rsidRDefault="00662020" w:rsidP="00C1503F">
      <w:pPr>
        <w:spacing w:after="200" w:line="276" w:lineRule="auto"/>
        <w:rPr>
          <w:b/>
        </w:rPr>
      </w:pPr>
    </w:p>
    <w:p w:rsidR="00E733E4" w:rsidRDefault="00E733E4" w:rsidP="00C1503F">
      <w:pPr>
        <w:spacing w:after="200" w:line="276" w:lineRule="auto"/>
        <w:rPr>
          <w:b/>
        </w:rPr>
      </w:pPr>
    </w:p>
    <w:p w:rsidR="00E733E4" w:rsidRDefault="00E733E4" w:rsidP="00C1503F">
      <w:pPr>
        <w:spacing w:after="200" w:line="276" w:lineRule="auto"/>
        <w:rPr>
          <w:b/>
        </w:rPr>
      </w:pPr>
    </w:p>
    <w:p w:rsidR="00E733E4" w:rsidRDefault="00E733E4" w:rsidP="00C1503F">
      <w:pPr>
        <w:spacing w:after="200" w:line="276" w:lineRule="auto"/>
        <w:rPr>
          <w:b/>
        </w:rPr>
      </w:pPr>
    </w:p>
    <w:p w:rsidR="00E733E4" w:rsidRDefault="00E733E4" w:rsidP="00C1503F">
      <w:pPr>
        <w:spacing w:after="200" w:line="276" w:lineRule="auto"/>
        <w:rPr>
          <w:b/>
        </w:rPr>
      </w:pPr>
    </w:p>
    <w:p w:rsidR="00AB0A49" w:rsidRDefault="00AB0A49" w:rsidP="00E733E4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E733E4" w:rsidRPr="00221A9E" w:rsidRDefault="00E733E4" w:rsidP="00E733E4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221A9E">
        <w:rPr>
          <w:rFonts w:ascii="Times New Roman" w:hAnsi="Times New Roman" w:cs="Times New Roman"/>
          <w:b/>
          <w:bCs/>
          <w:caps/>
        </w:rPr>
        <w:t>Календарно-тем</w:t>
      </w:r>
      <w:r>
        <w:rPr>
          <w:rFonts w:ascii="Times New Roman" w:hAnsi="Times New Roman" w:cs="Times New Roman"/>
          <w:b/>
          <w:bCs/>
          <w:caps/>
        </w:rPr>
        <w:t>атическое планирование, 10 класс</w:t>
      </w:r>
    </w:p>
    <w:p w:rsidR="00E733E4" w:rsidRPr="001F31C5" w:rsidRDefault="00E733E4" w:rsidP="00E733E4">
      <w:pPr>
        <w:ind w:left="360"/>
      </w:pPr>
      <w:r w:rsidRPr="001F31C5">
        <w:t>Класс</w:t>
      </w:r>
      <w:r>
        <w:t xml:space="preserve"> </w:t>
      </w:r>
      <w:r w:rsidRPr="001F31C5">
        <w:t xml:space="preserve"> </w:t>
      </w:r>
      <w:r w:rsidRPr="001F31C5">
        <w:rPr>
          <w:u w:val="single"/>
        </w:rPr>
        <w:t>10</w:t>
      </w:r>
    </w:p>
    <w:p w:rsidR="00E733E4" w:rsidRPr="001F31C5" w:rsidRDefault="00E733E4" w:rsidP="00E733E4">
      <w:pPr>
        <w:ind w:left="360"/>
      </w:pPr>
    </w:p>
    <w:p w:rsidR="00E733E4" w:rsidRPr="001F31C5" w:rsidRDefault="00E733E4" w:rsidP="00E733E4">
      <w:pPr>
        <w:ind w:left="360"/>
        <w:rPr>
          <w:u w:val="single"/>
        </w:rPr>
      </w:pPr>
      <w:r w:rsidRPr="001F31C5">
        <w:t xml:space="preserve">Количество часов в неделю </w:t>
      </w:r>
      <w:r w:rsidRPr="001F31C5">
        <w:rPr>
          <w:u w:val="single"/>
        </w:rPr>
        <w:t>2</w:t>
      </w:r>
      <w:r w:rsidRPr="001F31C5">
        <w:t xml:space="preserve">,  количество учебных недель </w:t>
      </w:r>
      <w:r w:rsidRPr="001F31C5">
        <w:rPr>
          <w:u w:val="single"/>
        </w:rPr>
        <w:t xml:space="preserve">35 </w:t>
      </w:r>
      <w:r w:rsidRPr="001F31C5">
        <w:t xml:space="preserve">, количество часов в год </w:t>
      </w:r>
      <w:r w:rsidRPr="001F31C5">
        <w:rPr>
          <w:u w:val="single"/>
        </w:rPr>
        <w:t>70</w:t>
      </w:r>
    </w:p>
    <w:p w:rsidR="00E733E4" w:rsidRPr="001F31C5" w:rsidRDefault="00E733E4" w:rsidP="00E733E4">
      <w:pPr>
        <w:ind w:left="360"/>
        <w:rPr>
          <w:color w:val="FF0000"/>
        </w:rPr>
      </w:pPr>
    </w:p>
    <w:p w:rsidR="00E733E4" w:rsidRPr="001F31C5" w:rsidRDefault="00E733E4" w:rsidP="00E733E4">
      <w:pPr>
        <w:ind w:left="360"/>
      </w:pPr>
      <w:r w:rsidRPr="001F31C5">
        <w:t>Плановых контрольных уроков</w:t>
      </w:r>
      <w:r>
        <w:t xml:space="preserve">  - 9</w:t>
      </w:r>
      <w:r w:rsidRPr="001F31C5">
        <w:t>;</w:t>
      </w:r>
    </w:p>
    <w:p w:rsidR="00E733E4" w:rsidRPr="001F31C5" w:rsidRDefault="00E733E4" w:rsidP="00E733E4">
      <w:pPr>
        <w:ind w:left="360"/>
        <w:jc w:val="center"/>
      </w:pPr>
      <w:r w:rsidRPr="001F31C5">
        <w:t xml:space="preserve">                                                   </w:t>
      </w:r>
    </w:p>
    <w:p w:rsidR="00E733E4" w:rsidRPr="001F31C5" w:rsidRDefault="00E733E4" w:rsidP="00E733E4">
      <w:pPr>
        <w:ind w:left="360"/>
        <w:rPr>
          <w:u w:val="single"/>
        </w:rPr>
      </w:pPr>
      <w:r w:rsidRPr="001F31C5">
        <w:rPr>
          <w:u w:val="single"/>
        </w:rPr>
        <w:t xml:space="preserve">Учебник  Обществознание.10 класс, учебник под ред. Л.Н.Боголюбова, </w:t>
      </w:r>
      <w:proofErr w:type="spellStart"/>
      <w:r w:rsidRPr="001F31C5">
        <w:rPr>
          <w:u w:val="single"/>
        </w:rPr>
        <w:t>А.Ю.Лазебниковой</w:t>
      </w:r>
      <w:proofErr w:type="spellEnd"/>
      <w:r w:rsidRPr="001F31C5">
        <w:rPr>
          <w:u w:val="single"/>
        </w:rPr>
        <w:t>, изд-во «Просвещение», 2012 г.</w:t>
      </w:r>
    </w:p>
    <w:p w:rsidR="00E733E4" w:rsidRPr="001F31C5" w:rsidRDefault="00E733E4" w:rsidP="00E733E4">
      <w:pPr>
        <w:ind w:left="360"/>
      </w:pPr>
      <w:r w:rsidRPr="001F31C5">
        <w:t xml:space="preserve">                                                    название, автор, издательство, год издания</w:t>
      </w:r>
    </w:p>
    <w:p w:rsidR="00662020" w:rsidRDefault="00662020" w:rsidP="00C1503F">
      <w:pPr>
        <w:spacing w:after="200" w:line="276" w:lineRule="auto"/>
        <w:rPr>
          <w:b/>
        </w:rPr>
      </w:pPr>
    </w:p>
    <w:p w:rsidR="00662020" w:rsidRDefault="00662020" w:rsidP="00C1503F">
      <w:pPr>
        <w:spacing w:after="200" w:line="276" w:lineRule="auto"/>
        <w:rPr>
          <w:b/>
        </w:rPr>
      </w:pPr>
    </w:p>
    <w:p w:rsidR="001D390D" w:rsidRPr="00221A9E" w:rsidRDefault="001D390D" w:rsidP="00110C00">
      <w:pPr>
        <w:pStyle w:val="Default"/>
        <w:rPr>
          <w:b/>
          <w:bCs/>
        </w:rPr>
      </w:pPr>
    </w:p>
    <w:tbl>
      <w:tblPr>
        <w:tblStyle w:val="a6"/>
        <w:tblW w:w="0" w:type="auto"/>
        <w:tblInd w:w="1809" w:type="dxa"/>
        <w:tblLook w:val="04A0"/>
      </w:tblPr>
      <w:tblGrid>
        <w:gridCol w:w="1418"/>
        <w:gridCol w:w="4819"/>
        <w:gridCol w:w="2280"/>
        <w:gridCol w:w="1714"/>
        <w:gridCol w:w="11"/>
        <w:gridCol w:w="1468"/>
      </w:tblGrid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№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Тема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Количество часов</w:t>
            </w:r>
          </w:p>
        </w:tc>
        <w:tc>
          <w:tcPr>
            <w:tcW w:w="1714" w:type="dxa"/>
          </w:tcPr>
          <w:p w:rsidR="00662020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Контрольные</w:t>
            </w:r>
          </w:p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работы </w:t>
            </w:r>
          </w:p>
        </w:tc>
        <w:tc>
          <w:tcPr>
            <w:tcW w:w="1479" w:type="dxa"/>
            <w:gridSpan w:val="2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Сроки проведения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Раздел I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Общество и человек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14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  <w:tc>
          <w:tcPr>
            <w:tcW w:w="1479" w:type="dxa"/>
            <w:gridSpan w:val="2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1.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Общество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4 часа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12.09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2.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Человек как творец и творение культуры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10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22.10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Раздел II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Основные сферы общественной жизни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39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  <w:tc>
          <w:tcPr>
            <w:tcW w:w="1479" w:type="dxa"/>
            <w:gridSpan w:val="2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3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Духовная культура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8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2.12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4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Экономика</w:t>
            </w:r>
          </w:p>
        </w:tc>
        <w:tc>
          <w:tcPr>
            <w:tcW w:w="2280" w:type="dxa"/>
          </w:tcPr>
          <w:p w:rsidR="00662020" w:rsidRPr="00221A9E" w:rsidRDefault="00F50D49" w:rsidP="001D390D">
            <w:pPr>
              <w:pStyle w:val="Default"/>
              <w:rPr>
                <w:b/>
                <w:bCs/>
              </w:rPr>
            </w:pPr>
            <w:r>
              <w:t>5</w:t>
            </w:r>
            <w:r w:rsidR="00662020" w:rsidRPr="00221A9E">
              <w:t xml:space="preserve"> часа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17.12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5.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Социальная сфера</w:t>
            </w:r>
          </w:p>
        </w:tc>
        <w:tc>
          <w:tcPr>
            <w:tcW w:w="2280" w:type="dxa"/>
          </w:tcPr>
          <w:p w:rsidR="00662020" w:rsidRPr="00221A9E" w:rsidRDefault="00F50D49" w:rsidP="00110C00">
            <w:pPr>
              <w:pStyle w:val="Default"/>
              <w:rPr>
                <w:b/>
                <w:bCs/>
              </w:rPr>
            </w:pPr>
            <w:r>
              <w:t>12</w:t>
            </w:r>
            <w:r w:rsidR="00662020" w:rsidRPr="00221A9E">
              <w:t xml:space="preserve">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25.02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6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Политическая сфера</w:t>
            </w:r>
          </w:p>
        </w:tc>
        <w:tc>
          <w:tcPr>
            <w:tcW w:w="2280" w:type="dxa"/>
          </w:tcPr>
          <w:p w:rsidR="00662020" w:rsidRPr="00221A9E" w:rsidRDefault="00F50D49" w:rsidP="00110C00">
            <w:pPr>
              <w:pStyle w:val="Default"/>
              <w:rPr>
                <w:b/>
                <w:bCs/>
              </w:rPr>
            </w:pPr>
            <w:r>
              <w:t>14</w:t>
            </w:r>
            <w:r w:rsidR="00662020" w:rsidRPr="00221A9E">
              <w:t xml:space="preserve">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7.04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Раздел III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Право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10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  <w:tc>
          <w:tcPr>
            <w:tcW w:w="1479" w:type="dxa"/>
            <w:gridSpan w:val="2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Тема 7.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Право как особая система норм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10 часов</w:t>
            </w:r>
          </w:p>
        </w:tc>
        <w:tc>
          <w:tcPr>
            <w:tcW w:w="1714" w:type="dxa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9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18.05</w:t>
            </w: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D390D">
            <w:pPr>
              <w:pStyle w:val="Default"/>
            </w:pPr>
            <w:r w:rsidRPr="00221A9E">
              <w:t>Итоговое повторение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</w:pPr>
            <w:proofErr w:type="spellStart"/>
            <w:r w:rsidRPr="00221A9E">
              <w:t>Многовариантность</w:t>
            </w:r>
            <w:proofErr w:type="spellEnd"/>
            <w:r w:rsidRPr="00221A9E">
              <w:t xml:space="preserve"> общественного развития</w:t>
            </w: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</w:pPr>
            <w:r w:rsidRPr="00221A9E">
              <w:rPr>
                <w:b/>
                <w:bCs/>
              </w:rPr>
              <w:t>5 часов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</w:pPr>
            <w:r>
              <w:t>1</w:t>
            </w:r>
          </w:p>
        </w:tc>
        <w:tc>
          <w:tcPr>
            <w:tcW w:w="1479" w:type="dxa"/>
            <w:gridSpan w:val="2"/>
          </w:tcPr>
          <w:p w:rsidR="00662020" w:rsidRPr="009A6EB1" w:rsidRDefault="00662020" w:rsidP="00662020">
            <w:pPr>
              <w:pStyle w:val="Default"/>
              <w:rPr>
                <w:b/>
              </w:rPr>
            </w:pP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D390D">
            <w:pPr>
              <w:pStyle w:val="Default"/>
            </w:pPr>
            <w:r w:rsidRPr="00221A9E">
              <w:t>Резерв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</w:pP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rPr>
                <w:b/>
                <w:bCs/>
              </w:rPr>
              <w:t>2 часа</w:t>
            </w:r>
          </w:p>
        </w:tc>
        <w:tc>
          <w:tcPr>
            <w:tcW w:w="1714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  <w:tc>
          <w:tcPr>
            <w:tcW w:w="1479" w:type="dxa"/>
            <w:gridSpan w:val="2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</w:tr>
      <w:tr w:rsidR="00662020" w:rsidRPr="00221A9E" w:rsidTr="00662020">
        <w:tc>
          <w:tcPr>
            <w:tcW w:w="1418" w:type="dxa"/>
          </w:tcPr>
          <w:p w:rsidR="00662020" w:rsidRPr="00221A9E" w:rsidRDefault="00662020" w:rsidP="001D390D">
            <w:pPr>
              <w:pStyle w:val="Default"/>
            </w:pPr>
            <w:r w:rsidRPr="00221A9E">
              <w:t>Итого</w:t>
            </w:r>
          </w:p>
        </w:tc>
        <w:tc>
          <w:tcPr>
            <w:tcW w:w="4819" w:type="dxa"/>
          </w:tcPr>
          <w:p w:rsidR="00662020" w:rsidRPr="00221A9E" w:rsidRDefault="00662020" w:rsidP="00110C00">
            <w:pPr>
              <w:pStyle w:val="Default"/>
            </w:pPr>
          </w:p>
        </w:tc>
        <w:tc>
          <w:tcPr>
            <w:tcW w:w="2280" w:type="dxa"/>
          </w:tcPr>
          <w:p w:rsidR="00662020" w:rsidRPr="00221A9E" w:rsidRDefault="00662020" w:rsidP="00110C00">
            <w:pPr>
              <w:pStyle w:val="Default"/>
              <w:rPr>
                <w:b/>
                <w:bCs/>
              </w:rPr>
            </w:pPr>
            <w:r w:rsidRPr="00221A9E">
              <w:t>70 часов</w:t>
            </w:r>
          </w:p>
        </w:tc>
        <w:tc>
          <w:tcPr>
            <w:tcW w:w="1725" w:type="dxa"/>
            <w:gridSpan w:val="2"/>
          </w:tcPr>
          <w:p w:rsidR="00662020" w:rsidRPr="00221A9E" w:rsidRDefault="00905E9D" w:rsidP="0066202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68" w:type="dxa"/>
          </w:tcPr>
          <w:p w:rsidR="00662020" w:rsidRPr="00221A9E" w:rsidRDefault="00662020" w:rsidP="00662020">
            <w:pPr>
              <w:pStyle w:val="Default"/>
              <w:rPr>
                <w:b/>
                <w:bCs/>
              </w:rPr>
            </w:pPr>
          </w:p>
        </w:tc>
      </w:tr>
    </w:tbl>
    <w:p w:rsidR="001D390D" w:rsidRPr="00221A9E" w:rsidRDefault="001D390D" w:rsidP="00110C00">
      <w:pPr>
        <w:pStyle w:val="Default"/>
        <w:rPr>
          <w:b/>
          <w:bCs/>
        </w:rPr>
      </w:pPr>
    </w:p>
    <w:p w:rsidR="00FC12BB" w:rsidRDefault="00FC12BB" w:rsidP="001D390D">
      <w:pPr>
        <w:pStyle w:val="Default"/>
        <w:jc w:val="center"/>
        <w:rPr>
          <w:b/>
          <w:bCs/>
        </w:rPr>
      </w:pPr>
    </w:p>
    <w:p w:rsidR="00FC12BB" w:rsidRDefault="00FC12BB" w:rsidP="001D390D">
      <w:pPr>
        <w:pStyle w:val="Default"/>
        <w:jc w:val="center"/>
        <w:rPr>
          <w:b/>
          <w:bCs/>
        </w:rPr>
      </w:pPr>
    </w:p>
    <w:p w:rsidR="00110C00" w:rsidRPr="00221A9E" w:rsidRDefault="001D390D" w:rsidP="001D390D">
      <w:pPr>
        <w:pStyle w:val="Default"/>
        <w:jc w:val="center"/>
        <w:rPr>
          <w:b/>
          <w:bCs/>
        </w:rPr>
      </w:pPr>
      <w:r w:rsidRPr="00221A9E">
        <w:rPr>
          <w:b/>
          <w:bCs/>
        </w:rPr>
        <w:t>Содержание курса «Обществознание», 10 класс, базовый уровень</w:t>
      </w:r>
    </w:p>
    <w:p w:rsidR="009128FF" w:rsidRPr="00221A9E" w:rsidRDefault="009128FF" w:rsidP="009128FF">
      <w:pPr>
        <w:pStyle w:val="Default"/>
        <w:jc w:val="center"/>
      </w:pPr>
      <w:r w:rsidRPr="00221A9E">
        <w:rPr>
          <w:b/>
          <w:bCs/>
        </w:rPr>
        <w:t>РАЗДЕЛ I. ОБЩЕСТВО И ЧЕЛОВЕК (14Ч)</w:t>
      </w:r>
    </w:p>
    <w:p w:rsidR="009128FF" w:rsidRPr="00221A9E" w:rsidRDefault="009128FF" w:rsidP="009128FF">
      <w:pPr>
        <w:pStyle w:val="Default"/>
        <w:jc w:val="center"/>
      </w:pPr>
      <w:r w:rsidRPr="00221A9E">
        <w:rPr>
          <w:b/>
          <w:bCs/>
        </w:rPr>
        <w:t>Тема 1. ОБЩЕСТВО КАК СЛОЖНАЯ ДИНАМИЧЕСКАЯ СИСТЕМА (4 ЧАСА)</w:t>
      </w:r>
    </w:p>
    <w:p w:rsidR="009128FF" w:rsidRPr="00221A9E" w:rsidRDefault="009128FF" w:rsidP="009128FF">
      <w:pPr>
        <w:pStyle w:val="Default"/>
      </w:pPr>
      <w:r w:rsidRPr="00221A9E">
        <w:t xml:space="preserve">Общество как совместная жизнедеятельность людей. Общество и природа. Общество и культура. Науки об обществе. Структура общества. </w:t>
      </w:r>
      <w:r w:rsidRPr="00221A9E">
        <w:rPr>
          <w:b/>
          <w:bCs/>
        </w:rPr>
        <w:t xml:space="preserve">Общество как сложная динамичная система. Системное строение общества: элементы и подсистемы. </w:t>
      </w:r>
      <w:r w:rsidRPr="00221A9E">
        <w:t xml:space="preserve">Взаимосвязь экономической, социальной, политической и духовной сфер жизни общества. </w:t>
      </w:r>
      <w:r w:rsidRPr="00221A9E">
        <w:rPr>
          <w:b/>
          <w:bCs/>
        </w:rPr>
        <w:t xml:space="preserve">Социальное взаимодействие и общественные отношения. </w:t>
      </w:r>
      <w:r w:rsidRPr="00221A9E">
        <w:t xml:space="preserve">Социальные институты. </w:t>
      </w:r>
      <w:r w:rsidRPr="00221A9E">
        <w:rPr>
          <w:b/>
          <w:bCs/>
        </w:rPr>
        <w:t xml:space="preserve">Основные институты общества. </w:t>
      </w:r>
    </w:p>
    <w:p w:rsidR="009128FF" w:rsidRPr="00221A9E" w:rsidRDefault="009128FF" w:rsidP="009128FF">
      <w:pPr>
        <w:pStyle w:val="Default"/>
      </w:pPr>
      <w:r w:rsidRPr="00221A9E">
        <w:rPr>
          <w:b/>
          <w:bCs/>
        </w:rPr>
        <w:t>ТЕМА 2. ЧЕЛОВЕК КАК ТВОРЕЦ И ТВОРЕНИЕ КУЛЬТУРЫ</w:t>
      </w:r>
      <w:r w:rsidRPr="00221A9E">
        <w:t xml:space="preserve">(10 ч) </w:t>
      </w:r>
    </w:p>
    <w:p w:rsidR="009128FF" w:rsidRPr="00221A9E" w:rsidRDefault="009128FF" w:rsidP="009128FF">
      <w:pPr>
        <w:pStyle w:val="Default"/>
      </w:pPr>
      <w:r w:rsidRPr="00221A9E">
        <w:t xml:space="preserve">Природа человека. </w:t>
      </w:r>
      <w:r w:rsidRPr="00221A9E">
        <w:rPr>
          <w:b/>
          <w:bCs/>
        </w:rPr>
        <w:t xml:space="preserve">Человек как результат биологической и </w:t>
      </w:r>
      <w:proofErr w:type="spellStart"/>
      <w:r w:rsidRPr="00221A9E">
        <w:rPr>
          <w:b/>
          <w:bCs/>
        </w:rPr>
        <w:t>социокультурной</w:t>
      </w:r>
      <w:proofErr w:type="spellEnd"/>
      <w:r w:rsidRPr="00221A9E">
        <w:rPr>
          <w:b/>
          <w:bCs/>
        </w:rPr>
        <w:t xml:space="preserve"> эволюции. </w:t>
      </w:r>
      <w:r w:rsidRPr="00221A9E">
        <w:t xml:space="preserve">Цель и смысл жизни человека. Науки о человеке. </w:t>
      </w:r>
    </w:p>
    <w:p w:rsidR="009128FF" w:rsidRPr="00221A9E" w:rsidRDefault="009128FF" w:rsidP="009128FF">
      <w:pPr>
        <w:pStyle w:val="Default"/>
      </w:pPr>
      <w:r w:rsidRPr="00221A9E">
        <w:t xml:space="preserve">Человек как духовное существо. </w:t>
      </w:r>
      <w:r w:rsidRPr="00221A9E">
        <w:rPr>
          <w:b/>
          <w:bCs/>
        </w:rPr>
        <w:t>Духовная жизнь человека</w:t>
      </w:r>
      <w:r w:rsidRPr="00221A9E">
        <w:t xml:space="preserve">. </w:t>
      </w:r>
      <w:r w:rsidRPr="00221A9E">
        <w:rPr>
          <w:b/>
          <w:bCs/>
        </w:rPr>
        <w:t xml:space="preserve">Мировоззрение. </w:t>
      </w:r>
      <w:r w:rsidRPr="00221A9E">
        <w:t xml:space="preserve">Ценностные ориентиры личности. </w:t>
      </w:r>
      <w:r w:rsidRPr="00221A9E">
        <w:rPr>
          <w:b/>
          <w:bCs/>
          <w:i/>
          <w:iCs/>
        </w:rPr>
        <w:t xml:space="preserve">Ценности и нормы. Мотивы и предпочтения. </w:t>
      </w:r>
      <w:r w:rsidRPr="00221A9E">
        <w:rPr>
          <w:b/>
          <w:bCs/>
        </w:rPr>
        <w:t xml:space="preserve">Потребности и интересы. </w:t>
      </w:r>
      <w:r w:rsidRPr="00221A9E">
        <w:t xml:space="preserve">Патриотизм и гражданственность. </w:t>
      </w:r>
    </w:p>
    <w:p w:rsidR="009128FF" w:rsidRPr="00221A9E" w:rsidRDefault="009128FF" w:rsidP="009128FF">
      <w:pPr>
        <w:pStyle w:val="Default"/>
        <w:jc w:val="center"/>
      </w:pPr>
      <w:r w:rsidRPr="00221A9E">
        <w:t xml:space="preserve">Деятельность как способ существования людей. </w:t>
      </w:r>
      <w:r w:rsidRPr="00221A9E">
        <w:rPr>
          <w:b/>
          <w:bCs/>
        </w:rPr>
        <w:t xml:space="preserve">Мышление и деятельность. </w:t>
      </w:r>
      <w:r w:rsidRPr="00221A9E">
        <w:t>Деятельность и ее мотивация. Многообразие деятельности</w:t>
      </w: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Свобода и необходимость в человеческой деятельности. </w:t>
      </w:r>
      <w:r w:rsidRPr="00221A9E">
        <w:t xml:space="preserve">Сознание и деятельность. Человек в системе социальных связей. Личность, факторы, влияющие на ее формирование. </w:t>
      </w:r>
      <w:r w:rsidRPr="00221A9E">
        <w:rPr>
          <w:b/>
          <w:bCs/>
        </w:rPr>
        <w:t xml:space="preserve">Самосознание </w:t>
      </w:r>
      <w:r w:rsidRPr="00221A9E">
        <w:t xml:space="preserve">и самореализация. </w:t>
      </w:r>
      <w:r w:rsidRPr="00221A9E">
        <w:rPr>
          <w:b/>
          <w:bCs/>
        </w:rPr>
        <w:t>Социальное поведение</w:t>
      </w:r>
      <w:r w:rsidRPr="00221A9E">
        <w:t xml:space="preserve">. </w:t>
      </w:r>
      <w:r w:rsidRPr="00221A9E">
        <w:rPr>
          <w:b/>
          <w:bCs/>
        </w:rPr>
        <w:t>Единство свободы и ответственности личности</w:t>
      </w:r>
      <w:r w:rsidRPr="00221A9E">
        <w:t xml:space="preserve">. Познание и знание. </w:t>
      </w:r>
      <w:r w:rsidRPr="00221A9E">
        <w:rPr>
          <w:b/>
          <w:bCs/>
          <w:i/>
          <w:iCs/>
        </w:rPr>
        <w:t xml:space="preserve">Проблема познаваемости мира. Философия. </w:t>
      </w:r>
      <w:r w:rsidRPr="00221A9E">
        <w:t xml:space="preserve">Познание мира: чувственное и рациональное, истинное и ложное. </w:t>
      </w:r>
      <w:r w:rsidRPr="00221A9E">
        <w:rPr>
          <w:b/>
          <w:bCs/>
        </w:rPr>
        <w:t xml:space="preserve">Истина и ее критерии. </w:t>
      </w:r>
      <w:r w:rsidRPr="00221A9E">
        <w:t xml:space="preserve">Многообразие форм человеческого знания. Социальное и гуманитарное знание. </w:t>
      </w:r>
    </w:p>
    <w:p w:rsidR="004C07EA" w:rsidRDefault="004C07EA" w:rsidP="00110C00">
      <w:pPr>
        <w:pStyle w:val="Default"/>
        <w:rPr>
          <w:b/>
          <w:bCs/>
        </w:rPr>
      </w:pP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РАЗДЕЛ II. ОСНОВНЫЕ СФЕРЫ ОБЩЕСТВЕННОЙ ЖИЗНИ (39ч) </w:t>
      </w: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Тема 3. Духовная культура (8 ч) </w:t>
      </w:r>
    </w:p>
    <w:p w:rsidR="00110C00" w:rsidRPr="00221A9E" w:rsidRDefault="00110C00" w:rsidP="00110C00">
      <w:pPr>
        <w:pStyle w:val="Default"/>
      </w:pPr>
      <w:r w:rsidRPr="00221A9E">
        <w:t xml:space="preserve">Духовная жизнь общества. </w:t>
      </w:r>
      <w:r w:rsidRPr="00221A9E">
        <w:rPr>
          <w:b/>
          <w:bCs/>
        </w:rPr>
        <w:t xml:space="preserve">Понятие культуры. </w:t>
      </w:r>
      <w:r w:rsidRPr="00221A9E">
        <w:rPr>
          <w:b/>
          <w:bCs/>
          <w:i/>
          <w:iCs/>
        </w:rPr>
        <w:t>Многообразие культур</w:t>
      </w:r>
      <w:proofErr w:type="gramStart"/>
      <w:r w:rsidRPr="00221A9E">
        <w:rPr>
          <w:b/>
          <w:bCs/>
          <w:i/>
          <w:iCs/>
        </w:rPr>
        <w:t>1</w:t>
      </w:r>
      <w:proofErr w:type="gramEnd"/>
      <w:r w:rsidRPr="00221A9E">
        <w:rPr>
          <w:b/>
          <w:bCs/>
          <w:i/>
          <w:iCs/>
        </w:rPr>
        <w:t xml:space="preserve">. </w:t>
      </w:r>
      <w:r w:rsidRPr="00221A9E">
        <w:t xml:space="preserve">Культура и духовная жизнь. Формы и разновидности культуры: народная, массовая и элитарная. Диалог культур. Средства массовой информации. </w:t>
      </w:r>
    </w:p>
    <w:p w:rsidR="00110C00" w:rsidRPr="00221A9E" w:rsidRDefault="00110C00" w:rsidP="00110C00">
      <w:pPr>
        <w:pStyle w:val="Default"/>
      </w:pP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Наука </w:t>
      </w:r>
      <w:r w:rsidRPr="00221A9E">
        <w:t xml:space="preserve">и образование. </w:t>
      </w:r>
      <w:r w:rsidRPr="00221A9E">
        <w:rPr>
          <w:b/>
          <w:bCs/>
        </w:rPr>
        <w:t xml:space="preserve">Наука, </w:t>
      </w:r>
      <w:r w:rsidRPr="00221A9E">
        <w:t xml:space="preserve">ее роль в современном мире. </w:t>
      </w:r>
      <w:r w:rsidRPr="00221A9E">
        <w:rPr>
          <w:b/>
          <w:bCs/>
        </w:rPr>
        <w:t xml:space="preserve">Виды человеческих знаний. Основные особенности научного мышления. Естественные и социально-гуманитарные науки. </w:t>
      </w:r>
      <w:r w:rsidRPr="00221A9E">
        <w:rPr>
          <w:b/>
          <w:bCs/>
          <w:i/>
          <w:iCs/>
        </w:rPr>
        <w:t xml:space="preserve">Философия. Проблема познаваемости мира </w:t>
      </w:r>
      <w:r w:rsidRPr="00221A9E">
        <w:t xml:space="preserve">Этика ученого. Непрерывное образование и самообразование. </w:t>
      </w:r>
    </w:p>
    <w:p w:rsidR="00110C00" w:rsidRPr="00221A9E" w:rsidRDefault="00110C00" w:rsidP="00110C00">
      <w:pPr>
        <w:pStyle w:val="Default"/>
      </w:pPr>
      <w:r w:rsidRPr="00221A9E">
        <w:t xml:space="preserve">Мораль и религия. </w:t>
      </w:r>
      <w:r w:rsidRPr="00221A9E">
        <w:rPr>
          <w:b/>
          <w:bCs/>
        </w:rPr>
        <w:t xml:space="preserve">Мораль, </w:t>
      </w:r>
      <w:r w:rsidRPr="00221A9E">
        <w:t xml:space="preserve">ее категории. </w:t>
      </w:r>
      <w:r w:rsidRPr="00221A9E">
        <w:rPr>
          <w:b/>
          <w:bCs/>
        </w:rPr>
        <w:t xml:space="preserve">Религия, </w:t>
      </w:r>
      <w:r w:rsidRPr="00221A9E">
        <w:t xml:space="preserve">ее роль в жизни общества. Нравственная культура. Искусство и духовная жизнь. </w:t>
      </w:r>
      <w:r w:rsidRPr="00221A9E">
        <w:rPr>
          <w:b/>
          <w:bCs/>
        </w:rPr>
        <w:t xml:space="preserve">Искусство, </w:t>
      </w:r>
      <w:r w:rsidRPr="00221A9E">
        <w:t xml:space="preserve">его формы, основные направления. Эстетическая культура. Тенденции духовной жизни современной России. </w:t>
      </w: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Тема 4. Экономическая сфера (4 ч) </w:t>
      </w:r>
    </w:p>
    <w:p w:rsidR="00AB0A49" w:rsidRDefault="00AB0A49" w:rsidP="00110C00">
      <w:pPr>
        <w:pStyle w:val="Default"/>
      </w:pPr>
    </w:p>
    <w:p w:rsidR="00110C00" w:rsidRPr="00221A9E" w:rsidRDefault="00110C00" w:rsidP="00110C00">
      <w:pPr>
        <w:pStyle w:val="Default"/>
      </w:pPr>
      <w:r w:rsidRPr="00221A9E">
        <w:lastRenderedPageBreak/>
        <w:t xml:space="preserve">Роль экономики в жизни общества. Экономика как подсистема общества. Экономика как основа жизнеобеспечения общества. Экономика и социальная структура. Взаимовлияние экономики и политики. </w:t>
      </w:r>
    </w:p>
    <w:p w:rsidR="00110C00" w:rsidRPr="00221A9E" w:rsidRDefault="00110C00" w:rsidP="00110C00">
      <w:pPr>
        <w:pStyle w:val="Default"/>
      </w:pPr>
      <w:r w:rsidRPr="00221A9E">
        <w:t xml:space="preserve">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 </w:t>
      </w: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 xml:space="preserve">Тема 5. Социальная сфера (15 ч) </w:t>
      </w:r>
    </w:p>
    <w:p w:rsidR="00110C00" w:rsidRPr="00221A9E" w:rsidRDefault="00110C00" w:rsidP="00110C00">
      <w:pPr>
        <w:pStyle w:val="Default"/>
        <w:rPr>
          <w:b/>
          <w:bCs/>
        </w:rPr>
      </w:pPr>
      <w:r w:rsidRPr="00221A9E">
        <w:rPr>
          <w:b/>
          <w:bCs/>
        </w:rPr>
        <w:t xml:space="preserve">Социальные отношения. </w:t>
      </w:r>
      <w:r w:rsidRPr="00221A9E">
        <w:t xml:space="preserve">Социальная структура. Многообразие социальных групп. Неравенство и </w:t>
      </w:r>
      <w:r w:rsidRPr="00221A9E">
        <w:rPr>
          <w:b/>
          <w:bCs/>
        </w:rPr>
        <w:t>социальная стратификация</w:t>
      </w:r>
      <w:r w:rsidRPr="00221A9E">
        <w:t xml:space="preserve">. Социальные интересы. </w:t>
      </w:r>
      <w:r w:rsidRPr="00221A9E">
        <w:rPr>
          <w:b/>
          <w:bCs/>
        </w:rPr>
        <w:t>Социальная мобильность.</w:t>
      </w:r>
    </w:p>
    <w:p w:rsidR="00110C00" w:rsidRPr="00221A9E" w:rsidRDefault="00110C00" w:rsidP="00110C00">
      <w:pPr>
        <w:pStyle w:val="Default"/>
      </w:pPr>
    </w:p>
    <w:p w:rsidR="00110C00" w:rsidRPr="00221A9E" w:rsidRDefault="00110C00" w:rsidP="00110C00">
      <w:pPr>
        <w:pStyle w:val="Default"/>
      </w:pPr>
      <w:r w:rsidRPr="00221A9E">
        <w:rPr>
          <w:b/>
          <w:bCs/>
        </w:rPr>
        <w:t>Правоотношения и правонарушения</w:t>
      </w:r>
      <w:r w:rsidRPr="00221A9E">
        <w:t xml:space="preserve">. </w:t>
      </w:r>
      <w:r w:rsidRPr="00221A9E">
        <w:rPr>
          <w:b/>
          <w:bCs/>
        </w:rPr>
        <w:t>Виды юридической ответственности</w:t>
      </w:r>
      <w:r w:rsidRPr="00221A9E">
        <w:t xml:space="preserve">. Система судебной защиты прав человека. Развитие права в современной России. </w:t>
      </w:r>
    </w:p>
    <w:p w:rsidR="00AB0A49" w:rsidRDefault="00110C00" w:rsidP="00AB0A49">
      <w:pPr>
        <w:pStyle w:val="Default"/>
      </w:pPr>
      <w:r w:rsidRPr="00221A9E">
        <w:rPr>
          <w:b/>
          <w:bCs/>
        </w:rPr>
        <w:t xml:space="preserve">Современное российское законодательство. </w:t>
      </w:r>
      <w:r w:rsidRPr="00221A9E">
        <w:t>Основы государственного, административного, гражданского, трудового, семейного и уголовного права. Правовая защита природы. Предпосылки правомерного поведения. Правосознание. Правовая культура</w:t>
      </w:r>
    </w:p>
    <w:p w:rsidR="00AB0A49" w:rsidRPr="00E733E4" w:rsidRDefault="00AB0A49" w:rsidP="00AB0A49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</w:rPr>
        <w:t xml:space="preserve">ЗАКЛЮЧИТЕЛЬНЫЕ </w:t>
      </w:r>
      <w:r w:rsidRPr="00221A9E">
        <w:rPr>
          <w:rFonts w:ascii="Times New Roman" w:hAnsi="Times New Roman" w:cs="Times New Roman"/>
        </w:rPr>
        <w:t>УРОКИ (2 ч)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</w:t>
      </w:r>
      <w:r w:rsidRPr="00221A9E">
        <w:rPr>
          <w:rFonts w:ascii="Times New Roman" w:hAnsi="Times New Roman" w:cs="Times New Roman"/>
        </w:rPr>
        <w:t xml:space="preserve"> Общество в развитии. </w:t>
      </w:r>
      <w:proofErr w:type="spellStart"/>
      <w:r w:rsidRPr="00221A9E">
        <w:rPr>
          <w:rFonts w:ascii="Times New Roman" w:hAnsi="Times New Roman" w:cs="Times New Roman"/>
          <w:b/>
          <w:bCs/>
        </w:rPr>
        <w:t>Многовариантность</w:t>
      </w:r>
      <w:proofErr w:type="spellEnd"/>
      <w:r w:rsidRPr="00221A9E">
        <w:rPr>
          <w:rFonts w:ascii="Times New Roman" w:hAnsi="Times New Roman" w:cs="Times New Roman"/>
          <w:b/>
          <w:bCs/>
        </w:rPr>
        <w:t xml:space="preserve"> общественного развития. </w:t>
      </w:r>
      <w:r w:rsidRPr="00221A9E">
        <w:rPr>
          <w:rFonts w:ascii="Times New Roman" w:hAnsi="Times New Roman" w:cs="Times New Roman"/>
          <w:b/>
          <w:bCs/>
          <w:i/>
          <w:iCs/>
        </w:rPr>
        <w:t xml:space="preserve">Эволюция и революция как формы социального изменения. </w:t>
      </w:r>
      <w:r w:rsidRPr="00221A9E">
        <w:rPr>
          <w:rFonts w:ascii="Times New Roman" w:hAnsi="Times New Roman" w:cs="Times New Roman"/>
          <w:b/>
          <w:bCs/>
        </w:rPr>
        <w:t xml:space="preserve">Понятие общественного прогресса. </w:t>
      </w:r>
      <w:r w:rsidRPr="00221A9E">
        <w:rPr>
          <w:rFonts w:ascii="Times New Roman" w:hAnsi="Times New Roman" w:cs="Times New Roman"/>
          <w:b/>
          <w:bCs/>
          <w:i/>
          <w:iCs/>
        </w:rPr>
        <w:t xml:space="preserve">Процессы глобализации. </w:t>
      </w:r>
      <w:r w:rsidRPr="00221A9E">
        <w:rPr>
          <w:rFonts w:ascii="Times New Roman" w:hAnsi="Times New Roman" w:cs="Times New Roman"/>
          <w:b/>
          <w:bCs/>
        </w:rPr>
        <w:t xml:space="preserve">Общество и человек перед лицом угроз и вызовов XXI века. </w:t>
      </w:r>
      <w:r>
        <w:rPr>
          <w:rFonts w:ascii="Times New Roman" w:hAnsi="Times New Roman" w:cs="Times New Roman"/>
          <w:b/>
          <w:bCs/>
        </w:rPr>
        <w:t xml:space="preserve">   </w:t>
      </w:r>
      <w:proofErr w:type="gramStart"/>
      <w:r w:rsidRPr="00221A9E">
        <w:rPr>
          <w:rFonts w:ascii="Times New Roman" w:hAnsi="Times New Roman" w:cs="Times New Roman"/>
        </w:rPr>
        <w:t>Контрольно-проверочные уроки — 3ч. (итоговое повторение</w:t>
      </w:r>
      <w:proofErr w:type="gramEnd"/>
    </w:p>
    <w:p w:rsidR="00110C00" w:rsidRPr="00221A9E" w:rsidRDefault="00110C00" w:rsidP="00110C00">
      <w:pPr>
        <w:pStyle w:val="Default"/>
      </w:pPr>
      <w:r w:rsidRPr="00221A9E">
        <w:t xml:space="preserve">. </w:t>
      </w: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AB0A49" w:rsidRDefault="00AB0A49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953A1D" w:rsidRPr="00221A9E" w:rsidRDefault="00953A1D" w:rsidP="00953A1D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ЛИТЕРАТУРА</w:t>
      </w:r>
    </w:p>
    <w:p w:rsidR="00953A1D" w:rsidRPr="00221A9E" w:rsidRDefault="00953A1D" w:rsidP="00953A1D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Методические пособия для учителя: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Обществознание.</w:t>
      </w:r>
      <w:r w:rsidRPr="00221A9E">
        <w:rPr>
          <w:rFonts w:ascii="Times New Roman" w:hAnsi="Times New Roman" w:cs="Times New Roman"/>
        </w:rPr>
        <w:t xml:space="preserve"> 10 класс [Текст] : учеб</w:t>
      </w:r>
      <w:proofErr w:type="gramStart"/>
      <w:r w:rsidRPr="00221A9E">
        <w:rPr>
          <w:rFonts w:ascii="Times New Roman" w:hAnsi="Times New Roman" w:cs="Times New Roman"/>
        </w:rPr>
        <w:t>.</w:t>
      </w:r>
      <w:proofErr w:type="gramEnd"/>
      <w:r w:rsidRPr="00221A9E">
        <w:rPr>
          <w:rFonts w:ascii="Times New Roman" w:hAnsi="Times New Roman" w:cs="Times New Roman"/>
        </w:rPr>
        <w:t xml:space="preserve"> </w:t>
      </w:r>
      <w:proofErr w:type="gramStart"/>
      <w:r w:rsidRPr="00221A9E">
        <w:rPr>
          <w:rFonts w:ascii="Times New Roman" w:hAnsi="Times New Roman" w:cs="Times New Roman"/>
        </w:rPr>
        <w:t>д</w:t>
      </w:r>
      <w:proofErr w:type="gramEnd"/>
      <w:r w:rsidRPr="00221A9E">
        <w:rPr>
          <w:rFonts w:ascii="Times New Roman" w:hAnsi="Times New Roman" w:cs="Times New Roman"/>
        </w:rPr>
        <w:t xml:space="preserve">ля </w:t>
      </w:r>
      <w:proofErr w:type="spellStart"/>
      <w:r w:rsidRPr="00221A9E">
        <w:rPr>
          <w:rFonts w:ascii="Times New Roman" w:hAnsi="Times New Roman" w:cs="Times New Roman"/>
        </w:rPr>
        <w:t>общеобразоват</w:t>
      </w:r>
      <w:proofErr w:type="spellEnd"/>
      <w:r w:rsidRPr="00221A9E">
        <w:rPr>
          <w:rFonts w:ascii="Times New Roman" w:hAnsi="Times New Roman" w:cs="Times New Roman"/>
        </w:rPr>
        <w:t>. учреждений : базовый уровень / Л. Н. Боголюбов, Ю. И. Аверьянов, Н. И. Городецкая [и др.] ; под ред. Л. Н. Боголюбова ; Рос. акад. наук, Рос. акад. образования, изд-во «Просвещение». – М.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Просвещение, 2011.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Дидактические</w:t>
      </w:r>
      <w:r w:rsidRPr="00221A9E">
        <w:rPr>
          <w:rFonts w:ascii="Times New Roman" w:hAnsi="Times New Roman" w:cs="Times New Roman"/>
          <w:spacing w:val="-15"/>
        </w:rPr>
        <w:t xml:space="preserve"> </w:t>
      </w:r>
      <w:r w:rsidRPr="00221A9E">
        <w:rPr>
          <w:rFonts w:ascii="Times New Roman" w:hAnsi="Times New Roman" w:cs="Times New Roman"/>
        </w:rPr>
        <w:t>материалы</w:t>
      </w:r>
      <w:r w:rsidRPr="00221A9E">
        <w:rPr>
          <w:rFonts w:ascii="Times New Roman" w:hAnsi="Times New Roman" w:cs="Times New Roman"/>
          <w:spacing w:val="-15"/>
        </w:rPr>
        <w:t xml:space="preserve"> </w:t>
      </w:r>
      <w:r w:rsidRPr="00221A9E">
        <w:rPr>
          <w:rFonts w:ascii="Times New Roman" w:hAnsi="Times New Roman" w:cs="Times New Roman"/>
        </w:rPr>
        <w:t>по</w:t>
      </w:r>
      <w:r w:rsidRPr="00221A9E">
        <w:rPr>
          <w:rFonts w:ascii="Times New Roman" w:hAnsi="Times New Roman" w:cs="Times New Roman"/>
          <w:spacing w:val="-15"/>
        </w:rPr>
        <w:t xml:space="preserve"> </w:t>
      </w:r>
      <w:r w:rsidRPr="00221A9E">
        <w:rPr>
          <w:rFonts w:ascii="Times New Roman" w:hAnsi="Times New Roman" w:cs="Times New Roman"/>
        </w:rPr>
        <w:t>курсу «Человек и общество». 10–11 классы [Текст]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пособие для учителя / под ред. Л. Н. Боголюбова, А. Т. </w:t>
      </w:r>
      <w:proofErr w:type="spellStart"/>
      <w:r w:rsidRPr="00221A9E">
        <w:rPr>
          <w:rFonts w:ascii="Times New Roman" w:hAnsi="Times New Roman" w:cs="Times New Roman"/>
        </w:rPr>
        <w:t>Кинку</w:t>
      </w:r>
      <w:r w:rsidR="00AA1E20">
        <w:rPr>
          <w:rFonts w:ascii="Times New Roman" w:hAnsi="Times New Roman" w:cs="Times New Roman"/>
        </w:rPr>
        <w:t>лькина</w:t>
      </w:r>
      <w:proofErr w:type="spellEnd"/>
      <w:r w:rsidR="00AA1E20">
        <w:rPr>
          <w:rFonts w:ascii="Times New Roman" w:hAnsi="Times New Roman" w:cs="Times New Roman"/>
        </w:rPr>
        <w:t>. – М.</w:t>
      </w:r>
      <w:proofErr w:type="gramStart"/>
      <w:r w:rsidR="00AA1E20">
        <w:rPr>
          <w:rFonts w:ascii="Times New Roman" w:hAnsi="Times New Roman" w:cs="Times New Roman"/>
        </w:rPr>
        <w:t xml:space="preserve"> :</w:t>
      </w:r>
      <w:proofErr w:type="gramEnd"/>
      <w:r w:rsidR="00AA1E20">
        <w:rPr>
          <w:rFonts w:ascii="Times New Roman" w:hAnsi="Times New Roman" w:cs="Times New Roman"/>
        </w:rPr>
        <w:t xml:space="preserve"> Просвещение, 2012</w:t>
      </w:r>
      <w:r w:rsidRPr="00221A9E">
        <w:rPr>
          <w:rFonts w:ascii="Times New Roman" w:hAnsi="Times New Roman" w:cs="Times New Roman"/>
        </w:rPr>
        <w:t>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Школьный</w:t>
      </w:r>
      <w:r w:rsidRPr="00221A9E">
        <w:rPr>
          <w:rFonts w:ascii="Times New Roman" w:hAnsi="Times New Roman" w:cs="Times New Roman"/>
        </w:rPr>
        <w:t xml:space="preserve"> словарь по обществознанию. 10–11 классы [Текст]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пособие для учащихся / под ред. Л. Н. Боголюбова, Ю. И. Аверьянова. – М.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Просвещение, 2011.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Единый</w:t>
      </w:r>
      <w:r w:rsidR="009A6EB1">
        <w:rPr>
          <w:rFonts w:ascii="Times New Roman" w:hAnsi="Times New Roman" w:cs="Times New Roman"/>
        </w:rPr>
        <w:t xml:space="preserve"> государственный экзамен 2013</w:t>
      </w:r>
      <w:r w:rsidRPr="00221A9E">
        <w:rPr>
          <w:rFonts w:ascii="Times New Roman" w:hAnsi="Times New Roman" w:cs="Times New Roman"/>
        </w:rPr>
        <w:t xml:space="preserve">. Обществознание [Текст] : </w:t>
      </w:r>
      <w:proofErr w:type="spellStart"/>
      <w:r w:rsidRPr="00221A9E">
        <w:rPr>
          <w:rFonts w:ascii="Times New Roman" w:hAnsi="Times New Roman" w:cs="Times New Roman"/>
        </w:rPr>
        <w:t>учеб</w:t>
      </w:r>
      <w:proofErr w:type="gramStart"/>
      <w:r w:rsidRPr="00221A9E">
        <w:rPr>
          <w:rFonts w:ascii="Times New Roman" w:hAnsi="Times New Roman" w:cs="Times New Roman"/>
        </w:rPr>
        <w:t>.-</w:t>
      </w:r>
      <w:proofErr w:type="gramEnd"/>
      <w:r w:rsidRPr="00221A9E">
        <w:rPr>
          <w:rFonts w:ascii="Times New Roman" w:hAnsi="Times New Roman" w:cs="Times New Roman"/>
        </w:rPr>
        <w:t>трениров</w:t>
      </w:r>
      <w:proofErr w:type="spellEnd"/>
      <w:r w:rsidRPr="00221A9E">
        <w:rPr>
          <w:rFonts w:ascii="Times New Roman" w:hAnsi="Times New Roman" w:cs="Times New Roman"/>
        </w:rPr>
        <w:t>. материалы для подготовки у</w:t>
      </w:r>
      <w:r w:rsidR="009A6EB1">
        <w:rPr>
          <w:rFonts w:ascii="Times New Roman" w:hAnsi="Times New Roman" w:cs="Times New Roman"/>
        </w:rPr>
        <w:t xml:space="preserve">чащихся / </w:t>
      </w:r>
      <w:proofErr w:type="spellStart"/>
      <w:r w:rsidR="009A6EB1">
        <w:rPr>
          <w:rFonts w:ascii="Times New Roman" w:hAnsi="Times New Roman" w:cs="Times New Roman"/>
        </w:rPr>
        <w:t>ФИПИ-Центр</w:t>
      </w:r>
      <w:proofErr w:type="spellEnd"/>
      <w:r w:rsidR="009A6EB1">
        <w:rPr>
          <w:rFonts w:ascii="Times New Roman" w:hAnsi="Times New Roman" w:cs="Times New Roman"/>
        </w:rPr>
        <w:t>. – М., 2013</w:t>
      </w:r>
      <w:r w:rsidRPr="00221A9E">
        <w:rPr>
          <w:rFonts w:ascii="Times New Roman" w:hAnsi="Times New Roman" w:cs="Times New Roman"/>
        </w:rPr>
        <w:t>.</w:t>
      </w:r>
    </w:p>
    <w:p w:rsidR="00953A1D" w:rsidRPr="00221A9E" w:rsidRDefault="00953A1D" w:rsidP="00953A1D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Дополнительная литература для учителя: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Гражданский</w:t>
      </w:r>
      <w:r w:rsidRPr="00221A9E">
        <w:rPr>
          <w:rFonts w:ascii="Times New Roman" w:hAnsi="Times New Roman" w:cs="Times New Roman"/>
        </w:rPr>
        <w:t xml:space="preserve"> кодекс Российской Федерации.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Кодекс</w:t>
      </w:r>
      <w:r w:rsidRPr="00221A9E">
        <w:rPr>
          <w:rFonts w:ascii="Times New Roman" w:hAnsi="Times New Roman" w:cs="Times New Roman"/>
        </w:rPr>
        <w:t xml:space="preserve"> об административных правонарушениях РФ.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 xml:space="preserve">Конституция </w:t>
      </w:r>
      <w:r w:rsidRPr="00221A9E">
        <w:rPr>
          <w:rFonts w:ascii="Times New Roman" w:hAnsi="Times New Roman" w:cs="Times New Roman"/>
        </w:rPr>
        <w:t>Российской Федерации.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Семейный</w:t>
      </w:r>
      <w:r w:rsidRPr="00221A9E">
        <w:rPr>
          <w:rFonts w:ascii="Times New Roman" w:hAnsi="Times New Roman" w:cs="Times New Roman"/>
        </w:rPr>
        <w:t xml:space="preserve"> кодекс РФ.</w:t>
      </w:r>
    </w:p>
    <w:p w:rsidR="00953A1D" w:rsidRPr="00221A9E" w:rsidRDefault="00953A1D" w:rsidP="00953A1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Трудовой</w:t>
      </w:r>
      <w:r w:rsidRPr="00221A9E">
        <w:rPr>
          <w:rFonts w:ascii="Times New Roman" w:hAnsi="Times New Roman" w:cs="Times New Roman"/>
        </w:rPr>
        <w:t xml:space="preserve"> кодекс РФ.</w:t>
      </w:r>
    </w:p>
    <w:p w:rsidR="00953A1D" w:rsidRPr="00221A9E" w:rsidRDefault="00953A1D" w:rsidP="00953A1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Дополнительная литература для учащихся:</w:t>
      </w:r>
    </w:p>
    <w:p w:rsidR="00953A1D" w:rsidRPr="00AA1E20" w:rsidRDefault="009A6EB1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Cs/>
        </w:rPr>
      </w:pPr>
      <w:r w:rsidRPr="009A6EB1">
        <w:rPr>
          <w:rFonts w:ascii="Times New Roman" w:hAnsi="Times New Roman" w:cs="Times New Roman"/>
          <w:iCs/>
        </w:rPr>
        <w:t>Баранов П.А.</w:t>
      </w:r>
      <w:r>
        <w:rPr>
          <w:rFonts w:ascii="Times New Roman" w:hAnsi="Times New Roman" w:cs="Times New Roman"/>
          <w:iCs/>
        </w:rPr>
        <w:t xml:space="preserve"> </w:t>
      </w:r>
      <w:r w:rsidRPr="009A6EB1">
        <w:rPr>
          <w:rFonts w:ascii="Times New Roman" w:hAnsi="Times New Roman" w:cs="Times New Roman"/>
          <w:iCs/>
        </w:rPr>
        <w:t>Обществознание:</w:t>
      </w:r>
      <w:r>
        <w:rPr>
          <w:rFonts w:ascii="Times New Roman" w:hAnsi="Times New Roman" w:cs="Times New Roman"/>
          <w:iCs/>
        </w:rPr>
        <w:t xml:space="preserve"> </w:t>
      </w:r>
      <w:r w:rsidRPr="009A6EB1">
        <w:rPr>
          <w:rFonts w:ascii="Times New Roman" w:hAnsi="Times New Roman" w:cs="Times New Roman"/>
          <w:iCs/>
        </w:rPr>
        <w:t xml:space="preserve">полный экспресс-репетитор – </w:t>
      </w:r>
      <w:proofErr w:type="spellStart"/>
      <w:r w:rsidRPr="009A6EB1">
        <w:rPr>
          <w:rFonts w:ascii="Times New Roman" w:hAnsi="Times New Roman" w:cs="Times New Roman"/>
          <w:iCs/>
        </w:rPr>
        <w:t>М.:АСТ</w:t>
      </w:r>
      <w:proofErr w:type="gramStart"/>
      <w:r w:rsidRPr="009A6EB1">
        <w:rPr>
          <w:rFonts w:ascii="Times New Roman" w:hAnsi="Times New Roman" w:cs="Times New Roman"/>
          <w:iCs/>
        </w:rPr>
        <w:t>:А</w:t>
      </w:r>
      <w:proofErr w:type="gramEnd"/>
      <w:r w:rsidRPr="009A6EB1">
        <w:rPr>
          <w:rFonts w:ascii="Times New Roman" w:hAnsi="Times New Roman" w:cs="Times New Roman"/>
          <w:iCs/>
        </w:rPr>
        <w:t>стрель</w:t>
      </w:r>
      <w:proofErr w:type="spellEnd"/>
      <w:r w:rsidRPr="009A6EB1">
        <w:rPr>
          <w:rFonts w:ascii="Times New Roman" w:hAnsi="Times New Roman" w:cs="Times New Roman"/>
          <w:iCs/>
        </w:rPr>
        <w:t>, 2014</w:t>
      </w:r>
    </w:p>
    <w:p w:rsidR="00792375" w:rsidRPr="009A6EB1" w:rsidRDefault="009A6EB1" w:rsidP="00792375">
      <w:pPr>
        <w:spacing w:after="200" w:line="276" w:lineRule="auto"/>
      </w:pPr>
      <w:r w:rsidRPr="009A6EB1">
        <w:rPr>
          <w:b/>
        </w:rPr>
        <w:t xml:space="preserve">      </w:t>
      </w:r>
      <w:proofErr w:type="spellStart"/>
      <w:r w:rsidRPr="009A6EB1">
        <w:t>Махоткин</w:t>
      </w:r>
      <w:proofErr w:type="spellEnd"/>
      <w:r w:rsidRPr="009A6EB1">
        <w:t xml:space="preserve"> А.В.Обществознание (Весь школьный ку</w:t>
      </w:r>
      <w:proofErr w:type="gramStart"/>
      <w:r w:rsidRPr="009A6EB1">
        <w:t>рс в сх</w:t>
      </w:r>
      <w:proofErr w:type="gramEnd"/>
      <w:r w:rsidRPr="009A6EB1">
        <w:t>емах и таблицах) -  «</w:t>
      </w:r>
      <w:proofErr w:type="spellStart"/>
      <w:r w:rsidRPr="009A6EB1">
        <w:t>Эксмо</w:t>
      </w:r>
      <w:proofErr w:type="spellEnd"/>
      <w:r w:rsidRPr="009A6EB1">
        <w:t>», 2014</w:t>
      </w: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AB0A49" w:rsidRDefault="00AB0A49" w:rsidP="00792375">
      <w:pPr>
        <w:jc w:val="center"/>
        <w:rPr>
          <w:b/>
          <w:sz w:val="28"/>
          <w:szCs w:val="28"/>
        </w:rPr>
      </w:pPr>
    </w:p>
    <w:p w:rsidR="00792375" w:rsidRPr="00E96683" w:rsidRDefault="00792375" w:rsidP="00792375">
      <w:pPr>
        <w:jc w:val="center"/>
        <w:rPr>
          <w:sz w:val="28"/>
          <w:szCs w:val="28"/>
        </w:rPr>
      </w:pPr>
      <w:r w:rsidRPr="00E96683">
        <w:rPr>
          <w:b/>
          <w:sz w:val="28"/>
          <w:szCs w:val="28"/>
        </w:rPr>
        <w:t>Кр</w:t>
      </w:r>
      <w:r>
        <w:rPr>
          <w:b/>
          <w:sz w:val="28"/>
          <w:szCs w:val="28"/>
        </w:rPr>
        <w:t>итерии оценок по обществознанию</w:t>
      </w:r>
    </w:p>
    <w:p w:rsidR="00792375" w:rsidRPr="00CE1C9D" w:rsidRDefault="00792375" w:rsidP="00792375">
      <w:pPr>
        <w:jc w:val="both"/>
        <w:rPr>
          <w:sz w:val="28"/>
          <w:szCs w:val="28"/>
        </w:rPr>
      </w:pPr>
    </w:p>
    <w:p w:rsidR="00792375" w:rsidRPr="005A266B" w:rsidRDefault="00792375" w:rsidP="00792375">
      <w:pPr>
        <w:jc w:val="both"/>
      </w:pPr>
      <w:r w:rsidRPr="005A266B">
        <w:t>Критерии оценки устного ответа.</w:t>
      </w:r>
    </w:p>
    <w:p w:rsidR="00792375" w:rsidRPr="005A266B" w:rsidRDefault="00792375" w:rsidP="00792375">
      <w:pPr>
        <w:jc w:val="both"/>
      </w:pPr>
      <w:r w:rsidRPr="005A266B">
        <w:t>Оценку «</w:t>
      </w:r>
      <w:r w:rsidRPr="005A266B">
        <w:rPr>
          <w:b/>
        </w:rPr>
        <w:t>5</w:t>
      </w:r>
      <w:r w:rsidRPr="005A266B">
        <w:t>» - заслуживает ответ, в котором отмечается знание фактического материала, и ученик может им оперировать.</w:t>
      </w:r>
    </w:p>
    <w:p w:rsidR="00792375" w:rsidRPr="005A266B" w:rsidRDefault="00792375" w:rsidP="00792375">
      <w:pPr>
        <w:jc w:val="both"/>
      </w:pPr>
      <w:r w:rsidRPr="005A266B">
        <w:t xml:space="preserve"> « </w:t>
      </w:r>
      <w:r w:rsidRPr="005A266B">
        <w:rPr>
          <w:b/>
        </w:rPr>
        <w:t>4</w:t>
      </w:r>
      <w:r w:rsidRPr="005A266B">
        <w:t xml:space="preserve">» - есть </w:t>
      </w:r>
      <w:proofErr w:type="gramStart"/>
      <w:r w:rsidRPr="005A266B">
        <w:t>небольшие</w:t>
      </w:r>
      <w:proofErr w:type="gramEnd"/>
      <w:r w:rsidRPr="005A266B">
        <w:t xml:space="preserve"> недочёт по содержанию ответа.  </w:t>
      </w:r>
    </w:p>
    <w:p w:rsidR="00792375" w:rsidRPr="005A266B" w:rsidRDefault="00792375" w:rsidP="00792375">
      <w:pPr>
        <w:jc w:val="both"/>
      </w:pPr>
      <w:r w:rsidRPr="005A266B">
        <w:t xml:space="preserve"> « </w:t>
      </w:r>
      <w:r w:rsidRPr="005A266B">
        <w:rPr>
          <w:b/>
        </w:rPr>
        <w:t>3</w:t>
      </w:r>
      <w:r w:rsidRPr="005A266B">
        <w:t xml:space="preserve"> » - есть неточности по сути раскрываемых вопросов.</w:t>
      </w:r>
    </w:p>
    <w:p w:rsidR="00792375" w:rsidRPr="005A266B" w:rsidRDefault="00792375" w:rsidP="00792375">
      <w:pPr>
        <w:jc w:val="both"/>
      </w:pPr>
      <w:r w:rsidRPr="005A266B">
        <w:t xml:space="preserve"> « </w:t>
      </w:r>
      <w:r w:rsidRPr="005A266B">
        <w:rPr>
          <w:b/>
        </w:rPr>
        <w:t>2</w:t>
      </w:r>
      <w:r w:rsidRPr="005A266B">
        <w:t xml:space="preserve"> » - есть серьёзные ошибки по содержанию или полное отсутствие знаний и умений.   </w:t>
      </w:r>
    </w:p>
    <w:p w:rsidR="00792375" w:rsidRPr="005A266B" w:rsidRDefault="00792375" w:rsidP="00792375">
      <w:pPr>
        <w:jc w:val="both"/>
        <w:rPr>
          <w:b/>
        </w:rPr>
      </w:pPr>
      <w:r w:rsidRPr="005A266B">
        <w:rPr>
          <w:b/>
        </w:rPr>
        <w:t>Критерии оценки качества выполнения практических  и самостоятельных работ:</w:t>
      </w:r>
    </w:p>
    <w:p w:rsidR="00792375" w:rsidRPr="005A266B" w:rsidRDefault="00792375" w:rsidP="00792375">
      <w:pPr>
        <w:jc w:val="both"/>
      </w:pPr>
      <w:r w:rsidRPr="005A266B">
        <w:t xml:space="preserve">Отметка « </w:t>
      </w:r>
      <w:r w:rsidRPr="005A266B">
        <w:rPr>
          <w:b/>
        </w:rPr>
        <w:t xml:space="preserve">5 </w:t>
      </w:r>
      <w:r w:rsidRPr="005A266B">
        <w:t>» - работа выполнена в полном объёме с соблюдением н</w:t>
      </w:r>
      <w:r>
        <w:t>еобходимой последовательности. Обу</w:t>
      </w:r>
      <w:r w:rsidRPr="005A266B">
        <w:t>ча</w:t>
      </w:r>
      <w:r>
        <w:t>ю</w:t>
      </w:r>
      <w:r w:rsidRPr="005A266B">
        <w:t>щиеся работают полностью самостоятельно: подбирают необходимые для выполнения предлагаемых работ источники знаний, практическое умение и навыки.</w:t>
      </w:r>
    </w:p>
    <w:p w:rsidR="00792375" w:rsidRPr="005A266B" w:rsidRDefault="00792375" w:rsidP="00792375">
      <w:pPr>
        <w:jc w:val="both"/>
      </w:pPr>
      <w:r w:rsidRPr="005A266B">
        <w:t>Отметка « 4 » - самостоятельная работа выполняется учащимися в полном объёме и самостоятельно. Допускаются отклонения от необходимой последовательности выполнения, не влияющие на правильность конечного результата. Р</w:t>
      </w:r>
      <w:r>
        <w:t xml:space="preserve">абота показывает знание </w:t>
      </w:r>
      <w:r w:rsidRPr="005A266B">
        <w:t xml:space="preserve"> основного теоретического материала и овладение умениями, необходимыми для самостоятельного выполнения работы.</w:t>
      </w:r>
    </w:p>
    <w:p w:rsidR="00792375" w:rsidRPr="005A266B" w:rsidRDefault="00792375" w:rsidP="00792375">
      <w:pPr>
        <w:jc w:val="both"/>
      </w:pPr>
      <w:r w:rsidRPr="005A266B">
        <w:t xml:space="preserve">Отметка « 3 » - работа выполняется при помощи учителя. </w:t>
      </w:r>
      <w:r>
        <w:t>Обу</w:t>
      </w:r>
      <w:r w:rsidRPr="005A266B">
        <w:t>ча</w:t>
      </w:r>
      <w:r>
        <w:t>ю</w:t>
      </w:r>
      <w:r w:rsidRPr="005A266B">
        <w:t>щиеся показывают знания теоретического материала, но испытывают серьёзные затруднения при самостоятельной работе.</w:t>
      </w:r>
    </w:p>
    <w:p w:rsidR="00FC12BB" w:rsidRDefault="00792375" w:rsidP="00FC12BB">
      <w:pPr>
        <w:jc w:val="both"/>
      </w:pPr>
      <w:r w:rsidRPr="005A266B">
        <w:t xml:space="preserve">  Отметка « 2 » - выставляется в том случае, когда </w:t>
      </w:r>
      <w:r>
        <w:t>об</w:t>
      </w:r>
      <w:r w:rsidRPr="005A266B">
        <w:t>уча</w:t>
      </w:r>
      <w:r>
        <w:t>ю</w:t>
      </w:r>
      <w:r w:rsidRPr="005A266B">
        <w:t>щиеся не подготовлены к выполнению работы. Показывается плохое знание теоретического материала и отсутствие необходимых умений.</w:t>
      </w: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FC12BB" w:rsidRDefault="00FC12BB" w:rsidP="00FC12BB">
      <w:pPr>
        <w:jc w:val="both"/>
      </w:pPr>
    </w:p>
    <w:p w:rsidR="008F06F3" w:rsidRDefault="00FC12BB" w:rsidP="00FC12BB">
      <w:pPr>
        <w:jc w:val="both"/>
        <w:rPr>
          <w:b/>
        </w:rPr>
      </w:pPr>
      <w:r>
        <w:rPr>
          <w:b/>
        </w:rPr>
        <w:tab/>
      </w:r>
      <w:r w:rsidR="008F06F3" w:rsidRPr="009D6735">
        <w:rPr>
          <w:b/>
        </w:rPr>
        <w:t>Календарно-Тематическое планирование</w:t>
      </w:r>
      <w:r w:rsidR="00792375" w:rsidRPr="009D6735">
        <w:rPr>
          <w:b/>
        </w:rPr>
        <w:t>, 10 класс</w:t>
      </w:r>
    </w:p>
    <w:p w:rsidR="00FC12BB" w:rsidRPr="00FC12BB" w:rsidRDefault="00FC12BB" w:rsidP="00FC12BB">
      <w:pPr>
        <w:jc w:val="both"/>
      </w:pPr>
    </w:p>
    <w:tbl>
      <w:tblPr>
        <w:tblW w:w="1488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8"/>
        <w:gridCol w:w="1262"/>
        <w:gridCol w:w="708"/>
        <w:gridCol w:w="696"/>
        <w:gridCol w:w="709"/>
        <w:gridCol w:w="3698"/>
        <w:gridCol w:w="2835"/>
        <w:gridCol w:w="1560"/>
        <w:gridCol w:w="1120"/>
        <w:gridCol w:w="1843"/>
      </w:tblGrid>
      <w:tr w:rsidR="0070581B" w:rsidRPr="00CB2139" w:rsidTr="008D70A8">
        <w:trPr>
          <w:trHeight w:val="780"/>
          <w:jc w:val="center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</w:rPr>
              <w:t>/</w:t>
            </w:r>
            <w:proofErr w:type="spellStart"/>
            <w:r w:rsidRPr="00CB213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Тема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Кол-во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40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Элементы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Требования</w:t>
            </w:r>
            <w:r w:rsidRPr="00CB2139">
              <w:rPr>
                <w:rFonts w:ascii="Times New Roman" w:hAnsi="Times New Roman" w:cs="Times New Roman"/>
              </w:rPr>
              <w:br/>
              <w:t>к уровню подготовки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Оборудование </w:t>
            </w:r>
          </w:p>
        </w:tc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Домашн</w:t>
            </w:r>
            <w:bookmarkStart w:id="2" w:name="_GoBack"/>
            <w:bookmarkEnd w:id="2"/>
            <w:r w:rsidRPr="00CB2139">
              <w:rPr>
                <w:rFonts w:ascii="Times New Roman" w:hAnsi="Times New Roman" w:cs="Times New Roman"/>
              </w:rPr>
              <w:t xml:space="preserve">ее 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 w:rsidP="00555818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8D70A8" w:rsidRPr="00CB2139" w:rsidTr="008D70A8">
        <w:trPr>
          <w:trHeight w:val="607"/>
          <w:jc w:val="center"/>
        </w:trPr>
        <w:tc>
          <w:tcPr>
            <w:tcW w:w="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6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 w:rsidP="00555818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</w:rPr>
            </w:pPr>
          </w:p>
        </w:tc>
      </w:tr>
      <w:tr w:rsidR="008D70A8" w:rsidRPr="00CB2139" w:rsidTr="00B13562">
        <w:trPr>
          <w:trHeight w:val="150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10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0A8" w:rsidRPr="00CB2139" w:rsidTr="00B13562">
        <w:trPr>
          <w:trHeight w:val="73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Что такое общество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Системное строение общества: элементы и подсистемы. Социальное взаимодействие и общественные отношения. Основные институты общества. Общество как динамическая система. Основные сферы жизни общества, их взаимосвязь. Общество и природа. Общество и культура. Важнейшие институты общества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 элементы и подсистемы общества; основные институты общества.</w:t>
            </w:r>
          </w:p>
          <w:p w:rsidR="0070581B" w:rsidRPr="00CB2139" w:rsidRDefault="0070581B" w:rsidP="00E356AD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высказывать свое мнение, работать с текстом учебника, отвечать на пос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авленные вопросы, давать определение понятию «общество», выделяя его характерные признаки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Составление тезисов по теме «Что такое общество».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Проблемные задания 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задания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1–2,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70A8" w:rsidRPr="00CB2139" w:rsidTr="00B13562">
        <w:trPr>
          <w:trHeight w:val="150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Общество и культура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D70A8" w:rsidRPr="00CB2139" w:rsidTr="00B13562">
        <w:trPr>
          <w:trHeight w:val="150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Общество как сложная динамическая </w:t>
            </w:r>
            <w:r w:rsidRPr="00CB2139">
              <w:rPr>
                <w:rFonts w:ascii="Times New Roman" w:hAnsi="Times New Roman" w:cs="Times New Roman"/>
                <w:color w:val="000000"/>
              </w:rPr>
              <w:lastRenderedPageBreak/>
              <w:t>система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Общество, страна, государство. Общество в узком и широком смысле. Общество как социальная организация страны. Основные признаки общества. Взаимосвязь четырех сфер общества.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 основные признаки общества; понятия: «общество», «страна», «государство».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Уметь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объяснять взаимосвязь всех сфер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жизни общества на конкретных примерах; характеризовать глобальные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lastRenderedPageBreak/>
              <w:t>Беседа, фронтальный опрос, выполнение дифференцир</w:t>
            </w:r>
            <w:r w:rsidRPr="00CB2139">
              <w:rPr>
                <w:rFonts w:ascii="Times New Roman" w:hAnsi="Times New Roman" w:cs="Times New Roman"/>
              </w:rPr>
              <w:lastRenderedPageBreak/>
              <w:t>ован-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lastRenderedPageBreak/>
              <w:t>§ 2,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задания 1–3,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с. 27;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2, </w:t>
            </w:r>
            <w:r w:rsidRPr="00CB2139">
              <w:rPr>
                <w:rFonts w:ascii="Times New Roman" w:hAnsi="Times New Roman" w:cs="Times New Roman"/>
                <w:color w:val="000000"/>
              </w:rPr>
              <w:lastRenderedPageBreak/>
              <w:t>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25–26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 w:rsidP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lastRenderedPageBreak/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630" w:type="dxa"/>
        <w:jc w:val="center"/>
        <w:tblInd w:w="-67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6"/>
        <w:gridCol w:w="1164"/>
        <w:gridCol w:w="708"/>
        <w:gridCol w:w="709"/>
        <w:gridCol w:w="991"/>
        <w:gridCol w:w="3739"/>
        <w:gridCol w:w="2835"/>
        <w:gridCol w:w="1560"/>
        <w:gridCol w:w="1134"/>
        <w:gridCol w:w="1364"/>
      </w:tblGrid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Взаимосвязь, взаимоотношение общества и природы. Противоречивость воздействия людей на природную среду. Глобальные экологические проблемы. Природные бедствия. Развитие культуры, новаторство, традиции в культуре. Феномен «второй природы». Культура материальная. Проблема сохранения культурного наследия. Законодательство об охране памятников истории и культуры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проблемы современности, проблемы сохранения культурного наследия; </w:t>
            </w:r>
            <w:r w:rsidR="00F03AAC">
              <w:rPr>
                <w:rFonts w:ascii="Times New Roman" w:hAnsi="Times New Roman" w:cs="Times New Roman"/>
              </w:rPr>
              <w:t>анализи</w:t>
            </w:r>
            <w:r w:rsidRPr="00CB2139">
              <w:rPr>
                <w:rFonts w:ascii="Times New Roman" w:hAnsi="Times New Roman" w:cs="Times New Roman"/>
              </w:rPr>
              <w:t xml:space="preserve">ровать, делать выводы, отвечать на вопросы, высказывать собственную точку зрения или обосновывать известные; уметь работать </w:t>
            </w:r>
          </w:p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 xml:space="preserve">с текстом учебника, выделять главное; 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решать проблемные вопросы; работать </w:t>
            </w:r>
          </w:p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 материалами СМИ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CB2139">
              <w:rPr>
                <w:rFonts w:ascii="Times New Roman" w:hAnsi="Times New Roman" w:cs="Times New Roman"/>
              </w:rPr>
              <w:t>ных</w:t>
            </w:r>
            <w:proofErr w:type="spellEnd"/>
            <w:r w:rsidRPr="00CB2139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Системное строение обще</w:t>
            </w:r>
            <w:r>
              <w:rPr>
                <w:rFonts w:ascii="Times New Roman" w:hAnsi="Times New Roman" w:cs="Times New Roman"/>
              </w:rPr>
              <w:t>ства: элементы и подсистемы. Со</w:t>
            </w:r>
            <w:r w:rsidRPr="00CB2139">
              <w:rPr>
                <w:rFonts w:ascii="Times New Roman" w:hAnsi="Times New Roman" w:cs="Times New Roman"/>
              </w:rPr>
              <w:t>циальное взаимодействие</w:t>
            </w:r>
            <w:r w:rsidRPr="00CB2139">
              <w:rPr>
                <w:rFonts w:ascii="Times New Roman" w:hAnsi="Times New Roman" w:cs="Times New Roman"/>
              </w:rPr>
              <w:br/>
              <w:t xml:space="preserve">и общественные отношения. Основные институты общества. </w:t>
            </w:r>
            <w:proofErr w:type="spellStart"/>
            <w:r w:rsidRPr="00CB2139">
              <w:rPr>
                <w:rFonts w:ascii="Times New Roman" w:hAnsi="Times New Roman" w:cs="Times New Roman"/>
              </w:rPr>
              <w:t>Многовариантн</w:t>
            </w:r>
            <w:r w:rsidR="00F03AAC">
              <w:rPr>
                <w:rFonts w:ascii="Times New Roman" w:hAnsi="Times New Roman" w:cs="Times New Roman"/>
              </w:rPr>
              <w:t>ость</w:t>
            </w:r>
            <w:proofErr w:type="spellEnd"/>
            <w:r w:rsidR="00F03AAC">
              <w:rPr>
                <w:rFonts w:ascii="Times New Roman" w:hAnsi="Times New Roman" w:cs="Times New Roman"/>
              </w:rPr>
              <w:t xml:space="preserve"> общественного развития. По</w:t>
            </w:r>
            <w:r w:rsidRPr="00CB2139">
              <w:rPr>
                <w:rFonts w:ascii="Times New Roman" w:hAnsi="Times New Roman" w:cs="Times New Roman"/>
              </w:rPr>
              <w:t>нятие общественного прогресса. Угрозы и вызовы XIX века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Знать элементы и подсистемы общества; основные институты общества.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 анализировать, делать выводы, отвечать на вопросы, высказывать собственную точку зрения или обосновывать известные; работать с текстом учебника, выделять главное, о</w:t>
            </w:r>
            <w:r w:rsidRPr="00CB2139">
              <w:rPr>
                <w:rFonts w:ascii="Times New Roman" w:hAnsi="Times New Roman" w:cs="Times New Roman"/>
                <w:color w:val="000000"/>
              </w:rPr>
              <w:t>твечать на поставленные вопросы, давать определение понятий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Самостоятельная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25–26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548" w:type="dxa"/>
        <w:jc w:val="center"/>
        <w:tblInd w:w="-32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5"/>
        <w:gridCol w:w="1134"/>
        <w:gridCol w:w="708"/>
        <w:gridCol w:w="709"/>
        <w:gridCol w:w="992"/>
        <w:gridCol w:w="3828"/>
        <w:gridCol w:w="2693"/>
        <w:gridCol w:w="1559"/>
        <w:gridCol w:w="1134"/>
        <w:gridCol w:w="1376"/>
      </w:tblGrid>
      <w:tr w:rsidR="0070581B" w:rsidRPr="00CB2139" w:rsidTr="00B13562">
        <w:trPr>
          <w:trHeight w:val="765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Природа человека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Человек как продукт биологической, социальной и культурной эволюции. Цель и смысл жизни человека. Науки о человеке. Природа как предпосылка выделения человека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и общества. Широкое и узкое значение понятия «природа».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Влияние научно-технического прогресса на природу. Понятие антропогенных нагрузок. Опасность неконтролируемого изменения окружающей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среды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Знать,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что такое «природа»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узком и широком смысле слова; знать и применять разработанные человеком способы защиты природы.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Уметь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объяснять взаимосвязь человека, общества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природы, приводить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при-меры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вредного воздействия человека и общества на природу, последствия возникающей дисгармонии между природой и обществом; 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анализировать, делать выводы, отвечать на вопросы,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высказывать собственную точку 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п</w:t>
            </w:r>
            <w:r w:rsidRPr="00CB2139">
              <w:rPr>
                <w:rFonts w:ascii="Times New Roman" w:hAnsi="Times New Roman" w:cs="Times New Roman"/>
                <w:color w:val="000000"/>
              </w:rPr>
              <w:t>рактических заданий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3, задания 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35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765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Человек как духовное существо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Духовные ориентиры личности. Мораль, ценности, идеалы.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Категорический императив. Патриотизм. Добро и зло. Мировоззрение и его роль в жизни человека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Знать, что такое мировоззрение, философия; проблема познаваемости мира.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высказывать свое мнение, работать с текстом учебника, отвечать на поставленные вопросы, давать определение понятий; характеризо</w:t>
            </w:r>
            <w:r w:rsidRPr="00CB2139">
              <w:rPr>
                <w:rFonts w:ascii="Times New Roman" w:hAnsi="Times New Roman" w:cs="Times New Roman"/>
                <w:color w:val="000000"/>
              </w:rPr>
              <w:t>вать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Устный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опрос.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Практические задания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4,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44–45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Мировоз-зрение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 xml:space="preserve"> и его роль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4, задания 1–4, с. 45–46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503" w:type="dxa"/>
        <w:jc w:val="center"/>
        <w:tblInd w:w="-137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6"/>
        <w:gridCol w:w="1036"/>
        <w:gridCol w:w="708"/>
        <w:gridCol w:w="709"/>
        <w:gridCol w:w="992"/>
        <w:gridCol w:w="3686"/>
        <w:gridCol w:w="2835"/>
        <w:gridCol w:w="1559"/>
        <w:gridCol w:w="1134"/>
        <w:gridCol w:w="1418"/>
      </w:tblGrid>
      <w:tr w:rsidR="0070581B" w:rsidRPr="00CB2139" w:rsidTr="00B13562">
        <w:trPr>
          <w:trHeight w:val="945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жизни человека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моральные ценно</w:t>
            </w:r>
            <w:r>
              <w:rPr>
                <w:rFonts w:ascii="Times New Roman" w:hAnsi="Times New Roman" w:cs="Times New Roman"/>
                <w:color w:val="000000"/>
              </w:rPr>
              <w:t>сти; объяснять сущность мировоз</w:t>
            </w:r>
            <w:r w:rsidRPr="00CB2139">
              <w:rPr>
                <w:rFonts w:ascii="Times New Roman" w:hAnsi="Times New Roman" w:cs="Times New Roman"/>
                <w:color w:val="000000"/>
              </w:rPr>
              <w:t>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945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Деятельность – способ существования людей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5558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0581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Деятельность как способ человеческого бытия. Деятельность человека и поведение животных. Структура деятельности. Потребности человека, интересы и мотивы деятельности. Виды деятельности. Творческая деятельность. Трудовая деятельность. Игра. Учебная деятельность.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Соотношение деятельности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общения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Знать,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что такое деятельность; что такое потребности; иерархическая теория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потребностей.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характеризовать основные черты деятельности; определять мотивы деятельности; раскрывать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примерах многообразие видов деятельности; определять взаимосвязь деятельности и сознания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Составление тезисов на тему «Деятельность как способ существования».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Устный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опрос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5, документ,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53–54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3562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B13562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Многообразие видов деятельности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5, задания 1–4,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с.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Познание и знание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Роль знаний в жизни человека. Чувственное и рациональное познание. Спор эмпириков и рационалистов. Понятие об агностицизме. Критерии истины. Объективность истины. Абсолютные и относительные истины. Истина и заблуждение. Многообразие путей познания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Знать проблемы познаваемости мира; что такое наука; 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основные особенности научного мышления; естественные и социально-гуманитарные науки;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что представляет собой знание и процесс познания.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объяснять сущность чувственного и рационального познания, противоречия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6, подготовить материал о рациональном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чувственном поз</w:t>
            </w:r>
            <w:r w:rsidRPr="00CB2139">
              <w:rPr>
                <w:rFonts w:ascii="Times New Roman" w:hAnsi="Times New Roman" w:cs="Times New Roman"/>
                <w:color w:val="000000"/>
              </w:rPr>
              <w:t>нании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 w:rsidP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511" w:type="dxa"/>
        <w:jc w:val="center"/>
        <w:tblInd w:w="-96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6"/>
        <w:gridCol w:w="1044"/>
        <w:gridCol w:w="708"/>
        <w:gridCol w:w="709"/>
        <w:gridCol w:w="851"/>
        <w:gridCol w:w="3827"/>
        <w:gridCol w:w="2835"/>
        <w:gridCol w:w="1559"/>
        <w:gridCol w:w="1105"/>
        <w:gridCol w:w="1447"/>
      </w:tblGrid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Истина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ее критерии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Особенности научного познания. Научное мышление и современный человек. Мифология и познание. Жизненный опыт и здравый смысл. Что такое мировоззрение. Типы мировоззрения: обыденное, религиозное, научное. Убеждение и вера. Мировоззрение и деятельность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реальной жизни и находить возможный вариант их разрешения; делать выводы, отвечать на вопросы; работать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 текстом учебника, выделять главное, анализировать собственные и чужие взгляды на познаваемость мира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Выполнение дифференцированных заданий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6, задания 1–4,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с. 66–67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3562" w:rsidRPr="00CB2139" w:rsidTr="00792156">
        <w:trPr>
          <w:trHeight w:val="304"/>
          <w:jc w:val="center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0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Человек 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системе социальных связей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Биологическое и социальное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человеке. Личность.</w:t>
            </w:r>
            <w:r>
              <w:rPr>
                <w:rFonts w:ascii="Times New Roman" w:hAnsi="Times New Roman" w:cs="Times New Roman"/>
                <w:color w:val="000000"/>
              </w:rPr>
              <w:t xml:space="preserve"> Социальное поведение и социали</w:t>
            </w:r>
            <w:r w:rsidRPr="00CB2139">
              <w:rPr>
                <w:rFonts w:ascii="Times New Roman" w:hAnsi="Times New Roman" w:cs="Times New Roman"/>
                <w:color w:val="000000"/>
              </w:rPr>
              <w:t>зация личности. Самосознание и самореализация. Единство свободы и ответственности личности. Факторы социального поведения. Позна</w:t>
            </w:r>
            <w:r>
              <w:rPr>
                <w:rFonts w:ascii="Times New Roman" w:hAnsi="Times New Roman" w:cs="Times New Roman"/>
                <w:color w:val="000000"/>
              </w:rPr>
              <w:t>ние человеком самого себя. Само</w:t>
            </w:r>
            <w:r w:rsidRPr="00CB2139">
              <w:rPr>
                <w:rFonts w:ascii="Times New Roman" w:hAnsi="Times New Roman" w:cs="Times New Roman"/>
                <w:color w:val="000000"/>
              </w:rPr>
              <w:t>оценка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0A08B6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08B6">
              <w:rPr>
                <w:rFonts w:ascii="Times New Roman" w:hAnsi="Times New Roman" w:cs="Times New Roman"/>
                <w:sz w:val="22"/>
                <w:szCs w:val="22"/>
              </w:rPr>
              <w:t xml:space="preserve">Знать </w:t>
            </w:r>
            <w:r w:rsidRPr="000A0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связь свободы и необходимости; что такое самосознание и самооценка.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0A08B6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0A0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характеризовать основные точки зрения на соотношение </w:t>
            </w:r>
            <w:proofErr w:type="spellStart"/>
            <w:proofErr w:type="gramStart"/>
            <w:r w:rsidRPr="000A0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биологи-ческого</w:t>
            </w:r>
            <w:proofErr w:type="spellEnd"/>
            <w:proofErr w:type="gramEnd"/>
            <w:r w:rsidRPr="000A0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социального в человеке; выделять основные признаки понятия «личность»; объяснять, в каких сферах происходит социализация личности; определять связь между самоопределением</w:t>
            </w:r>
            <w:r w:rsidRPr="000A08B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самореализацией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личности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 таблицей</w:t>
            </w:r>
          </w:p>
        </w:tc>
        <w:tc>
          <w:tcPr>
            <w:tcW w:w="110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7,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документ,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75</w:t>
            </w:r>
          </w:p>
        </w:tc>
        <w:tc>
          <w:tcPr>
            <w:tcW w:w="144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3562" w:rsidRPr="00CB2139" w:rsidRDefault="00B13562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3562" w:rsidRPr="00CB2139" w:rsidTr="00792156">
        <w:trPr>
          <w:trHeight w:val="1785"/>
          <w:jc w:val="center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13562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0A08B6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3562" w:rsidRPr="00CB2139" w:rsidRDefault="00B13562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Самосознание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сам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о-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br/>
              <w:t>реализация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дифференцированных заданий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7,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вопросы 1–4,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с. 76–77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proofErr w:type="gramStart"/>
      <w:r w:rsidRPr="00CB2139">
        <w:rPr>
          <w:rFonts w:ascii="Times New Roman" w:hAnsi="Times New Roman" w:cs="Times New Roman"/>
        </w:rPr>
        <w:lastRenderedPageBreak/>
        <w:t>л</w:t>
      </w:r>
      <w:proofErr w:type="gramEnd"/>
      <w:r w:rsidRPr="00CB2139">
        <w:rPr>
          <w:rFonts w:ascii="Times New Roman" w:hAnsi="Times New Roman" w:cs="Times New Roman"/>
        </w:rPr>
        <w:t>.</w:t>
      </w:r>
    </w:p>
    <w:tbl>
      <w:tblPr>
        <w:tblW w:w="14419" w:type="dxa"/>
        <w:jc w:val="center"/>
        <w:tblInd w:w="-53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6"/>
        <w:gridCol w:w="1059"/>
        <w:gridCol w:w="708"/>
        <w:gridCol w:w="709"/>
        <w:gridCol w:w="970"/>
        <w:gridCol w:w="3566"/>
        <w:gridCol w:w="2878"/>
        <w:gridCol w:w="1658"/>
        <w:gridCol w:w="992"/>
        <w:gridCol w:w="1453"/>
      </w:tblGrid>
      <w:tr w:rsidR="0070581B" w:rsidRPr="00CB2139" w:rsidTr="000A08B6">
        <w:trPr>
          <w:trHeight w:val="15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Общество и 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  <w:r w:rsidR="000A08B6">
              <w:rPr>
                <w:rFonts w:ascii="Times New Roman" w:hAnsi="Times New Roman" w:cs="Times New Roman"/>
                <w:color w:val="000000"/>
              </w:rPr>
              <w:t>.10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tabs>
                <w:tab w:val="left" w:pos="1008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</w:t>
            </w:r>
            <w:r w:rsidR="000A08B6">
              <w:rPr>
                <w:rFonts w:ascii="Times New Roman" w:hAnsi="Times New Roman" w:cs="Times New Roman"/>
                <w:sz w:val="22"/>
                <w:szCs w:val="22"/>
              </w:rPr>
              <w:t>поведение. Ценности и нормы. Мо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тивы и предпочтения. Свобода и ответственность. </w:t>
            </w:r>
            <w:proofErr w:type="spellStart"/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Девиантное</w:t>
            </w:r>
            <w:proofErr w:type="spellEnd"/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поведение. Общественная значимость и личностный смысл образования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br/>
              <w:t>в условиях информационного общества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Знать, что такое общественное и индивидуальное сознание, социальная роль, социализация и самосознание индивида, </w:t>
            </w:r>
            <w:proofErr w:type="spellStart"/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девиантное</w:t>
            </w:r>
            <w:proofErr w:type="spellEnd"/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 поведение, свобода и ответственность.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 характеризовать основные социальные объекты, выделяя их существенные признаки, закономерности развития;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анализировать, делать выводы, отвечать на вопросы, высказывать свое мнение, работать с текстом учебника, правильно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упот-реблять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основные понятия</w:t>
            </w: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8,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75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0A08B6">
        <w:trPr>
          <w:trHeight w:val="1785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Культура и духовная жизнь общества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Традиции и новаторство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в культуре. Формы и разновидности культуры: народная, массовая, элитарная. Диалог культур. Проблемы современной отечественной культуры.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AAC" w:rsidRPr="00CB2139" w:rsidRDefault="0070581B" w:rsidP="00F03AA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</w:rPr>
              <w:t>, что такое массовая, народная и элитарная культура, что такое этикет, его происхождение и правила; формы и разновидности культур, элементы культуры,</w:t>
            </w:r>
            <w:r w:rsidR="00F03AAC"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проблемы сохранения культурного наследия.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Устный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опрос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в форме диспута; проверка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домашне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8,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88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</w:p>
    <w:tbl>
      <w:tblPr>
        <w:tblW w:w="1444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054"/>
        <w:gridCol w:w="708"/>
        <w:gridCol w:w="709"/>
        <w:gridCol w:w="992"/>
        <w:gridCol w:w="3544"/>
        <w:gridCol w:w="2835"/>
        <w:gridCol w:w="1701"/>
        <w:gridCol w:w="992"/>
        <w:gridCol w:w="1465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Многообразие культур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Происхождение слова «культура» и его значение. Материальная и нематериальная культура, ее состав и структура.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развитии культуры. Кул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ьтурное наследие в России, проб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лемы его сохранения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анализировать особенности культурных ценностей и объяснять сущность культурного на</w:t>
            </w:r>
            <w:r w:rsidR="0066202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следия; делать выводы, отвечать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 вопросы, высказывать свое мнение, работать с текстом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учебни</w:t>
            </w:r>
            <w:r w:rsid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правильно употреблять основные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го задания.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Составление тезисов на тему «Многообразие культур»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8, задания 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89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3562" w:rsidRPr="00CB2139" w:rsidTr="00B13562">
        <w:trPr>
          <w:trHeight w:val="1380"/>
          <w:jc w:val="center"/>
        </w:trPr>
        <w:tc>
          <w:tcPr>
            <w:tcW w:w="4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0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Наука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образование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F03AAC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  <w:color w:val="000000"/>
              </w:rPr>
              <w:t>Основные задачи и исторические формы образования. Приемы обучения, предметы и формы усвоения знаний школьниками. Государственное и частное образование, школьное</w:t>
            </w:r>
            <w:r w:rsidRPr="00F03AAC">
              <w:rPr>
                <w:rFonts w:ascii="Times New Roman" w:hAnsi="Times New Roman" w:cs="Times New Roman"/>
                <w:color w:val="000000"/>
              </w:rPr>
              <w:br/>
              <w:t xml:space="preserve">и домашнее. Общее образование и специальное образование. Школа как особый тип учебно-воспитательного учреждения. Правовые основы школьного образования. Роль науки в современном </w:t>
            </w:r>
            <w:r w:rsidR="00F03AAC" w:rsidRPr="00CB2139">
              <w:rPr>
                <w:rFonts w:ascii="Times New Roman" w:hAnsi="Times New Roman" w:cs="Times New Roman"/>
                <w:color w:val="000000"/>
              </w:rPr>
              <w:t>обществе. Сочетание научной и педагогической функций</w:t>
            </w:r>
            <w:r w:rsidR="00F03AAC" w:rsidRPr="00CB2139">
              <w:rPr>
                <w:rFonts w:ascii="Times New Roman" w:hAnsi="Times New Roman" w:cs="Times New Roman"/>
                <w:color w:val="000000"/>
              </w:rPr>
              <w:br/>
              <w:t>университетом. Научно-исследовательские и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F03AAC" w:rsidRDefault="00B13562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03AAC">
              <w:rPr>
                <w:rFonts w:ascii="Times New Roman" w:hAnsi="Times New Roman" w:cs="Times New Roman"/>
                <w:sz w:val="22"/>
                <w:szCs w:val="22"/>
              </w:rPr>
              <w:t xml:space="preserve">Знать, </w:t>
            </w:r>
            <w:r w:rsidRP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что такое наука,</w:t>
            </w:r>
          </w:p>
          <w:p w:rsidR="00B13562" w:rsidRPr="00F03AAC" w:rsidRDefault="00B13562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каковы ее функции в обществе, какие существуют учреждения науки; что представляет собой высшая школа, какие виды высших учебных</w:t>
            </w:r>
            <w:r w:rsidRP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заведений есть в РФ.</w:t>
            </w:r>
          </w:p>
          <w:p w:rsidR="00B13562" w:rsidRPr="00CB2139" w:rsidRDefault="00B13562" w:rsidP="00F03A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осознанно выбирать вуз для продолжения обучения, разъяснять эволюцию системы образования с древнейших времен до наших дней; разъяснять особеннос</w:t>
            </w:r>
            <w:r w:rsidR="00F03AAC" w:rsidRP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ти  правового статуса ученика современной школы;</w:t>
            </w:r>
            <w:r w:rsidR="00F03AAC" w:rsidRPr="00CB2139">
              <w:rPr>
                <w:rFonts w:ascii="Times New Roman" w:hAnsi="Times New Roman" w:cs="Times New Roman"/>
                <w:color w:val="000000"/>
              </w:rPr>
              <w:t xml:space="preserve"> делать выводы, отвечать на вопросы, высказывать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дифференцированных заданий.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Решение познавательных задач, рабо</w:t>
            </w:r>
            <w:r w:rsidR="00F03AAC">
              <w:rPr>
                <w:rFonts w:ascii="Times New Roman" w:hAnsi="Times New Roman" w:cs="Times New Roman"/>
              </w:rPr>
              <w:t>та в группах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9, документ,</w:t>
            </w:r>
          </w:p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98–99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13562" w:rsidRPr="00CB2139" w:rsidRDefault="00B13562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3562" w:rsidRPr="00CB2139" w:rsidTr="00F03AAC">
        <w:trPr>
          <w:trHeight w:val="2730"/>
          <w:jc w:val="center"/>
        </w:trPr>
        <w:tc>
          <w:tcPr>
            <w:tcW w:w="4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13562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B13562" w:rsidRPr="00CB2139" w:rsidRDefault="00B13562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F03AAC">
        <w:trPr>
          <w:trHeight w:val="1342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Этика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науки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07.11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9, задания 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99</w:t>
            </w:r>
          </w:p>
        </w:tc>
        <w:tc>
          <w:tcPr>
            <w:tcW w:w="14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534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993"/>
        <w:gridCol w:w="708"/>
        <w:gridCol w:w="709"/>
        <w:gridCol w:w="992"/>
        <w:gridCol w:w="3521"/>
        <w:gridCol w:w="2858"/>
        <w:gridCol w:w="1701"/>
        <w:gridCol w:w="992"/>
        <w:gridCol w:w="1493"/>
      </w:tblGrid>
      <w:tr w:rsidR="0070581B" w:rsidRPr="00CB2139" w:rsidTr="00B13562">
        <w:trPr>
          <w:trHeight w:val="2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академические институты. Классификация наук. Школа как способ приобщения к основам науки. Структура, функции, история и формы высшего образования. Зарождение и развитие университетов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 w:rsidP="00F03A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свое мнение, работать с текстом учебника, правильно употреблять основные понятия; решать проблемные задачи по актуальным социальным проблемам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2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Мораль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Категории морали. Становление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нравственного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 xml:space="preserve"> в человеке. Этика ненасилия. Особенности религии и религиозного мышления. Многообразие религий. Мировые религии: буддизм, христианство, ислам.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Роль религий в современном мире. Различные определения религии, ее значение и роль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в обществе. Тотемизм, фетишизм и анимизм. Вера и верование. Миф и мифология.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Культ и символ как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важные</w:t>
            </w:r>
            <w:proofErr w:type="gramEnd"/>
          </w:p>
        </w:tc>
        <w:tc>
          <w:tcPr>
            <w:tcW w:w="2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F03AAC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</w:rPr>
              <w:t xml:space="preserve">Знать </w:t>
            </w:r>
            <w:r w:rsidRPr="00F03AAC">
              <w:rPr>
                <w:rFonts w:ascii="Times New Roman" w:hAnsi="Times New Roman" w:cs="Times New Roman"/>
                <w:color w:val="000000"/>
              </w:rPr>
              <w:t xml:space="preserve">роль морали в жизни человека и общества; этапы становления нравственного </w:t>
            </w:r>
          </w:p>
          <w:p w:rsidR="0070581B" w:rsidRPr="00F03AAC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  <w:color w:val="000000"/>
              </w:rPr>
              <w:t>в человеке; что такое религия, ее значение в жизни общества; особенности и многообразие мировых религий.</w:t>
            </w:r>
          </w:p>
          <w:p w:rsidR="0070581B" w:rsidRPr="00F03AAC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  <w:color w:val="000000"/>
              </w:rPr>
              <w:t>Иметь представление о ф</w:t>
            </w:r>
            <w:r w:rsidR="00F03AAC" w:rsidRPr="00F03AAC">
              <w:rPr>
                <w:rFonts w:ascii="Times New Roman" w:hAnsi="Times New Roman" w:cs="Times New Roman"/>
                <w:color w:val="000000"/>
              </w:rPr>
              <w:t>етишизме, мифологии, ани</w:t>
            </w:r>
            <w:r w:rsidRPr="00F03AAC">
              <w:rPr>
                <w:rFonts w:ascii="Times New Roman" w:hAnsi="Times New Roman" w:cs="Times New Roman"/>
                <w:color w:val="000000"/>
              </w:rPr>
              <w:t>мизме, тотемизме, магии</w:t>
            </w:r>
            <w:r w:rsidRPr="00F03AAC">
              <w:rPr>
                <w:rFonts w:ascii="Times New Roman" w:hAnsi="Times New Roman" w:cs="Times New Roman"/>
                <w:color w:val="000000"/>
              </w:rPr>
              <w:br/>
              <w:t>и их проявлениях в истории человечества.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03AAC">
              <w:rPr>
                <w:rFonts w:ascii="Times New Roman" w:hAnsi="Times New Roman" w:cs="Times New Roman"/>
                <w:color w:val="000000"/>
              </w:rPr>
              <w:t>Уметь делать выводы, отвечать на вопросы, высказывать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дифференцированных заданий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10,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45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Религия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0A08B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10,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1–4,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с. 112–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52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381" w:type="dxa"/>
        <w:jc w:val="center"/>
        <w:tblInd w:w="-56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899"/>
        <w:gridCol w:w="708"/>
        <w:gridCol w:w="709"/>
        <w:gridCol w:w="992"/>
        <w:gridCol w:w="3826"/>
        <w:gridCol w:w="2835"/>
        <w:gridCol w:w="1701"/>
        <w:gridCol w:w="992"/>
        <w:gridCol w:w="1152"/>
      </w:tblGrid>
      <w:tr w:rsidR="0070581B" w:rsidRPr="00CB2139" w:rsidTr="00B13562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элементы религии. Р</w:t>
            </w:r>
            <w:r w:rsidR="000A08B6">
              <w:rPr>
                <w:rFonts w:ascii="Times New Roman" w:hAnsi="Times New Roman" w:cs="Times New Roman"/>
                <w:color w:val="000000"/>
              </w:rPr>
              <w:t>елигиозные обряды и типы жертво</w:t>
            </w:r>
            <w:r w:rsidRPr="00CB2139">
              <w:rPr>
                <w:rFonts w:ascii="Times New Roman" w:hAnsi="Times New Roman" w:cs="Times New Roman"/>
                <w:color w:val="000000"/>
              </w:rPr>
              <w:t>приношений. Культ предков и традиция уважения родителей. Вероучение в мировых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религиях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свое мнение, работать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 текстом учебника, правильно употреблять основные понятия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Искусство и духовная жизнь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41108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Различные трактовки искусства. Структура и состав изобразительного искусства. Субъекты художественной культуры и деятели искусства. Инфраструктура художественной культуры. Критерии произведений искусства. Изящные искусства, их история и развитие. «Свободные искусства»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основные положения </w:t>
            </w:r>
            <w:r w:rsidRPr="00CB2139">
              <w:rPr>
                <w:rFonts w:ascii="Times New Roman" w:hAnsi="Times New Roman" w:cs="Times New Roman"/>
              </w:rPr>
              <w:t xml:space="preserve">по теме </w:t>
            </w:r>
            <w:r w:rsidRPr="00CB2139">
              <w:rPr>
                <w:rFonts w:ascii="Times New Roman" w:hAnsi="Times New Roman" w:cs="Times New Roman"/>
                <w:color w:val="000000"/>
              </w:rPr>
              <w:t>урока: что такое искусство и как оно соотносится с художественной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культурой.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объяснять, кто является субъектом художественной культуры; анализировать произведение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искус-ства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>, определяя ценности,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которыми оно обладает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Тест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(20 мин)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11,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1–4,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Духовная культура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792375" w:rsidRDefault="0041108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Духовная жизнь человека.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Религия. Искусство. Мораль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и право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Знать, что такое мораль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br/>
              <w:t>и право, искусство, веротерпимость, свобода совести.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анализировать,</w:t>
            </w: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делать выводы, отвечать</w:t>
            </w: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вопросы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52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467" w:type="dxa"/>
        <w:jc w:val="center"/>
        <w:tblInd w:w="-30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4"/>
        <w:gridCol w:w="851"/>
        <w:gridCol w:w="708"/>
        <w:gridCol w:w="862"/>
        <w:gridCol w:w="992"/>
        <w:gridCol w:w="3828"/>
        <w:gridCol w:w="2835"/>
        <w:gridCol w:w="1701"/>
        <w:gridCol w:w="992"/>
        <w:gridCol w:w="1284"/>
      </w:tblGrid>
      <w:tr w:rsidR="00B515AC" w:rsidRPr="00CB2139" w:rsidTr="00686E3B">
        <w:trPr>
          <w:trHeight w:val="150"/>
          <w:jc w:val="center"/>
        </w:trPr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Роль экономики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жизни общества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515AC" w:rsidRPr="00CB2139" w:rsidRDefault="00B515A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Влияние экономики на поведение людей. Основные ресурсы экономики. Роль труда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капитала в развитии экономики. Понятие инвестирования капитала. Представление об информационных ресурсах. Человеческие ресурсы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их разновидности. Основные агенты рыночной экономики. Понятие структуры экономики. Производство, потребление, распределение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Знать,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что такое экономика, какова ее структура и какую роль она играет в человеческом обществе.</w:t>
            </w:r>
          </w:p>
          <w:p w:rsidR="00B515AC" w:rsidRPr="00CB2139" w:rsidRDefault="00B515AC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Понимать сущность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информационных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человеческих</w:t>
            </w:r>
          </w:p>
          <w:p w:rsidR="00B515AC" w:rsidRPr="00CB2139" w:rsidRDefault="00B515AC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ресурсов экономики, а также других факторов производства; что представляет собой производство.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определять, каким должно быть поведение предпринимателя, менеджера, наемного работника в экономической сфере; определять отраслевую принадлежность хозяйственных единиц и их роль в развитии общества; решать творческие задачи по проблемам ориентации человека в сложных процессах экономической жизни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Работа </w:t>
            </w:r>
            <w:r w:rsidRPr="00CB2139">
              <w:rPr>
                <w:rFonts w:ascii="Times New Roman" w:hAnsi="Times New Roman" w:cs="Times New Roman"/>
              </w:rPr>
              <w:br/>
              <w:t>со схемой.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Решение познавательных</w:t>
            </w:r>
            <w:r w:rsidRPr="00CB2139">
              <w:rPr>
                <w:rFonts w:ascii="Times New Roman" w:hAnsi="Times New Roman" w:cs="Times New Roman"/>
              </w:rPr>
              <w:br/>
              <w:t>задач,</w:t>
            </w:r>
            <w:r w:rsidRPr="00CB2139">
              <w:rPr>
                <w:rFonts w:ascii="Times New Roman" w:hAnsi="Times New Roman" w:cs="Times New Roman"/>
              </w:rPr>
              <w:br/>
              <w:t>работа</w:t>
            </w:r>
            <w:r w:rsidRPr="00CB2139"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12,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135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5AC" w:rsidRPr="00CB2139" w:rsidRDefault="00B515AC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15AC" w:rsidRPr="00CB2139" w:rsidTr="00686E3B">
        <w:trPr>
          <w:trHeight w:val="150"/>
          <w:jc w:val="center"/>
        </w:trPr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Экономика и социальная структура общества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12, 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136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5AC" w:rsidRPr="00CB2139" w:rsidRDefault="00B515AC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515AC" w:rsidRPr="00CB2139" w:rsidTr="00686E3B">
        <w:trPr>
          <w:trHeight w:val="150"/>
          <w:jc w:val="center"/>
        </w:trPr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Экономика и политика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515AC" w:rsidRDefault="00B515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792375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Роль государства в экономике. Общественные блага.</w:t>
            </w: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12</w:t>
            </w:r>
            <w:r>
              <w:rPr>
                <w:rFonts w:ascii="Times New Roman" w:hAnsi="Times New Roman" w:cs="Times New Roman"/>
                <w:color w:val="000000"/>
              </w:rPr>
              <w:t>, вопросы на стр.136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5AC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B515A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Экономическая культура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B515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r w:rsidR="0041108E">
              <w:rPr>
                <w:rFonts w:ascii="Times New Roman" w:hAnsi="Times New Roman" w:cs="Times New Roman"/>
                <w:color w:val="000000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Экономическая культура: сущность и структура. Экономическая культура личности.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 xml:space="preserve">Знать </w:t>
            </w:r>
            <w:r w:rsidRPr="00CB2139">
              <w:rPr>
                <w:rFonts w:ascii="Times New Roman" w:hAnsi="Times New Roman" w:cs="Times New Roman"/>
                <w:color w:val="000000"/>
              </w:rPr>
              <w:t>основные элементы экономической культуры.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Решение </w:t>
            </w:r>
            <w:proofErr w:type="gramStart"/>
            <w:r w:rsidRPr="00CB2139">
              <w:rPr>
                <w:rFonts w:ascii="Times New Roman" w:hAnsi="Times New Roman" w:cs="Times New Roman"/>
              </w:rPr>
              <w:t>познавательных</w:t>
            </w:r>
            <w:proofErr w:type="gramEnd"/>
            <w:r w:rsidRPr="00CB21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13,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задания 1–4,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52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42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761"/>
        <w:gridCol w:w="709"/>
        <w:gridCol w:w="850"/>
        <w:gridCol w:w="1134"/>
        <w:gridCol w:w="3828"/>
        <w:gridCol w:w="2835"/>
        <w:gridCol w:w="1701"/>
        <w:gridCol w:w="888"/>
        <w:gridCol w:w="1275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Экономические отношения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интересы. Экономическая свобода и социальная ответственность. Роль экономической культуры и деятельности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определять значение экономической направленности и социальных установок личности; от чего зависит выбор человеком эталона экономического поведения; объяснять, в чем суть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значение экономически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грамотного и нравственно ценного поведения человека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в экономике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задач,</w:t>
            </w:r>
            <w:r w:rsidRPr="00CB2139">
              <w:rPr>
                <w:rFonts w:ascii="Times New Roman" w:hAnsi="Times New Roman" w:cs="Times New Roman"/>
              </w:rPr>
              <w:br/>
              <w:t>работа</w:t>
            </w:r>
            <w:r w:rsidRPr="00CB2139"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150–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</w:t>
            </w:r>
            <w:r w:rsidR="00B515A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Экономика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B515A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1108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Экономика и экономическая наука. Спрос и предложение. Рыночные структуры. Факторы производства и факторные доходы. Экономические и бухгалтерские затраты и прибыль. Постоянные и переменные затраты, необратимые затраты. Основные источники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br/>
              <w:t>финансирования бизнеса. Акции, облигации и другие ценные бумаги. Банковская система. Финансовые институты. Виды, причины и</w:t>
            </w:r>
            <w:r w:rsidRPr="00CB2139">
              <w:rPr>
                <w:rFonts w:ascii="Times New Roman" w:hAnsi="Times New Roman" w:cs="Times New Roman"/>
              </w:rPr>
              <w:t xml:space="preserve"> последствия инфляции. Рынок труда. Безработица и </w:t>
            </w:r>
            <w:proofErr w:type="spellStart"/>
            <w:r w:rsidRPr="00CB2139">
              <w:rPr>
                <w:rFonts w:ascii="Times New Roman" w:hAnsi="Times New Roman" w:cs="Times New Roman"/>
              </w:rPr>
              <w:t>госу</w:t>
            </w:r>
            <w:proofErr w:type="spellEnd"/>
            <w:r w:rsidRPr="00CB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поняти</w:t>
            </w:r>
            <w:r w:rsidR="00B94B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я: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«экономика» «экономическая наука», «государственный бюджет», «мировая экономика», ВВП; что такое спрос и предложение, основные источники финансирования бизнеса, виды, причины и последствия инфляции, глобальные экономические проблемы, особенности современной экономики России.</w:t>
            </w:r>
            <w:proofErr w:type="gramEnd"/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Уметь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формулировать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основе приобретенных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обществоведческих знаний собственные суждения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познавательных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задач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461" w:type="dxa"/>
        <w:jc w:val="center"/>
        <w:tblInd w:w="-10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13"/>
        <w:gridCol w:w="709"/>
        <w:gridCol w:w="709"/>
        <w:gridCol w:w="917"/>
        <w:gridCol w:w="30"/>
        <w:gridCol w:w="1091"/>
        <w:gridCol w:w="3828"/>
        <w:gridCol w:w="2835"/>
        <w:gridCol w:w="1701"/>
        <w:gridCol w:w="850"/>
        <w:gridCol w:w="1278"/>
      </w:tblGrid>
      <w:tr w:rsidR="0070581B" w:rsidRPr="00CB2139" w:rsidTr="00B94B4E">
        <w:trPr>
          <w:trHeight w:val="150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дарственная политика в области занятости. Роль государства в экономике. Общественные блага. Внешние эффекты. Налоги, уплачиваемые предприятиями. Государственный бюджет. Понятие ВВП. Экономический рост и развитие.</w:t>
            </w:r>
            <w:r w:rsidRPr="00CB2139">
              <w:rPr>
                <w:rFonts w:ascii="Times New Roman" w:hAnsi="Times New Roman" w:cs="Times New Roman"/>
              </w:rPr>
              <w:br/>
              <w:t>Мировая экономика. Глобальные экономические проблемы. Особенности современной экономики России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аргументы по определенным проблемам, отвечать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на вопросы; работать с текстом учебника, выделять главное, 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94B4E">
        <w:trPr>
          <w:trHeight w:val="2415"/>
          <w:jc w:val="center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 w:rsidP="00B515A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Социальная структура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2D194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94B4E" w:rsidRPr="00CB2139" w:rsidRDefault="00B94B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основные положения </w:t>
            </w: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 xml:space="preserve">по теме 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урока: что такое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со-циальный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статус личности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обществе, социальная группа, социальные отношения; что такое социальная стратификация, какие существуют крупные страты в определенном обществе людей.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Составление тезисов на тему «Социальная структура общества»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160–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161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60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420"/>
        <w:gridCol w:w="992"/>
        <w:gridCol w:w="992"/>
        <w:gridCol w:w="3828"/>
        <w:gridCol w:w="2835"/>
        <w:gridCol w:w="1842"/>
        <w:gridCol w:w="851"/>
        <w:gridCol w:w="1262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Социальная стратификация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B94B4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ее влияние на поведение человека. Статусные символы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знаки отличия. Социальная стратификация и социальное неравенство. Понятие о социальной страте и критерии ее выделения.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Социальное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рас-слоение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дифференциация.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Поляризация общества и имущественные различия лю</w:t>
            </w:r>
            <w:r w:rsidR="00F03A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дей. Классы как основа стратифи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кации современного общества. Историческое происхождение и типология классов.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Влияние классового положения на образ и уровень жизни человека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="00B94B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разъяснять, подкреп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ляя конкретными примерами, социальную структуру любого общества; анализировать социальный образ, имидж личности, положение человека в обществе; работать с текстом учебника, выделять главное, применять социально-экономические и гуманитарные знания в процессе решения познавательных задач по актуальным социальным проблемам; объяснять поступки людей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соответствии с их социальной ролью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Решение познавательных</w:t>
            </w:r>
            <w:r w:rsidRPr="00CB2139">
              <w:rPr>
                <w:rFonts w:ascii="Times New Roman" w:hAnsi="Times New Roman" w:cs="Times New Roman"/>
              </w:rPr>
              <w:br/>
              <w:t>задач,</w:t>
            </w:r>
            <w:r w:rsidRPr="00CB2139">
              <w:rPr>
                <w:rFonts w:ascii="Times New Roman" w:hAnsi="Times New Roman" w:cs="Times New Roman"/>
              </w:rPr>
              <w:br/>
              <w:t>работа</w:t>
            </w:r>
            <w:r w:rsidRPr="00CB2139"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161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Социальное взаимодействие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B94B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Социальные отношения и взаимодействия. Социальный конфликт. Неравенство, богатство и бедность. Определение и измерение богатства. Расточительный образ жизни. Источники доходов класса богатых. «Старые» и «новы</w:t>
            </w:r>
            <w:r w:rsidR="00B94B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е» богатые. Средний класс и при</w:t>
            </w:r>
            <w:r w:rsidR="00B94B4E" w:rsidRPr="00CB2139">
              <w:rPr>
                <w:rFonts w:ascii="Times New Roman" w:hAnsi="Times New Roman" w:cs="Times New Roman"/>
                <w:color w:val="000000"/>
              </w:rPr>
              <w:t>личествующий уровень жизни. Бедность как экономическое, культурное и социальное явление. Социальные аспекты труда. Культура труда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что такое социальная связь и социальное взаимодействие; каковы причины социальных конфликтов; 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как проявляется неравенство 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обществе, в чем сущность богатства, бедности и какими социальными характеристиками они обладают.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Опрос.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Диспут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 теме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сочинения-размышления «Современные отцы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15,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171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539" w:type="dxa"/>
        <w:jc w:val="center"/>
        <w:tblInd w:w="-3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1"/>
        <w:gridCol w:w="1134"/>
        <w:gridCol w:w="440"/>
        <w:gridCol w:w="992"/>
        <w:gridCol w:w="992"/>
        <w:gridCol w:w="3828"/>
        <w:gridCol w:w="2835"/>
        <w:gridCol w:w="1842"/>
        <w:gridCol w:w="851"/>
        <w:gridCol w:w="1214"/>
      </w:tblGrid>
      <w:tr w:rsidR="0070581B" w:rsidRPr="00CB2139" w:rsidTr="00B13562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31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Социальные аспекты труда.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Культура труда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определять последствия социальных конфликтов; объяснять социальные аспекты труда, сущность и значение культуры труда; анализировать влияние неравенства 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на трудовую деятельность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людей, их образ жизни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отдельные социальные группы людей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дети».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(20 мин)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B94B4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§ 15,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соч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="0070581B" w:rsidRPr="00CB2139">
              <w:rPr>
                <w:rFonts w:ascii="Times New Roman" w:hAnsi="Times New Roman" w:cs="Times New Roman"/>
                <w:color w:val="000000"/>
              </w:rPr>
              <w:t>размышление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 тему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Совр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 xml:space="preserve">отцы </w:t>
            </w:r>
          </w:p>
          <w:p w:rsidR="0070581B" w:rsidRPr="00CB2139" w:rsidRDefault="00B94B4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дети»; 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172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Социальные нормы и социальный контроль</w:t>
            </w:r>
          </w:p>
        </w:tc>
        <w:tc>
          <w:tcPr>
            <w:tcW w:w="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Социальные нормы. Моральные нормы. Политические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нормы. Религиозные нормы. Воздействие социальных норм на поведение личности. Отклоняющееся (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девиантное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>) поведение. Преступность. Преступление. Борьба с преступностью. Уголовный кодекс Российской Федерации. Социальный контроль. Формальные и неформальные санкции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что такое социальные нормы и социальный контроль; в чем состоит значение самоконтроля.</w:t>
            </w:r>
          </w:p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приводить примеры, характеризующие виды социальных норм; определять причины отклоняющегося поведения; объяснять социальную опасность преступности; осуществлять поиск социальной информации; применять социально</w:t>
            </w:r>
            <w:r>
              <w:rPr>
                <w:rFonts w:ascii="Times New Roman" w:hAnsi="Times New Roman" w:cs="Times New Roman"/>
                <w:color w:val="000000"/>
              </w:rPr>
              <w:t>-экономические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 таблицей.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проблемных задач,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группах.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Работа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 документами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16,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182–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183</w:t>
            </w:r>
          </w:p>
          <w:p w:rsidR="0070581B" w:rsidRPr="00CB2139" w:rsidRDefault="0070581B">
            <w:pPr>
              <w:pStyle w:val="ParagraphStyle"/>
              <w:spacing w:before="120"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649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442"/>
        <w:gridCol w:w="992"/>
        <w:gridCol w:w="992"/>
        <w:gridCol w:w="3828"/>
        <w:gridCol w:w="2835"/>
        <w:gridCol w:w="1842"/>
        <w:gridCol w:w="851"/>
        <w:gridCol w:w="1284"/>
      </w:tblGrid>
      <w:tr w:rsidR="0070581B" w:rsidRPr="00CB2139" w:rsidTr="00B13562">
        <w:trPr>
          <w:trHeight w:val="1687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 w:rsidP="00F46562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Отклоняющееся поведение.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Преступность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30.12</w:t>
            </w:r>
          </w:p>
          <w:p w:rsidR="00C35386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C35386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C35386" w:rsidRPr="005C12F1" w:rsidRDefault="00C353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 и гуманитарные знания в процессе решения познавательных задач по актуальным социальным проблемам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16,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183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2E7AB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Нации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межнациональные отношения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Отношения между разными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национальностями внутри одного государства. Отношения между разными нациями и государствами. Отношения между национальным большинством и национальными меньшинствами. Мирные и военные формы взаимодействия народов. Формирование многонационального государства.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Этноцентризм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 xml:space="preserve"> и национальная нетерпимость. История этнических конфликтов, причины их возникновения и современные проявления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 xml:space="preserve">Знать 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основные положения </w:t>
            </w:r>
            <w:r w:rsidRPr="00CB2139">
              <w:rPr>
                <w:rFonts w:ascii="Times New Roman" w:hAnsi="Times New Roman" w:cs="Times New Roman"/>
              </w:rPr>
              <w:t xml:space="preserve">по теме </w:t>
            </w:r>
            <w:r w:rsidR="00C35386">
              <w:rPr>
                <w:rFonts w:ascii="Times New Roman" w:hAnsi="Times New Roman" w:cs="Times New Roman"/>
                <w:color w:val="000000"/>
              </w:rPr>
              <w:t xml:space="preserve">урока: что такое </w:t>
            </w:r>
            <w:proofErr w:type="spellStart"/>
            <w:r w:rsidR="00C35386">
              <w:rPr>
                <w:rFonts w:ascii="Times New Roman" w:hAnsi="Times New Roman" w:cs="Times New Roman"/>
                <w:color w:val="000000"/>
              </w:rPr>
              <w:t>межнац-</w:t>
            </w:r>
            <w:r w:rsidRPr="00CB2139">
              <w:rPr>
                <w:rFonts w:ascii="Times New Roman" w:hAnsi="Times New Roman" w:cs="Times New Roman"/>
                <w:color w:val="000000"/>
              </w:rPr>
              <w:t>ные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 xml:space="preserve"> отношения.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разъяснять особенности взаимоотношений национального большинства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меньшинства, опираясь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на конкретные исторические примеры; пояснять сущность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этноцентризма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 xml:space="preserve"> и его влияние на взаимоотношения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 разными народами</w:t>
            </w:r>
            <w:r w:rsidR="00934E8B">
              <w:rPr>
                <w:rFonts w:ascii="Times New Roman" w:hAnsi="Times New Roman" w:cs="Times New Roman"/>
                <w:color w:val="000000"/>
              </w:rPr>
              <w:t>; анализировать этнические конф</w:t>
            </w:r>
            <w:r w:rsidRPr="00CB2139">
              <w:rPr>
                <w:rFonts w:ascii="Times New Roman" w:hAnsi="Times New Roman" w:cs="Times New Roman"/>
                <w:color w:val="000000"/>
              </w:rPr>
              <w:t>ликты, имевшие место в истории и существующие в современном обществе; у</w:t>
            </w:r>
            <w:r w:rsidR="00C35386">
              <w:rPr>
                <w:rFonts w:ascii="Times New Roman" w:hAnsi="Times New Roman" w:cs="Times New Roman"/>
                <w:color w:val="000000"/>
              </w:rPr>
              <w:t>важи</w:t>
            </w:r>
            <w:r w:rsidR="00C35386" w:rsidRPr="00CB2139">
              <w:rPr>
                <w:rFonts w:ascii="Times New Roman" w:hAnsi="Times New Roman" w:cs="Times New Roman"/>
                <w:color w:val="000000"/>
              </w:rPr>
              <w:t>тельно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дифференцированных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17,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193–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Межнациональное сотрудничество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в мире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17, 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195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64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437"/>
        <w:gridCol w:w="992"/>
        <w:gridCol w:w="992"/>
        <w:gridCol w:w="3828"/>
        <w:gridCol w:w="2835"/>
        <w:gridCol w:w="1842"/>
        <w:gridCol w:w="851"/>
        <w:gridCol w:w="1280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относиться к представителям других национальностей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Семья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быт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23.01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Семья как фундаментальный институт общества и малая группа. Жизненный цикл семьи. Представление о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нуклеарной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 xml:space="preserve"> семье. </w:t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Многопоколенная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 xml:space="preserve"> семья. Эволюция форм семьи. Удовлетворенность браком. Причины, повод и мотивы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развода. Последствия развода, его социальная роль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934E8B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34E8B">
              <w:rPr>
                <w:rFonts w:ascii="Times New Roman" w:hAnsi="Times New Roman" w:cs="Times New Roman"/>
                <w:sz w:val="22"/>
                <w:szCs w:val="22"/>
              </w:rPr>
              <w:t xml:space="preserve">Знать 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основные положения </w:t>
            </w:r>
            <w:r w:rsidRPr="00934E8B">
              <w:rPr>
                <w:rFonts w:ascii="Times New Roman" w:hAnsi="Times New Roman" w:cs="Times New Roman"/>
                <w:sz w:val="22"/>
                <w:szCs w:val="22"/>
              </w:rPr>
              <w:t xml:space="preserve">по теме 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урока: что такое семья с социологической точки зрения, какие могут быть семьи.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34E8B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описывать жизненный цикл семьи; анализировать мотивы и причины распада семей, семейные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взаимоотношения и находить грамотные варианты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выхода из конфликтных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жизненных ситуаций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Работа </w:t>
            </w:r>
          </w:p>
          <w:p w:rsidR="0070581B" w:rsidRPr="00CB2139" w:rsidRDefault="00934E8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источ</w:t>
            </w:r>
            <w:r w:rsidR="0070581B" w:rsidRPr="00CB2139">
              <w:rPr>
                <w:rFonts w:ascii="Times New Roman" w:hAnsi="Times New Roman" w:cs="Times New Roman"/>
              </w:rPr>
              <w:t>никами.</w:t>
            </w:r>
          </w:p>
          <w:p w:rsidR="0070581B" w:rsidRPr="00CB2139" w:rsidRDefault="00934E8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диф</w:t>
            </w:r>
            <w:r w:rsidR="0070581B" w:rsidRPr="00CB2139">
              <w:rPr>
                <w:rFonts w:ascii="Times New Roman" w:hAnsi="Times New Roman" w:cs="Times New Roman"/>
              </w:rPr>
              <w:t>ференци-рованных</w:t>
            </w:r>
            <w:proofErr w:type="spellEnd"/>
            <w:proofErr w:type="gramEnd"/>
            <w:r w:rsidR="0070581B" w:rsidRPr="00CB2139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18,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205–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</w:t>
            </w:r>
            <w:r w:rsidR="00F4656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Семья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современном обществе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0581B" w:rsidRPr="00CB2139" w:rsidRDefault="0070581B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18,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задания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Социальное развитие и молодежь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30.01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Социальные процессы в современной России. Молодежь как социальная группа. Развитие социальных ролей в юношеском возрасте. Молодежная субкультура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934E8B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34E8B">
              <w:rPr>
                <w:rFonts w:ascii="Times New Roman" w:hAnsi="Times New Roman" w:cs="Times New Roman"/>
                <w:sz w:val="22"/>
                <w:szCs w:val="22"/>
              </w:rPr>
              <w:t xml:space="preserve">Знать 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актуальные проблемы нашего общества и молодежи; как изменяются социальные роли человека.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934E8B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характеризовать особенности молодежи как социальной группы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</w:t>
            </w:r>
            <w:r w:rsidRPr="00CB2139">
              <w:rPr>
                <w:rFonts w:ascii="Times New Roman" w:hAnsi="Times New Roman" w:cs="Times New Roman"/>
              </w:rPr>
              <w:softHyphen/>
              <w:t>тальный опрос,</w:t>
            </w:r>
            <w:r w:rsidRPr="00CB2139">
              <w:rPr>
                <w:rFonts w:ascii="Times New Roman" w:hAnsi="Times New Roman" w:cs="Times New Roman"/>
              </w:rPr>
              <w:br/>
              <w:t>работа</w:t>
            </w:r>
            <w:r w:rsidRPr="00CB2139">
              <w:rPr>
                <w:rFonts w:ascii="Times New Roman" w:hAnsi="Times New Roman" w:cs="Times New Roman"/>
              </w:rPr>
              <w:br/>
              <w:t>с таблицей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19,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задания 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217–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Социальная сфера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03.02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Социальные группы. Социальная стратификация. Социальный кон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фликт. Виды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социальных</w:t>
            </w:r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, что такое социальная стратификация и социальная мобильность,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этнические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Тест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(20 мин)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64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57"/>
        <w:gridCol w:w="424"/>
        <w:gridCol w:w="992"/>
        <w:gridCol w:w="992"/>
        <w:gridCol w:w="3828"/>
        <w:gridCol w:w="2835"/>
        <w:gridCol w:w="1842"/>
        <w:gridCol w:w="851"/>
        <w:gridCol w:w="1283"/>
      </w:tblGrid>
      <w:tr w:rsidR="0070581B" w:rsidRPr="00CB2139" w:rsidTr="00934E8B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 xml:space="preserve"> норм. Социальный контроль. Молодежь как социальная группа, особенности молодежной субкультуры. Этнические общности. Межнациональные отношения, </w:t>
            </w:r>
            <w:proofErr w:type="spellStart"/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этносоциальные</w:t>
            </w:r>
            <w:proofErr w:type="spellEnd"/>
            <w:r w:rsidRPr="005C12F1">
              <w:rPr>
                <w:rFonts w:ascii="Times New Roman" w:hAnsi="Times New Roman" w:cs="Times New Roman"/>
                <w:sz w:val="22"/>
                <w:szCs w:val="22"/>
              </w:rPr>
              <w:t xml:space="preserve"> конфликты, пути их разрешения. Конституционные принципы национальной политики в Российской Федерации. Семья и брак. Современная демографическая ситуация в Российской Федерации. Религиозные объединения</w:t>
            </w:r>
            <w:r w:rsidRPr="005C12F1">
              <w:rPr>
                <w:rFonts w:ascii="Times New Roman" w:hAnsi="Times New Roman" w:cs="Times New Roman"/>
                <w:sz w:val="22"/>
                <w:szCs w:val="22"/>
              </w:rPr>
              <w:br/>
              <w:t>в Российской Федерации. Роль церкви в жизни современного общества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общности, социальный контроль.</w:t>
            </w:r>
          </w:p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определять</w:t>
            </w:r>
            <w:r w:rsid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особенности молодежной субкуль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туры; характеризовать современную демографическую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ситуацию в Российской Федерации, роль церкви в жизни современного общества; анализировать, делать выводы, отвечать на вопросы;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934E8B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F4656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Политика</w:t>
            </w:r>
          </w:p>
          <w:p w:rsidR="0070581B" w:rsidRPr="00CB2139" w:rsidRDefault="0070581B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власть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0581B" w:rsidRPr="00CB2139" w:rsidRDefault="0070581B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F46562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46562">
              <w:rPr>
                <w:rFonts w:ascii="Times New Roman" w:hAnsi="Times New Roman" w:cs="Times New Roman"/>
                <w:sz w:val="22"/>
                <w:szCs w:val="22"/>
              </w:rPr>
              <w:t xml:space="preserve">Знать, </w:t>
            </w:r>
            <w:r w:rsidRPr="00F465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какие существуют формы проявления влияния </w:t>
            </w:r>
            <w:r w:rsidRPr="00F465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обществе; что представляет собой власть, ее виды.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F46562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F465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анализировать конкретные жизненны</w:t>
            </w:r>
            <w:r w:rsidR="00F465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е ситуации, связанные с борьбой </w:t>
            </w:r>
            <w:r w:rsidRPr="00F465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 власть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</w:t>
            </w:r>
            <w:r w:rsidRPr="00CB2139">
              <w:rPr>
                <w:rFonts w:ascii="Times New Roman" w:hAnsi="Times New Roman" w:cs="Times New Roman"/>
              </w:rPr>
              <w:softHyphen/>
              <w:t>тальный опрос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20,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 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228–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6562" w:rsidRPr="00CB2139" w:rsidTr="00934E8B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Политические институты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F46562" w:rsidRDefault="00F46562" w:rsidP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  <w:p w:rsidR="00F46562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46562" w:rsidRDefault="00F46562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Государство как главный институт политической системы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§ 20</w:t>
            </w:r>
            <w:r w:rsidR="00823011">
              <w:rPr>
                <w:rFonts w:ascii="Times New Roman" w:hAnsi="Times New Roman" w:cs="Times New Roman"/>
                <w:color w:val="000000"/>
              </w:rPr>
              <w:t xml:space="preserve">, вопрос 8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6562" w:rsidRPr="00CB2139" w:rsidRDefault="00F46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79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229"/>
        <w:gridCol w:w="425"/>
        <w:gridCol w:w="992"/>
        <w:gridCol w:w="992"/>
        <w:gridCol w:w="3828"/>
        <w:gridCol w:w="2835"/>
        <w:gridCol w:w="1842"/>
        <w:gridCol w:w="851"/>
        <w:gridCol w:w="1355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Политическая система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8B218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55B2C">
              <w:rPr>
                <w:rFonts w:ascii="Times New Roman" w:hAnsi="Times New Roman" w:cs="Times New Roman"/>
              </w:rPr>
              <w:t>.02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Структура и функции политической системы. Государство </w:t>
            </w:r>
          </w:p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политической системе. Политические режимы. Определение политической системы общества. Общие признаки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государства. Понятие и значение суверенитета. Внешние 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и внутренние функции государства. Причины и условия появления государства. Виды монополии государства: общие и частные. Сущность 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классификация политических режимов. Характеристика и исторические формы авторитаризма. Природа и сущность диктатуры. Происхождение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особенности парламентского режима. Структура парламента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 xml:space="preserve">Знать 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основные положения </w:t>
            </w: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 xml:space="preserve">по теме </w:t>
            </w:r>
            <w:r w:rsidR="00934E8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урока: что такое по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литическая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система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общества и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какова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роль государства </w:t>
            </w:r>
          </w:p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ней; основные признаки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государства; основные функции государства; политический режим, типы существующих политических режимов.</w:t>
            </w:r>
          </w:p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давать разъяснение слову «государство», употребляемому в различных значениях; анализировать причины и условия возникновения государства, основные функции государства, виды</w:t>
            </w:r>
          </w:p>
          <w:p w:rsidR="0070581B" w:rsidRPr="005C12F1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монополии, виды </w:t>
            </w:r>
            <w:proofErr w:type="spellStart"/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полити-ческих</w:t>
            </w:r>
            <w:proofErr w:type="spellEnd"/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режимов, подтверждая ответ конкретными примерами из истории и современности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опрос, выполнение дифференцированных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21, документ, с. 239–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823011">
              <w:rPr>
                <w:rFonts w:ascii="Times New Roman" w:hAnsi="Times New Roman" w:cs="Times New Roman"/>
                <w:color w:val="000000"/>
              </w:rPr>
              <w:t>3</w:t>
            </w:r>
            <w:r w:rsidR="00322660">
              <w:rPr>
                <w:rFonts w:ascii="Times New Roman" w:hAnsi="Times New Roman" w:cs="Times New Roman"/>
                <w:color w:val="000000"/>
              </w:rPr>
              <w:t>-44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Политический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режим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32266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8B21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  <w:r w:rsidR="00322660">
              <w:rPr>
                <w:rFonts w:ascii="Times New Roman" w:hAnsi="Times New Roman" w:cs="Times New Roman"/>
                <w:color w:val="000000"/>
              </w:rPr>
              <w:t>.02</w:t>
            </w:r>
          </w:p>
          <w:p w:rsidR="00322660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322660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20.02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21,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задания 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240–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241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792375" w:rsidTr="00B13562">
        <w:trPr>
          <w:trHeight w:val="79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Гражданское общество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755B2C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792375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Международные документы </w:t>
            </w:r>
          </w:p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правах человека. Защита прав человека. Два значения гражданского общества. Признаки гражданского общества.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признаки гражданского общества, признаки правового государства, черты тоталитарного режима.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Фронтальный опрос, выполнение </w:t>
            </w:r>
            <w:proofErr w:type="spell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дифферен</w:t>
            </w:r>
            <w:proofErr w:type="spell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§ 22,</w:t>
            </w:r>
          </w:p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документ,</w:t>
            </w:r>
          </w:p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 250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792375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792375">
        <w:rPr>
          <w:rFonts w:ascii="Times New Roman" w:hAnsi="Times New Roman" w:cs="Times New Roman"/>
          <w:sz w:val="22"/>
          <w:szCs w:val="22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81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242"/>
        <w:gridCol w:w="425"/>
        <w:gridCol w:w="992"/>
        <w:gridCol w:w="992"/>
        <w:gridCol w:w="3828"/>
        <w:gridCol w:w="2835"/>
        <w:gridCol w:w="1842"/>
        <w:gridCol w:w="851"/>
        <w:gridCol w:w="1368"/>
      </w:tblGrid>
      <w:tr w:rsidR="0070581B" w:rsidRPr="00CB2139" w:rsidTr="00B13562">
        <w:trPr>
          <w:trHeight w:val="405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Правовое государство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  <w:r w:rsidR="00755B2C">
              <w:rPr>
                <w:rFonts w:ascii="Times New Roman" w:hAnsi="Times New Roman" w:cs="Times New Roman"/>
                <w:color w:val="000000"/>
              </w:rPr>
              <w:t>.02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История развития и сущность гражданства. Избирательное право и его происхождение. Борьба за гражданские права. Понятие о правовом государстве и история его становления. Признаки правового государства. Черты тоталитарного государства. Средства массовой информации в политике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анализировать, делать выводы, отвечать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на вопросы: что такое гражданское общество? что представляет собой институт гражданства, кто такие граждане, каков их правовой </w:t>
            </w:r>
            <w:r>
              <w:rPr>
                <w:rFonts w:ascii="Times New Roman" w:hAnsi="Times New Roman" w:cs="Times New Roman"/>
                <w:color w:val="000000"/>
              </w:rPr>
              <w:t>статус? что такое правовое госу</w:t>
            </w:r>
            <w:r w:rsidRPr="00CB2139">
              <w:rPr>
                <w:rFonts w:ascii="Times New Roman" w:hAnsi="Times New Roman" w:cs="Times New Roman"/>
                <w:color w:val="000000"/>
              </w:rPr>
              <w:t>дарство, каковы ег</w:t>
            </w:r>
            <w:r>
              <w:rPr>
                <w:rFonts w:ascii="Times New Roman" w:hAnsi="Times New Roman" w:cs="Times New Roman"/>
                <w:color w:val="000000"/>
              </w:rPr>
              <w:t>о основные признаки, взаимоотно</w:t>
            </w:r>
            <w:r w:rsidRPr="00CB2139">
              <w:rPr>
                <w:rFonts w:ascii="Times New Roman" w:hAnsi="Times New Roman" w:cs="Times New Roman"/>
                <w:color w:val="000000"/>
              </w:rPr>
              <w:t>шения государства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и общества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CB2139">
              <w:rPr>
                <w:rFonts w:ascii="Times New Roman" w:hAnsi="Times New Roman" w:cs="Times New Roman"/>
              </w:rPr>
              <w:t>цированных</w:t>
            </w:r>
            <w:proofErr w:type="spellEnd"/>
            <w:r w:rsidRPr="00CB2139">
              <w:rPr>
                <w:rFonts w:ascii="Times New Roman" w:hAnsi="Times New Roman" w:cs="Times New Roman"/>
              </w:rPr>
              <w:t xml:space="preserve"> заданий.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Работа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 документами.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Выступления учащихся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 индивидуальными заданиями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22,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задания 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251</w:t>
            </w:r>
          </w:p>
        </w:tc>
        <w:tc>
          <w:tcPr>
            <w:tcW w:w="13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Защита прав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человека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03.03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Индивидуальные задания, подготовка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к семинару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СМИ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в поли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тике</w:t>
            </w:r>
            <w:proofErr w:type="gram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  <w:r w:rsidR="00755B2C">
              <w:rPr>
                <w:rFonts w:ascii="Times New Roman" w:hAnsi="Times New Roman" w:cs="Times New Roman"/>
                <w:color w:val="000000"/>
              </w:rPr>
              <w:t>.03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4</w:t>
            </w:r>
            <w:r w:rsidR="0032266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Демократические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15"/>
              </w:rPr>
            </w:pPr>
            <w:r w:rsidRPr="00CB2139">
              <w:rPr>
                <w:rFonts w:ascii="Times New Roman" w:hAnsi="Times New Roman" w:cs="Times New Roman"/>
                <w:color w:val="000000"/>
                <w:spacing w:val="15"/>
              </w:rPr>
              <w:t>выборы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55B2C">
              <w:rPr>
                <w:rFonts w:ascii="Times New Roman" w:hAnsi="Times New Roman" w:cs="Times New Roman"/>
              </w:rPr>
              <w:t>.03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Выборы в демократическом обществе. Избирательная система. Избирательное право.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Типы избирательных систем (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мажоритарная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>, пропорциональная, смешанная). Многопартийность и партийные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системы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Знать, что представляет собой политическая система.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Уметь определять сходство и различие мажор</w:t>
            </w:r>
            <w:r w:rsidR="006C7D62">
              <w:rPr>
                <w:rFonts w:ascii="Times New Roman" w:hAnsi="Times New Roman" w:cs="Times New Roman"/>
                <w:color w:val="000000"/>
              </w:rPr>
              <w:t>итарной</w:t>
            </w:r>
            <w:r w:rsidR="006C7D62">
              <w:rPr>
                <w:rFonts w:ascii="Times New Roman" w:hAnsi="Times New Roman" w:cs="Times New Roman"/>
                <w:color w:val="000000"/>
              </w:rPr>
              <w:br/>
              <w:t>и пропорциональной поли</w:t>
            </w:r>
            <w:r w:rsidRPr="00CB2139">
              <w:rPr>
                <w:rFonts w:ascii="Times New Roman" w:hAnsi="Times New Roman" w:cs="Times New Roman"/>
                <w:color w:val="000000"/>
              </w:rPr>
              <w:t>тических систем, типологии политических партий и их сущность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Фронтальный опрос, выполнение дифференцированных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23,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260–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261.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32266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Политические партии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755B2C">
              <w:rPr>
                <w:rFonts w:ascii="Times New Roman" w:hAnsi="Times New Roman" w:cs="Times New Roman"/>
                <w:color w:val="000000"/>
              </w:rPr>
              <w:t>.03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23,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1–4,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261–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79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229"/>
        <w:gridCol w:w="425"/>
        <w:gridCol w:w="992"/>
        <w:gridCol w:w="992"/>
        <w:gridCol w:w="3828"/>
        <w:gridCol w:w="2835"/>
        <w:gridCol w:w="1842"/>
        <w:gridCol w:w="851"/>
        <w:gridCol w:w="1355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322660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–</w:t>
            </w:r>
          </w:p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Участие гражданина в политической жизни.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Политическая культура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C7D62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55B2C">
              <w:rPr>
                <w:rFonts w:ascii="Times New Roman" w:hAnsi="Times New Roman" w:cs="Times New Roman"/>
              </w:rPr>
              <w:t>.03</w:t>
            </w:r>
          </w:p>
          <w:p w:rsidR="00755B2C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55B2C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55B2C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55B2C">
              <w:rPr>
                <w:rFonts w:ascii="Times New Roman" w:hAnsi="Times New Roman" w:cs="Times New Roman"/>
              </w:rPr>
              <w:t>.03</w:t>
            </w:r>
          </w:p>
          <w:p w:rsidR="006C7D62" w:rsidRDefault="006C7D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C7D62" w:rsidRDefault="006C7D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Голосование как форма участия граждан в политической жизни страны. Составные части процедуры голосования. Активность электората. Политические предпочтения людей. Электорат политических партий России. Конкуренция политических партий за электорат. Роль референдума в политической жизни общества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что представляют собой голосование, </w:t>
            </w:r>
            <w:proofErr w:type="gramStart"/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референдум</w:t>
            </w:r>
            <w:proofErr w:type="gramEnd"/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gramStart"/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каков</w:t>
            </w:r>
            <w:proofErr w:type="gramEnd"/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их механизм; 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каким образом люди могут участвовать в политической жизни страны. 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объяснять сущность активного и пассивного избирательного права; анализировать собственные и чужие политические симпатии и определять факторы, способствующие политической активности населения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Выполнение дифференцированных</w:t>
            </w:r>
            <w:r w:rsidRPr="00CB2139">
              <w:rPr>
                <w:rFonts w:ascii="Times New Roman" w:hAnsi="Times New Roman" w:cs="Times New Roman"/>
              </w:rPr>
              <w:br/>
              <w:t>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24,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270–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271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23,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 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271–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272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Политическая сфера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32266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 Политическая элита, особенности ее формирования в современной России.</w:t>
            </w:r>
            <w:r w:rsidRPr="00CB2139">
              <w:rPr>
                <w:rFonts w:ascii="Times New Roman" w:hAnsi="Times New Roman" w:cs="Times New Roman"/>
              </w:rPr>
              <w:br/>
              <w:t>Политичес</w:t>
            </w:r>
            <w:r w:rsidR="006C7D62">
              <w:rPr>
                <w:rFonts w:ascii="Times New Roman" w:hAnsi="Times New Roman" w:cs="Times New Roman"/>
              </w:rPr>
              <w:t>кие партии и дви</w:t>
            </w:r>
            <w:r w:rsidRPr="00CB2139">
              <w:rPr>
                <w:rFonts w:ascii="Times New Roman" w:hAnsi="Times New Roman" w:cs="Times New Roman"/>
              </w:rPr>
              <w:t xml:space="preserve">жения. Роль средств массовой информации в политической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6C7D62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C7D62">
              <w:rPr>
                <w:rFonts w:ascii="Times New Roman" w:hAnsi="Times New Roman" w:cs="Times New Roman"/>
                <w:sz w:val="22"/>
                <w:szCs w:val="22"/>
              </w:rPr>
              <w:t>Знать, что такое гражданское общество и государство, функции государства, типологию политических режимов, основные признаки демократического общества.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6C7D62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характеризовать роль средств массовой информации в политической жизни общества, особенности политических процессов в РФ; анализировать, </w:t>
            </w:r>
            <w:r w:rsidR="006C7D62">
              <w:rPr>
                <w:rFonts w:ascii="Times New Roman" w:hAnsi="Times New Roman" w:cs="Times New Roman"/>
                <w:color w:val="000000"/>
              </w:rPr>
              <w:t>делать выво</w:t>
            </w:r>
            <w:r w:rsidR="006C7D62" w:rsidRPr="00CB2139">
              <w:rPr>
                <w:rFonts w:ascii="Times New Roman" w:hAnsi="Times New Roman" w:cs="Times New Roman"/>
                <w:color w:val="000000"/>
              </w:rPr>
              <w:t>ды, отвечать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Тест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995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331"/>
        <w:gridCol w:w="457"/>
        <w:gridCol w:w="960"/>
        <w:gridCol w:w="992"/>
        <w:gridCol w:w="3828"/>
        <w:gridCol w:w="2835"/>
        <w:gridCol w:w="1842"/>
        <w:gridCol w:w="851"/>
        <w:gridCol w:w="1457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жизни общества. Политическая идеология. Политический процесс, его особенности</w:t>
            </w:r>
            <w:r w:rsidRPr="00CB2139">
              <w:rPr>
                <w:rFonts w:ascii="Times New Roman" w:hAnsi="Times New Roman" w:cs="Times New Roman"/>
              </w:rPr>
              <w:br/>
              <w:t>в Российской Федерации. Избирательная кампания</w:t>
            </w:r>
            <w:r w:rsidRPr="00CB2139">
              <w:rPr>
                <w:rFonts w:ascii="Times New Roman" w:hAnsi="Times New Roman" w:cs="Times New Roman"/>
              </w:rPr>
              <w:br/>
              <w:t>в Российской Федерации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на вопросы, высказывать собственную точку зрения или обосновывать известные;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Право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 системе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социальных норм</w:t>
            </w: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Социальные нормы. Функции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сущность права. Представление о юридической ответственности. Права и обязанности. Понятие о естественных правах и гражданских правах. Уровень и содержание правосознания. Правовая культура. Разновидности правовых норм. Основные отрасли права. Иерархия нормативно-правовых актов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Знать,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чем отличаются подходы к определению права; общее в морали и п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раве; роль системы права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регу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лировании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общественных отношений; что представляют собой социальные нормы и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каково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их видовое разнообразие.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объяснять, в чем заключается взаимосвязь права и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закона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какие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существуют между ними различия; разъяснять сущность права, его различные значения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Беседа, фронтальный опрос.</w:t>
            </w:r>
            <w:r w:rsidRPr="00CB2139">
              <w:rPr>
                <w:rFonts w:ascii="Times New Roman" w:hAnsi="Times New Roman" w:cs="Times New Roman"/>
              </w:rPr>
              <w:br/>
              <w:t xml:space="preserve">Выполнение </w:t>
            </w:r>
            <w:proofErr w:type="spellStart"/>
            <w:r w:rsidRPr="00CB2139">
              <w:rPr>
                <w:rFonts w:ascii="Times New Roman" w:hAnsi="Times New Roman" w:cs="Times New Roman"/>
              </w:rPr>
              <w:t>диф-ференци-рованных</w:t>
            </w:r>
            <w:proofErr w:type="spellEnd"/>
            <w:r w:rsidRPr="00CB2139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25, документ,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282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Нормы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отрасли права</w:t>
            </w:r>
          </w:p>
        </w:tc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25,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 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9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647"/>
        <w:gridCol w:w="912"/>
        <w:gridCol w:w="992"/>
        <w:gridCol w:w="3828"/>
        <w:gridCol w:w="2835"/>
        <w:gridCol w:w="1842"/>
        <w:gridCol w:w="851"/>
        <w:gridCol w:w="1410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Источники права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Что такое источники права.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Основные источники права: правовой обычай, судебный прецедент, нормативно-правовой акт, естественное право.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Виды нормативных актов (законные и подзаконные акты)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 xml:space="preserve">Знать </w:t>
            </w:r>
            <w:r w:rsidRPr="00CB2139">
              <w:rPr>
                <w:rFonts w:ascii="Times New Roman" w:hAnsi="Times New Roman" w:cs="Times New Roman"/>
                <w:color w:val="000000"/>
              </w:rPr>
              <w:t>основные источники права.</w:t>
            </w:r>
          </w:p>
          <w:p w:rsidR="0070581B" w:rsidRPr="00CB2139" w:rsidRDefault="0070581B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определять, нормами каких отраслей права регулируется определенная жизненная ситуация и куда следует обратиться, чтобы узнать модель верного поведения участников правоотношений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Фронтальный опрос, выполнение дифференцированных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26,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295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Правоотношения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 правонарушения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Что такое правоотношение.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Что такое правонарушение. Противоп</w:t>
            </w:r>
            <w:r w:rsidR="006C7D62">
              <w:rPr>
                <w:rFonts w:ascii="Times New Roman" w:hAnsi="Times New Roman" w:cs="Times New Roman"/>
                <w:color w:val="000000"/>
              </w:rPr>
              <w:t>равность. Преступления. Проступки. Правосоз</w:t>
            </w:r>
            <w:r w:rsidRPr="00CB2139">
              <w:rPr>
                <w:rFonts w:ascii="Times New Roman" w:hAnsi="Times New Roman" w:cs="Times New Roman"/>
                <w:color w:val="000000"/>
              </w:rPr>
              <w:t>нание и правовая культура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личности. Юридическая ответственность. Система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судебной защиты прав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человека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Знать, что такое правоотношения и правонарушения</w:t>
            </w:r>
            <w:r w:rsidRPr="00CB2139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раскрывать важнейшие признаки правоотношений; определять особенности 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>; объяснять различия между прос</w:t>
            </w:r>
            <w:r w:rsidRPr="00CB2139">
              <w:rPr>
                <w:rFonts w:ascii="Times New Roman" w:hAnsi="Times New Roman" w:cs="Times New Roman"/>
                <w:color w:val="000000"/>
              </w:rPr>
              <w:t>тупком и преступлением;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называть главные черты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юридической ответстве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н-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CB2139">
              <w:rPr>
                <w:rFonts w:ascii="Times New Roman" w:hAnsi="Times New Roman" w:cs="Times New Roman"/>
                <w:color w:val="000000"/>
              </w:rPr>
              <w:t>ности</w:t>
            </w:r>
            <w:proofErr w:type="spellEnd"/>
            <w:r w:rsidRPr="00CB2139">
              <w:rPr>
                <w:rFonts w:ascii="Times New Roman" w:hAnsi="Times New Roman" w:cs="Times New Roman"/>
                <w:color w:val="000000"/>
              </w:rPr>
              <w:t>; объяснять о</w:t>
            </w:r>
            <w:r>
              <w:rPr>
                <w:rFonts w:ascii="Times New Roman" w:hAnsi="Times New Roman" w:cs="Times New Roman"/>
                <w:color w:val="000000"/>
              </w:rPr>
              <w:t>сновные цели деятельности судеб</w:t>
            </w:r>
            <w:r w:rsidRPr="00CB2139">
              <w:rPr>
                <w:rFonts w:ascii="Times New Roman" w:hAnsi="Times New Roman" w:cs="Times New Roman"/>
                <w:color w:val="000000"/>
              </w:rPr>
              <w:t>ной системы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Опрос.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проблемных задач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27,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1–4,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305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Юридическая ответственность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Выступления учащихся</w:t>
            </w:r>
            <w:r w:rsidRPr="00CB2139">
              <w:rPr>
                <w:rFonts w:ascii="Times New Roman" w:hAnsi="Times New Roman" w:cs="Times New Roman"/>
              </w:rPr>
              <w:br/>
              <w:t>с индивидуальными заданиями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Подготовка индивидуальных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заданий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к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семи-нару</w:t>
            </w:r>
            <w:proofErr w:type="spellEnd"/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5</w:t>
            </w:r>
            <w:r w:rsidR="0032266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Развитие права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совре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CB2139">
              <w:rPr>
                <w:rFonts w:ascii="Times New Roman" w:hAnsi="Times New Roman" w:cs="Times New Roman"/>
                <w:color w:val="000000"/>
              </w:rPr>
              <w:t>менной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 xml:space="preserve"> России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Развитие права в современной России</w:t>
            </w: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52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81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00"/>
        <w:gridCol w:w="567"/>
        <w:gridCol w:w="992"/>
        <w:gridCol w:w="992"/>
        <w:gridCol w:w="3828"/>
        <w:gridCol w:w="2835"/>
        <w:gridCol w:w="1842"/>
        <w:gridCol w:w="851"/>
        <w:gridCol w:w="1368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322660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Современное российское законодательство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Конституционное право. Административное право. Гражданское право. Семейное право. Права и обязанности родителей и детей. Уголовное право. Экологическое право. Эколого-правовая ответственность. Трудовое право.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Трудовой договор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общие черты и специфику отраслей российского права; отличие трудового договора от гражданско-правовых договоров; различие проступка и преступления.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Уметь 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Опрос.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проблемных задач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28,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задания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1–4,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317–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Трудовое право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28.04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§ 28, документ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316–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Предпосылки правомерного поведения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55B2C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662020">
              <w:rPr>
                <w:rFonts w:ascii="Times New Roman" w:hAnsi="Times New Roman" w:cs="Times New Roman"/>
                <w:color w:val="000000"/>
              </w:rPr>
              <w:t>1</w:t>
            </w:r>
            <w:r w:rsidR="00B13562">
              <w:rPr>
                <w:rFonts w:ascii="Times New Roman" w:hAnsi="Times New Roman" w:cs="Times New Roman"/>
                <w:color w:val="000000"/>
              </w:rPr>
              <w:t>.05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Правосознание. Правовая идеология. Правовая установка.</w:t>
            </w:r>
          </w:p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Правовая психология.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Правовая культура личности. Правовая культура общества. Правомерное поведение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sz w:val="22"/>
                <w:szCs w:val="22"/>
              </w:rPr>
              <w:t xml:space="preserve">Знать </w:t>
            </w: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основные элементы </w:t>
            </w:r>
            <w:proofErr w:type="gram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правосознания</w:t>
            </w:r>
            <w:proofErr w:type="gram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 каким образом взаимодействуют право и правосознание.</w:t>
            </w:r>
          </w:p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Уметь отвечать на вопросы,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высказывать собственную точку зрения; работать с текстом учебника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Фронтальный опрос.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Работа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с таблицей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29, задания 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 xml:space="preserve">1–4,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327–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322660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–</w:t>
            </w:r>
          </w:p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Общество в раз-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витии.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Проблема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общественного прогресса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66202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55B2C">
              <w:rPr>
                <w:rFonts w:ascii="Times New Roman" w:hAnsi="Times New Roman" w:cs="Times New Roman"/>
              </w:rPr>
              <w:t>.05</w:t>
            </w:r>
          </w:p>
          <w:p w:rsidR="00755B2C" w:rsidRDefault="00755B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55B2C" w:rsidRDefault="00755B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755B2C" w:rsidRDefault="0066202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55B2C">
              <w:rPr>
                <w:rFonts w:ascii="Times New Roman" w:hAnsi="Times New Roman" w:cs="Times New Roman"/>
              </w:rPr>
              <w:t>.05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Многовариантность</w:t>
            </w:r>
            <w:proofErr w:type="spellEnd"/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общественного развития.</w:t>
            </w:r>
          </w:p>
          <w:p w:rsidR="0070581B" w:rsidRPr="005C12F1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Целостность и противоречивость современного общества.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5C12F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Проблема общественного прогресса. Общественный прогресс. Критерии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общественно-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Знать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, что такое процесс </w:t>
            </w:r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глобализации</w:t>
            </w:r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>; каковы проявления глобализации в экономической сфере; основные глобальные проблемы современности.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 xml:space="preserve">Беседа, фронтальный опрос. Выполнение </w:t>
            </w:r>
            <w:proofErr w:type="gramStart"/>
            <w:r w:rsidRPr="00CB2139">
              <w:rPr>
                <w:rFonts w:ascii="Times New Roman" w:hAnsi="Times New Roman" w:cs="Times New Roman"/>
              </w:rPr>
              <w:t>дифференцирован</w:t>
            </w:r>
            <w:proofErr w:type="gramEnd"/>
            <w:r w:rsidRPr="00CB21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30,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документ,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340–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341.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§ 30, </w:t>
            </w:r>
          </w:p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задания 1–4,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</w:p>
    <w:tbl>
      <w:tblPr>
        <w:tblW w:w="14817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526"/>
        <w:gridCol w:w="992"/>
        <w:gridCol w:w="992"/>
        <w:gridCol w:w="3828"/>
        <w:gridCol w:w="2835"/>
        <w:gridCol w:w="1842"/>
        <w:gridCol w:w="851"/>
        <w:gridCol w:w="1368"/>
      </w:tblGrid>
      <w:tr w:rsidR="0070581B" w:rsidRPr="00CB2139" w:rsidTr="00B13562">
        <w:trPr>
          <w:trHeight w:val="141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го прогресса. Формы общественного прогресса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Уметь отвечать на вопросы,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высказывать собственную точку зрения или обосновывать известные; работать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 текстом учебника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CB2139">
              <w:rPr>
                <w:rFonts w:ascii="Times New Roman" w:hAnsi="Times New Roman" w:cs="Times New Roman"/>
              </w:rPr>
              <w:t>ных</w:t>
            </w:r>
            <w:proofErr w:type="spellEnd"/>
            <w:r w:rsidRPr="00CB2139">
              <w:rPr>
                <w:rFonts w:ascii="Times New Roman" w:hAnsi="Times New Roman" w:cs="Times New Roman"/>
              </w:rPr>
              <w:t xml:space="preserve">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341–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Общество и человек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66202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755B2C">
              <w:rPr>
                <w:rFonts w:ascii="Times New Roman" w:hAnsi="Times New Roman" w:cs="Times New Roman"/>
                <w:color w:val="000000"/>
              </w:rPr>
              <w:t>.05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Что такое общество. Общество как сложная динамическая система. Человек как духовное существо. Деятельность как способ существования людей. Познания и знания. Человек в системе социальных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связей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 xml:space="preserve">Знать </w:t>
            </w:r>
            <w:r w:rsidRPr="00CB2139">
              <w:rPr>
                <w:rFonts w:ascii="Times New Roman" w:hAnsi="Times New Roman" w:cs="Times New Roman"/>
                <w:color w:val="000000"/>
              </w:rPr>
              <w:t>основные положения раздела «Общество и человек».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</w:rPr>
              <w:t>Уметь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анализировать, делать выводы, отвечать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на вопросы, высказывать собственную точку зрения или обосновывать известные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Выполнение дифференцированных заданий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6C7D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З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ада</w:t>
            </w:r>
            <w:r w:rsidR="0070581B">
              <w:rPr>
                <w:rFonts w:ascii="Times New Roman" w:hAnsi="Times New Roman" w:cs="Times New Roman"/>
                <w:color w:val="000000"/>
              </w:rPr>
              <w:t>-</w:t>
            </w:r>
            <w:r w:rsidR="0070581B" w:rsidRPr="00CB2139">
              <w:rPr>
                <w:rFonts w:ascii="Times New Roman" w:hAnsi="Times New Roman" w:cs="Times New Roman"/>
                <w:color w:val="000000"/>
              </w:rPr>
              <w:t>ния</w:t>
            </w:r>
            <w:proofErr w:type="spellEnd"/>
            <w:proofErr w:type="gramEnd"/>
            <w:r w:rsidR="0070581B" w:rsidRPr="00CB2139">
              <w:rPr>
                <w:rFonts w:ascii="Times New Roman" w:hAnsi="Times New Roman" w:cs="Times New Roman"/>
                <w:color w:val="000000"/>
              </w:rPr>
              <w:t xml:space="preserve"> для итогового повторения,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343–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Основные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сферы общественной жизни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Pr="00CB2139" w:rsidRDefault="0066202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755B2C">
              <w:rPr>
                <w:rFonts w:ascii="Times New Roman" w:hAnsi="Times New Roman" w:cs="Times New Roman"/>
                <w:color w:val="000000"/>
              </w:rPr>
              <w:t>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Духовная культура. Наука. Образование. Мораль.</w:t>
            </w:r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Религия. Экономика. Роль эконо</w:t>
            </w: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мики в жизни общества. Экономическая культура. Социальная сфера жизни общества.</w:t>
            </w: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Социальные взаимодействия. Семья и быт. Политическая сфера общества. Полит</w:t>
            </w:r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ика</w:t>
            </w:r>
            <w:r w:rsidR="006C7D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власть. Политическая сис</w:t>
            </w: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тема. Гражданское </w:t>
            </w:r>
            <w:r w:rsidRPr="00CB2139">
              <w:rPr>
                <w:rFonts w:ascii="Times New Roman" w:hAnsi="Times New Roman" w:cs="Times New Roman"/>
                <w:color w:val="000000"/>
              </w:rPr>
              <w:t>общество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3D6307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Знать основные положения раздела «Основные сферы общественной жизни».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Уметь анализировать, делать выводы, отвечать</w:t>
            </w: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 вопросы, высказывать собственную точку зрения или обосновывать известные; работать с текстом учебника, выделять главное, использовать ранее</w:t>
            </w:r>
            <w:r w:rsidRPr="00CB21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D630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изученный материал для решения познавательных задач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проблемных задач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Вопросы и задания для итогового повторения,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345–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F06F3" w:rsidRPr="00CB2139" w:rsidRDefault="008F06F3" w:rsidP="008F06F3">
      <w:pPr>
        <w:pStyle w:val="ParagraphStyle"/>
        <w:spacing w:after="60" w:line="264" w:lineRule="auto"/>
        <w:jc w:val="right"/>
        <w:rPr>
          <w:rFonts w:ascii="Times New Roman" w:hAnsi="Times New Roman" w:cs="Times New Roman"/>
        </w:rPr>
      </w:pPr>
      <w:r w:rsidRPr="00CB2139">
        <w:rPr>
          <w:rFonts w:ascii="Times New Roman" w:hAnsi="Times New Roman" w:cs="Times New Roman"/>
        </w:rPr>
        <w:br w:type="page"/>
      </w:r>
      <w:r w:rsidRPr="00CB2139">
        <w:rPr>
          <w:rFonts w:ascii="Times New Roman" w:hAnsi="Times New Roman" w:cs="Times New Roman"/>
        </w:rPr>
        <w:lastRenderedPageBreak/>
        <w:t>.</w:t>
      </w:r>
    </w:p>
    <w:tbl>
      <w:tblPr>
        <w:tblW w:w="1493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2"/>
        <w:gridCol w:w="1141"/>
        <w:gridCol w:w="584"/>
        <w:gridCol w:w="992"/>
        <w:gridCol w:w="992"/>
        <w:gridCol w:w="3828"/>
        <w:gridCol w:w="2835"/>
        <w:gridCol w:w="1842"/>
        <w:gridCol w:w="851"/>
        <w:gridCol w:w="1426"/>
      </w:tblGrid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32266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Право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66202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  <w:r w:rsidR="00755B2C">
              <w:rPr>
                <w:rFonts w:ascii="Times New Roman" w:hAnsi="Times New Roman" w:cs="Times New Roman"/>
                <w:color w:val="000000"/>
              </w:rPr>
              <w:t>.05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color w:val="000000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Право в системе социальных норм. Источники права. </w:t>
            </w:r>
            <w:proofErr w:type="spellStart"/>
            <w:proofErr w:type="gramStart"/>
            <w:r w:rsidRPr="00CB2139">
              <w:rPr>
                <w:rFonts w:ascii="Times New Roman" w:hAnsi="Times New Roman" w:cs="Times New Roman"/>
                <w:color w:val="000000"/>
              </w:rPr>
              <w:t>Пра-воотношения</w:t>
            </w:r>
            <w:proofErr w:type="spellEnd"/>
            <w:proofErr w:type="gramEnd"/>
            <w:r w:rsidRPr="00CB2139">
              <w:rPr>
                <w:rFonts w:ascii="Times New Roman" w:hAnsi="Times New Roman" w:cs="Times New Roman"/>
                <w:color w:val="000000"/>
              </w:rPr>
              <w:t xml:space="preserve"> и правонарушения. Современное российское законодательство. Предпосылки правомерного поведения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Знать основные положения раздела «Право».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Уметь анализировать, делать выводы, отвечать</w:t>
            </w:r>
            <w:r w:rsidRPr="00CB2139">
              <w:rPr>
                <w:rFonts w:ascii="Times New Roman" w:hAnsi="Times New Roman" w:cs="Times New Roman"/>
                <w:color w:val="000000"/>
              </w:rPr>
              <w:br/>
              <w:t>на вопросы, высказывать собственную точку зрения, работать с текстом учебника, выделять главное, ис</w:t>
            </w:r>
            <w:r>
              <w:rPr>
                <w:rFonts w:ascii="Times New Roman" w:hAnsi="Times New Roman" w:cs="Times New Roman"/>
                <w:color w:val="000000"/>
              </w:rPr>
              <w:t>пользовать ранее изученный мате</w:t>
            </w:r>
            <w:r w:rsidRPr="00CB2139">
              <w:rPr>
                <w:rFonts w:ascii="Times New Roman" w:hAnsi="Times New Roman" w:cs="Times New Roman"/>
                <w:color w:val="000000"/>
              </w:rPr>
              <w:t>риал для решения познавательных задач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Решение проблемных задач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 xml:space="preserve">Вопросы и задания для итогового повторения, 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с. 350–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351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 w:rsidP="0055581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0581B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6</w:t>
            </w:r>
            <w:r w:rsidR="00F50D4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Итоговый урок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B21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0581B" w:rsidRDefault="0066202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55B2C">
              <w:rPr>
                <w:rFonts w:ascii="Times New Roman" w:hAnsi="Times New Roman" w:cs="Times New Roman"/>
              </w:rPr>
              <w:t>.05</w:t>
            </w:r>
          </w:p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581B" w:rsidRDefault="0070581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0581B" w:rsidRPr="00CB2139" w:rsidRDefault="0070581B" w:rsidP="002E7AB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Материал курса «Обществознание. 10 класс», основные понятия, термины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Знать материал курса «Обществознание. 10 класс», основные понятия, термины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B2139">
              <w:rPr>
                <w:rFonts w:ascii="Times New Roman" w:hAnsi="Times New Roman" w:cs="Times New Roman"/>
              </w:rPr>
              <w:t>Контрольное тестирование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0581B" w:rsidRPr="00CB2139" w:rsidRDefault="0070581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13562" w:rsidRPr="00CB2139" w:rsidTr="00B13562">
        <w:trPr>
          <w:trHeight w:val="150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69-70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62020" w:rsidRDefault="0066202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  <w:p w:rsidR="00B13562" w:rsidRDefault="00755B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13562" w:rsidRDefault="00B13562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62" w:rsidRPr="00CB2139" w:rsidRDefault="00B1356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021ED" w:rsidRPr="00923D5D" w:rsidRDefault="00B021ED" w:rsidP="00B021ED">
      <w:pPr>
        <w:ind w:left="720"/>
        <w:jc w:val="both"/>
        <w:rPr>
          <w:b/>
        </w:rPr>
      </w:pPr>
      <w:bookmarkStart w:id="3" w:name="_Toc273363696"/>
      <w:bookmarkEnd w:id="3"/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A96B24" w:rsidRDefault="00A96B24" w:rsidP="00A96B24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A96B24" w:rsidRDefault="00A96B24" w:rsidP="00A96B24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A96B24" w:rsidRDefault="00A96B24" w:rsidP="00A96B24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A96B24" w:rsidRDefault="00A96B24" w:rsidP="00A96B24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Pr="00A96B24" w:rsidRDefault="00AB0A49" w:rsidP="00A96B24">
      <w:pPr>
        <w:pStyle w:val="body"/>
        <w:spacing w:before="0" w:beforeAutospacing="0" w:after="0" w:afterAutospacing="0"/>
        <w:jc w:val="center"/>
        <w:rPr>
          <w:rStyle w:val="a3"/>
        </w:rPr>
      </w:pPr>
      <w:r w:rsidRPr="00A96B24">
        <w:rPr>
          <w:rStyle w:val="a3"/>
        </w:rPr>
        <w:t>Календарно-тематическое планирование, 11 класс</w:t>
      </w:r>
    </w:p>
    <w:p w:rsidR="00AB0A49" w:rsidRPr="00A96B24" w:rsidRDefault="00AB0A49" w:rsidP="00A96B24">
      <w:pPr>
        <w:pStyle w:val="body"/>
        <w:spacing w:before="0" w:beforeAutospacing="0" w:after="0" w:afterAutospacing="0"/>
        <w:rPr>
          <w:rStyle w:val="a3"/>
          <w:b w:val="0"/>
        </w:rPr>
      </w:pPr>
      <w:r w:rsidRPr="00A96B24">
        <w:rPr>
          <w:rStyle w:val="a3"/>
          <w:b w:val="0"/>
        </w:rPr>
        <w:t>Класс 11</w:t>
      </w:r>
    </w:p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  <w:r w:rsidRPr="00A96B24">
        <w:rPr>
          <w:rStyle w:val="a3"/>
          <w:b w:val="0"/>
        </w:rPr>
        <w:t>Количество часов в неделю – 2, количество учебных недель – 34,  количество часов в год – 70</w:t>
      </w:r>
    </w:p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</w:p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  <w:r w:rsidRPr="00A96B24">
        <w:rPr>
          <w:rStyle w:val="a3"/>
          <w:b w:val="0"/>
        </w:rPr>
        <w:t>Плановых контрольных работ – 5</w:t>
      </w:r>
    </w:p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  <w:r w:rsidRPr="00A96B24">
        <w:rPr>
          <w:rStyle w:val="a3"/>
          <w:b w:val="0"/>
        </w:rPr>
        <w:t xml:space="preserve"> Учебник – «Обществознание» 11 класс под ред. Л.Н.Боголюбова, </w:t>
      </w:r>
      <w:proofErr w:type="spellStart"/>
      <w:r w:rsidRPr="00A96B24">
        <w:rPr>
          <w:rStyle w:val="a3"/>
          <w:b w:val="0"/>
        </w:rPr>
        <w:t>А.Ю.Лазебниковой</w:t>
      </w:r>
      <w:proofErr w:type="spellEnd"/>
      <w:r w:rsidRPr="00A96B24">
        <w:rPr>
          <w:rStyle w:val="a3"/>
          <w:b w:val="0"/>
        </w:rPr>
        <w:t>, изд-во «Просвещение», , 2012.</w:t>
      </w:r>
    </w:p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</w:p>
    <w:tbl>
      <w:tblPr>
        <w:tblStyle w:val="a6"/>
        <w:tblW w:w="0" w:type="auto"/>
        <w:tblInd w:w="534" w:type="dxa"/>
        <w:tblLook w:val="04A0"/>
      </w:tblPr>
      <w:tblGrid>
        <w:gridCol w:w="567"/>
        <w:gridCol w:w="4359"/>
        <w:gridCol w:w="1452"/>
        <w:gridCol w:w="1595"/>
        <w:gridCol w:w="1984"/>
      </w:tblGrid>
      <w:tr w:rsidR="00A96B24" w:rsidRPr="00A96B24" w:rsidTr="00A96B24">
        <w:tc>
          <w:tcPr>
            <w:tcW w:w="567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№</w:t>
            </w:r>
          </w:p>
        </w:tc>
        <w:tc>
          <w:tcPr>
            <w:tcW w:w="4359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Тема раздела</w:t>
            </w:r>
          </w:p>
        </w:tc>
        <w:tc>
          <w:tcPr>
            <w:tcW w:w="1452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Контрольные работы</w:t>
            </w:r>
          </w:p>
        </w:tc>
        <w:tc>
          <w:tcPr>
            <w:tcW w:w="1984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Сроки проведения</w:t>
            </w:r>
          </w:p>
        </w:tc>
      </w:tr>
      <w:tr w:rsidR="00A96B24" w:rsidRPr="00A96B24" w:rsidTr="00A96B24">
        <w:tc>
          <w:tcPr>
            <w:tcW w:w="567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Человек и экономика</w:t>
            </w:r>
          </w:p>
        </w:tc>
        <w:tc>
          <w:tcPr>
            <w:tcW w:w="1452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A96B24" w:rsidRPr="00A96B24" w:rsidTr="00A96B24">
        <w:tc>
          <w:tcPr>
            <w:tcW w:w="567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Проблемы социально-политической и духовной жизни</w:t>
            </w:r>
          </w:p>
        </w:tc>
        <w:tc>
          <w:tcPr>
            <w:tcW w:w="1452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A96B24" w:rsidRPr="00A96B24" w:rsidTr="00A96B24">
        <w:tc>
          <w:tcPr>
            <w:tcW w:w="567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Человек и закон</w:t>
            </w:r>
          </w:p>
        </w:tc>
        <w:tc>
          <w:tcPr>
            <w:tcW w:w="1452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</w:p>
        </w:tc>
      </w:tr>
      <w:tr w:rsidR="00A96B24" w:rsidRPr="00A96B24" w:rsidTr="00A96B24">
        <w:tc>
          <w:tcPr>
            <w:tcW w:w="567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52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  <w:r w:rsidRPr="00A96B24">
              <w:rPr>
                <w:rStyle w:val="a3"/>
                <w:b w:val="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96B24" w:rsidRPr="00A96B24" w:rsidRDefault="00A96B24" w:rsidP="00A96B24">
            <w:pPr>
              <w:pStyle w:val="body"/>
              <w:spacing w:before="0" w:beforeAutospacing="0" w:after="0" w:afterAutospacing="0"/>
              <w:rPr>
                <w:rStyle w:val="a3"/>
                <w:b w:val="0"/>
                <w:sz w:val="24"/>
                <w:szCs w:val="24"/>
              </w:rPr>
            </w:pPr>
          </w:p>
        </w:tc>
      </w:tr>
    </w:tbl>
    <w:p w:rsidR="00A96B24" w:rsidRPr="00A96B24" w:rsidRDefault="00A96B24" w:rsidP="00A96B24">
      <w:pPr>
        <w:pStyle w:val="body"/>
        <w:spacing w:before="0" w:beforeAutospacing="0" w:after="0" w:afterAutospacing="0"/>
        <w:rPr>
          <w:rStyle w:val="a3"/>
          <w:b w:val="0"/>
        </w:rPr>
      </w:pPr>
    </w:p>
    <w:p w:rsidR="00AB0A49" w:rsidRDefault="00AB0A49" w:rsidP="00FC12BB">
      <w:pPr>
        <w:pStyle w:val="body"/>
        <w:spacing w:before="0" w:beforeAutospacing="0" w:after="0" w:afterAutospacing="0"/>
        <w:jc w:val="center"/>
      </w:pPr>
    </w:p>
    <w:p w:rsidR="00AB0A49" w:rsidRDefault="00AB0A49" w:rsidP="00FC12BB">
      <w:pPr>
        <w:pStyle w:val="body"/>
        <w:spacing w:before="0" w:beforeAutospacing="0" w:after="0" w:afterAutospacing="0"/>
        <w:jc w:val="center"/>
      </w:pPr>
    </w:p>
    <w:p w:rsidR="00AB0A49" w:rsidRDefault="00AB0A49" w:rsidP="00FC12BB">
      <w:pPr>
        <w:pStyle w:val="body"/>
        <w:spacing w:before="0" w:beforeAutospacing="0" w:after="0" w:afterAutospacing="0"/>
        <w:jc w:val="center"/>
      </w:pPr>
    </w:p>
    <w:p w:rsidR="00AB0A49" w:rsidRDefault="00AB0A49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A96B24" w:rsidRDefault="00A96B24" w:rsidP="00FC12BB">
      <w:pPr>
        <w:pStyle w:val="body"/>
        <w:spacing w:before="0" w:beforeAutospacing="0" w:after="0" w:afterAutospacing="0"/>
        <w:jc w:val="center"/>
      </w:pPr>
    </w:p>
    <w:p w:rsidR="00FC12BB" w:rsidRPr="00270F55" w:rsidRDefault="00FC12BB" w:rsidP="00FC12BB">
      <w:pPr>
        <w:pStyle w:val="body"/>
        <w:spacing w:before="0" w:beforeAutospacing="0" w:after="0" w:afterAutospacing="0"/>
        <w:jc w:val="center"/>
      </w:pPr>
      <w:r w:rsidRPr="007B53BB">
        <w:t>11 класс</w:t>
      </w:r>
      <w:r w:rsidRPr="00270F55">
        <w:rPr>
          <w:b/>
        </w:rPr>
        <w:t xml:space="preserve"> (</w:t>
      </w:r>
      <w:r>
        <w:rPr>
          <w:b/>
        </w:rPr>
        <w:t>68</w:t>
      </w:r>
      <w:r w:rsidRPr="00270F55">
        <w:rPr>
          <w:b/>
        </w:rPr>
        <w:t> ч)</w:t>
      </w: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Default="00B021ED" w:rsidP="00B021ED">
      <w:pPr>
        <w:pStyle w:val="body"/>
        <w:spacing w:before="0" w:beforeAutospacing="0" w:after="0" w:afterAutospacing="0"/>
        <w:jc w:val="center"/>
        <w:rPr>
          <w:rStyle w:val="a3"/>
        </w:rPr>
      </w:pPr>
    </w:p>
    <w:p w:rsidR="00B021ED" w:rsidRPr="00270F55" w:rsidRDefault="00B021ED" w:rsidP="00B021ED">
      <w:pPr>
        <w:pStyle w:val="body"/>
        <w:spacing w:before="0" w:beforeAutospacing="0" w:after="0" w:afterAutospacing="0"/>
        <w:jc w:val="center"/>
      </w:pPr>
      <w:r w:rsidRPr="00270F55">
        <w:rPr>
          <w:rStyle w:val="a3"/>
        </w:rPr>
        <w:t>Содержание</w:t>
      </w:r>
      <w:r>
        <w:rPr>
          <w:rStyle w:val="a3"/>
        </w:rPr>
        <w:t xml:space="preserve">  </w:t>
      </w:r>
      <w:r w:rsidRPr="00270F55">
        <w:rPr>
          <w:b/>
        </w:rPr>
        <w:t>курса «Обществознание»</w:t>
      </w:r>
      <w:r w:rsidRPr="00270F55">
        <w:t xml:space="preserve"> </w:t>
      </w:r>
    </w:p>
    <w:p w:rsidR="00B021ED" w:rsidRPr="00270F55" w:rsidRDefault="00B021ED" w:rsidP="00B021ED">
      <w:pPr>
        <w:pStyle w:val="zag1"/>
        <w:spacing w:before="0" w:beforeAutospacing="0" w:after="0" w:afterAutospacing="0"/>
        <w:rPr>
          <w:b w:val="0"/>
          <w:sz w:val="24"/>
          <w:szCs w:val="24"/>
        </w:rPr>
      </w:pPr>
      <w:r w:rsidRPr="00270F55">
        <w:rPr>
          <w:sz w:val="24"/>
          <w:szCs w:val="24"/>
        </w:rPr>
        <w:t xml:space="preserve">РАЗДЕЛ IV. ЭКОНОМИКА </w:t>
      </w:r>
      <w:r w:rsidRPr="00270F55">
        <w:rPr>
          <w:b w:val="0"/>
          <w:sz w:val="24"/>
          <w:szCs w:val="24"/>
        </w:rPr>
        <w:t>(26 часов)</w:t>
      </w:r>
    </w:p>
    <w:p w:rsidR="00B021ED" w:rsidRPr="00270F55" w:rsidRDefault="00B021ED" w:rsidP="00B021ED">
      <w:pPr>
        <w:pStyle w:val="zag1"/>
        <w:spacing w:before="0" w:beforeAutospacing="0" w:after="0" w:afterAutospacing="0"/>
        <w:ind w:firstLine="708"/>
        <w:jc w:val="left"/>
        <w:rPr>
          <w:sz w:val="24"/>
          <w:szCs w:val="24"/>
        </w:rPr>
      </w:pPr>
      <w:r w:rsidRPr="00270F55">
        <w:rPr>
          <w:b w:val="0"/>
          <w:sz w:val="24"/>
          <w:szCs w:val="24"/>
        </w:rPr>
        <w:t xml:space="preserve">Экономика и экономическая наука. Что изучает экономическая наука. Экономическая деятельность. Измерители экономической деятельности. Понятие ВВП. </w:t>
      </w:r>
      <w:r w:rsidRPr="00270F55">
        <w:rPr>
          <w:b w:val="0"/>
          <w:sz w:val="24"/>
          <w:szCs w:val="24"/>
        </w:rPr>
        <w:br/>
        <w:t xml:space="preserve">      Экономический рост и развитие. Факторы экономического роста. Экономические циклы. </w:t>
      </w:r>
      <w:r w:rsidRPr="00270F55">
        <w:rPr>
          <w:b w:val="0"/>
          <w:sz w:val="24"/>
          <w:szCs w:val="24"/>
        </w:rPr>
        <w:br/>
        <w:t xml:space="preserve">      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 </w:t>
      </w:r>
      <w:r w:rsidRPr="00270F55">
        <w:rPr>
          <w:b w:val="0"/>
          <w:sz w:val="24"/>
          <w:szCs w:val="24"/>
        </w:rPr>
        <w:br/>
        <w:t xml:space="preserve">      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 </w:t>
      </w:r>
      <w:r w:rsidRPr="00270F55">
        <w:rPr>
          <w:b w:val="0"/>
          <w:sz w:val="24"/>
          <w:szCs w:val="24"/>
        </w:rPr>
        <w:br/>
        <w:t xml:space="preserve">      Бизнес в экономике. Организационно-правовые формы и правовой режим предпринимательской деятельности. </w:t>
      </w:r>
      <w:r w:rsidRPr="00270F55">
        <w:rPr>
          <w:b w:val="0"/>
          <w:sz w:val="24"/>
          <w:szCs w:val="24"/>
        </w:rPr>
        <w:br/>
        <w:t xml:space="preserve">      Вокруг бизнеса. Источники финансирования бизнеса. Основные принципы менеджмента. Основы маркетинга. </w:t>
      </w:r>
      <w:r w:rsidRPr="00270F55">
        <w:rPr>
          <w:b w:val="0"/>
          <w:sz w:val="24"/>
          <w:szCs w:val="24"/>
        </w:rPr>
        <w:br/>
        <w:t xml:space="preserve">      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 </w:t>
      </w:r>
      <w:r w:rsidRPr="00270F55">
        <w:rPr>
          <w:b w:val="0"/>
          <w:sz w:val="24"/>
          <w:szCs w:val="24"/>
        </w:rPr>
        <w:br/>
        <w:t xml:space="preserve">      Банковская система. Роль центрального банка. Основные операции коммерческих банков. Финансовые институты. Виды, причины и последствия инфляции. </w:t>
      </w:r>
      <w:r w:rsidRPr="00270F55">
        <w:rPr>
          <w:b w:val="0"/>
          <w:sz w:val="24"/>
          <w:szCs w:val="24"/>
        </w:rPr>
        <w:br/>
        <w:t xml:space="preserve">      Рынок труда. Безработица. Причины и экономические последствия безработицы. Государственная политика в области занятости. </w:t>
      </w:r>
      <w:r w:rsidRPr="00270F55">
        <w:rPr>
          <w:b w:val="0"/>
          <w:sz w:val="24"/>
          <w:szCs w:val="24"/>
        </w:rPr>
        <w:br/>
        <w:t xml:space="preserve">      Мировая экономика. Государственная политика в области международной торговли. Глобальные проблемы экономики. </w:t>
      </w:r>
      <w:r w:rsidRPr="00270F55">
        <w:rPr>
          <w:b w:val="0"/>
          <w:sz w:val="24"/>
          <w:szCs w:val="24"/>
        </w:rPr>
        <w:br/>
        <w:t xml:space="preserve">      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 </w:t>
      </w:r>
    </w:p>
    <w:p w:rsidR="00B021ED" w:rsidRPr="00270F55" w:rsidRDefault="00B021ED" w:rsidP="00B021ED">
      <w:pPr>
        <w:pStyle w:val="zag1"/>
        <w:spacing w:before="0" w:beforeAutospacing="0" w:after="0" w:afterAutospacing="0"/>
        <w:rPr>
          <w:b w:val="0"/>
          <w:sz w:val="24"/>
          <w:szCs w:val="24"/>
        </w:rPr>
      </w:pPr>
      <w:r w:rsidRPr="00270F55">
        <w:rPr>
          <w:sz w:val="24"/>
          <w:szCs w:val="24"/>
        </w:rPr>
        <w:t xml:space="preserve">РАЗДЕЛ V. ПРОБЛЕМЫ СОЦИАЛЬНО-ПОЛИТИЧЕСКОГО РАЗВИТИЯ ОБЩЕСТВА  </w:t>
      </w:r>
      <w:r w:rsidRPr="00270F55">
        <w:rPr>
          <w:b w:val="0"/>
          <w:sz w:val="24"/>
          <w:szCs w:val="24"/>
        </w:rPr>
        <w:t>(14 часов)</w:t>
      </w:r>
    </w:p>
    <w:p w:rsidR="00B021ED" w:rsidRPr="00270F55" w:rsidRDefault="00B021ED" w:rsidP="00B021ED">
      <w:pPr>
        <w:pStyle w:val="body"/>
        <w:spacing w:before="0" w:beforeAutospacing="0" w:after="0" w:afterAutospacing="0"/>
        <w:jc w:val="left"/>
      </w:pPr>
      <w:r w:rsidRPr="00270F55">
        <w:t xml:space="preserve">      Свобода и необходимость в человеческой деятельности. Выбор в условиях альтернативы и ответственность за его последствия. </w:t>
      </w:r>
      <w:r w:rsidRPr="00270F55">
        <w:br/>
        <w:t xml:space="preserve">      Демографическая ситуация в РФ. Проблема неполных семей. </w:t>
      </w:r>
      <w:r w:rsidRPr="00270F55">
        <w:br/>
        <w:t xml:space="preserve">      Общественное и индивидуальное сознание. Социализация индивида. </w:t>
      </w:r>
      <w:r w:rsidRPr="00270F55">
        <w:br/>
        <w:t xml:space="preserve">      Политическое сознание. Политическая идеология. Политическая психология. Политическое поведение. Многообразие форм </w:t>
      </w:r>
      <w:r w:rsidRPr="00270F55">
        <w:lastRenderedPageBreak/>
        <w:t>политического поведения. Современный терроризм, его опасность. Роль СМИ в политической жизни. Политическая элита. Особенности ее формирования в современной России. Политическое лидерство. Типология лидерства. Лидеры и ведомые.</w:t>
      </w:r>
    </w:p>
    <w:p w:rsidR="00B021ED" w:rsidRPr="00270F55" w:rsidRDefault="00B021ED" w:rsidP="00B021ED">
      <w:pPr>
        <w:pStyle w:val="body"/>
        <w:spacing w:before="0" w:beforeAutospacing="0" w:after="0" w:afterAutospacing="0"/>
      </w:pPr>
      <w:r w:rsidRPr="00270F55">
        <w:t>  </w:t>
      </w:r>
      <w:r>
        <w:t xml:space="preserve">                            </w:t>
      </w:r>
      <w:r w:rsidRPr="00270F55">
        <w:rPr>
          <w:b/>
        </w:rPr>
        <w:t>РАЗДЕЛ VI.  ПРАВОВОЕ РЕГУЛИРОВАНИЕ ОБЩЕСТВЕННЫХ ОТНОШЕНИЙ</w:t>
      </w:r>
      <w:r w:rsidRPr="00270F55">
        <w:t xml:space="preserve">  </w:t>
      </w:r>
      <w:r w:rsidRPr="00270F55">
        <w:rPr>
          <w:b/>
        </w:rPr>
        <w:t>(2</w:t>
      </w:r>
      <w:r>
        <w:rPr>
          <w:b/>
        </w:rPr>
        <w:t xml:space="preserve">4 </w:t>
      </w:r>
      <w:r w:rsidRPr="00270F55">
        <w:rPr>
          <w:b/>
        </w:rPr>
        <w:t>час</w:t>
      </w:r>
      <w:r>
        <w:rPr>
          <w:b/>
        </w:rPr>
        <w:t>а</w:t>
      </w:r>
      <w:r w:rsidRPr="00270F55">
        <w:rPr>
          <w:b/>
        </w:rPr>
        <w:t>)</w:t>
      </w:r>
    </w:p>
    <w:p w:rsidR="00B021ED" w:rsidRPr="00270F55" w:rsidRDefault="00B021ED" w:rsidP="00B021ED">
      <w:pPr>
        <w:pStyle w:val="body"/>
        <w:spacing w:before="0" w:beforeAutospacing="0" w:after="0" w:afterAutospacing="0"/>
        <w:jc w:val="left"/>
      </w:pPr>
      <w:r w:rsidRPr="00270F55">
        <w:t xml:space="preserve">      Гуманистическая роль естественного права. Тоталитарное </w:t>
      </w:r>
      <w:proofErr w:type="spellStart"/>
      <w:r w:rsidRPr="00270F55">
        <w:t>правопонимание</w:t>
      </w:r>
      <w:proofErr w:type="spellEnd"/>
      <w:r w:rsidRPr="00270F55">
        <w:t xml:space="preserve">. Развитие норм естественного права. Естественное право как юридическая реальность. Законотворческий процесс в Российской Федерации. </w:t>
      </w:r>
      <w:r w:rsidRPr="00270F55">
        <w:br/>
        <w:t xml:space="preserve">      Гражданин, его права и обязанности. Гражданство в РФ. Воинская обязанность. Альтернативная гражданская служба. Права и обязанности налогоплательщика. </w:t>
      </w:r>
      <w:r w:rsidRPr="00270F55">
        <w:br/>
        <w:t xml:space="preserve">      Экологическое право. Право граждан на благоприятную окружающую среду. Способы защиты экологических прав. Экологические правонарушения. </w:t>
      </w:r>
      <w:r w:rsidRPr="00270F55">
        <w:br/>
        <w:t xml:space="preserve">      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 </w:t>
      </w:r>
      <w:r w:rsidRPr="00270F55">
        <w:br/>
        <w:t xml:space="preserve">      Семейное право. Порядок и условия заключения брака. Порядок и условия расторжения брака. Правовое регулирование отношений супругов. </w:t>
      </w:r>
      <w:r w:rsidRPr="00270F55">
        <w:br/>
        <w:t xml:space="preserve">      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 </w:t>
      </w:r>
      <w:r w:rsidRPr="00270F55">
        <w:br/>
        <w:t xml:space="preserve">      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 Международная защита прав человека. </w:t>
      </w:r>
      <w:r w:rsidRPr="00270F55">
        <w:br/>
        <w:t xml:space="preserve">      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 </w:t>
      </w:r>
    </w:p>
    <w:p w:rsidR="00B021ED" w:rsidRPr="00270F55" w:rsidRDefault="00B021ED" w:rsidP="00B021ED">
      <w:pPr>
        <w:pStyle w:val="body"/>
        <w:spacing w:before="0" w:beforeAutospacing="0" w:after="0" w:afterAutospacing="0"/>
        <w:jc w:val="center"/>
        <w:rPr>
          <w:rStyle w:val="ad"/>
          <w:i w:val="0"/>
        </w:rPr>
      </w:pPr>
      <w:r w:rsidRPr="00270F55">
        <w:rPr>
          <w:rStyle w:val="ad"/>
          <w:b/>
          <w:i w:val="0"/>
        </w:rPr>
        <w:t xml:space="preserve">Заключительные уроки </w:t>
      </w:r>
      <w:r w:rsidRPr="00270F55">
        <w:rPr>
          <w:rStyle w:val="ad"/>
          <w:i w:val="0"/>
        </w:rPr>
        <w:t>(</w:t>
      </w:r>
      <w:r>
        <w:rPr>
          <w:rStyle w:val="ad"/>
          <w:i w:val="0"/>
        </w:rPr>
        <w:t>2</w:t>
      </w:r>
      <w:r w:rsidRPr="00270F55">
        <w:rPr>
          <w:rStyle w:val="ad"/>
          <w:i w:val="0"/>
        </w:rPr>
        <w:t xml:space="preserve"> час)</w:t>
      </w:r>
    </w:p>
    <w:p w:rsidR="00B021ED" w:rsidRDefault="00B021ED" w:rsidP="00B021ED">
      <w:pPr>
        <w:pStyle w:val="body"/>
        <w:spacing w:before="0" w:beforeAutospacing="0" w:after="0" w:afterAutospacing="0"/>
      </w:pPr>
      <w:r w:rsidRPr="00270F55">
        <w:t>Общество и человек перед лицом угроз и вызовов XXI 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</w:r>
    </w:p>
    <w:p w:rsidR="00B021ED" w:rsidRDefault="00B021ED" w:rsidP="00B021ED">
      <w:pPr>
        <w:pStyle w:val="body"/>
        <w:spacing w:before="0" w:beforeAutospacing="0" w:after="0" w:afterAutospacing="0"/>
        <w:rPr>
          <w:rStyle w:val="a3"/>
          <w:b w:val="0"/>
        </w:rPr>
      </w:pPr>
      <w:r w:rsidRPr="00270F55">
        <w:rPr>
          <w:rStyle w:val="a3"/>
        </w:rPr>
        <w:t xml:space="preserve">Резерв времени — </w:t>
      </w:r>
      <w:r>
        <w:rPr>
          <w:rStyle w:val="a3"/>
          <w:b w:val="0"/>
        </w:rPr>
        <w:t>4</w:t>
      </w:r>
      <w:r w:rsidRPr="00270F55">
        <w:rPr>
          <w:rStyle w:val="a3"/>
          <w:b w:val="0"/>
        </w:rPr>
        <w:t xml:space="preserve"> часов </w:t>
      </w:r>
    </w:p>
    <w:p w:rsidR="003A5DB0" w:rsidRDefault="003A5DB0" w:rsidP="00B021ED">
      <w:pPr>
        <w:jc w:val="center"/>
        <w:rPr>
          <w:b/>
        </w:rPr>
      </w:pPr>
    </w:p>
    <w:p w:rsidR="00AA1E20" w:rsidRDefault="00AA1E20" w:rsidP="00AA1E20">
      <w:pPr>
        <w:jc w:val="both"/>
        <w:rPr>
          <w:b/>
        </w:rPr>
      </w:pPr>
    </w:p>
    <w:p w:rsidR="003A5DB0" w:rsidRDefault="003A5DB0" w:rsidP="00AA1E20">
      <w:pPr>
        <w:jc w:val="both"/>
        <w:rPr>
          <w:b/>
        </w:rPr>
      </w:pPr>
    </w:p>
    <w:p w:rsidR="003A5DB0" w:rsidRDefault="003A5DB0" w:rsidP="00AA1E20">
      <w:pPr>
        <w:jc w:val="both"/>
        <w:rPr>
          <w:b/>
        </w:rPr>
      </w:pPr>
    </w:p>
    <w:p w:rsidR="003A5DB0" w:rsidRDefault="003A5DB0" w:rsidP="00AA1E20">
      <w:pPr>
        <w:jc w:val="both"/>
        <w:rPr>
          <w:b/>
        </w:rPr>
      </w:pPr>
    </w:p>
    <w:p w:rsidR="003A5DB0" w:rsidRPr="00D8083F" w:rsidRDefault="003A5DB0" w:rsidP="00AA1E20">
      <w:pPr>
        <w:jc w:val="both"/>
        <w:rPr>
          <w:b/>
        </w:rPr>
      </w:pPr>
    </w:p>
    <w:p w:rsidR="00AA1E20" w:rsidRPr="00221A9E" w:rsidRDefault="00AA1E20" w:rsidP="00AA1E20">
      <w:pPr>
        <w:pStyle w:val="ParagraphStyle"/>
        <w:keepNext/>
        <w:spacing w:before="360" w:line="264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lastRenderedPageBreak/>
        <w:t>ЛИТЕРАТУРА</w:t>
      </w:r>
    </w:p>
    <w:p w:rsidR="00AA1E20" w:rsidRPr="00221A9E" w:rsidRDefault="00AA1E20" w:rsidP="00AA1E20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Методические пособия для учителя:</w:t>
      </w:r>
    </w:p>
    <w:p w:rsidR="00261A28" w:rsidRPr="0009791E" w:rsidRDefault="00261A28" w:rsidP="0009791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</w:rPr>
      </w:pPr>
      <w:proofErr w:type="spellStart"/>
      <w:r>
        <w:rPr>
          <w:rFonts w:ascii="Times New Roman" w:hAnsi="Times New Roman" w:cs="Times New Roman"/>
          <w:i/>
          <w:iCs/>
        </w:rPr>
        <w:t>Бегенеева</w:t>
      </w:r>
      <w:proofErr w:type="spellEnd"/>
      <w:r>
        <w:rPr>
          <w:rFonts w:ascii="Times New Roman" w:hAnsi="Times New Roman" w:cs="Times New Roman"/>
          <w:i/>
          <w:iCs/>
        </w:rPr>
        <w:t xml:space="preserve"> Т.Н. Поурочные планы по обществознанию. Базовый уровень: 11 клас</w:t>
      </w:r>
      <w:proofErr w:type="gramStart"/>
      <w:r>
        <w:rPr>
          <w:rFonts w:ascii="Times New Roman" w:hAnsi="Times New Roman" w:cs="Times New Roman"/>
          <w:i/>
          <w:iCs/>
        </w:rPr>
        <w:t>с-</w:t>
      </w:r>
      <w:proofErr w:type="gramEnd"/>
      <w:r>
        <w:rPr>
          <w:rFonts w:ascii="Times New Roman" w:hAnsi="Times New Roman" w:cs="Times New Roman"/>
          <w:i/>
          <w:iCs/>
        </w:rPr>
        <w:t xml:space="preserve"> М.: ВАКО, 2010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Обществознание.</w:t>
      </w:r>
      <w:r>
        <w:rPr>
          <w:rFonts w:ascii="Times New Roman" w:hAnsi="Times New Roman" w:cs="Times New Roman"/>
        </w:rPr>
        <w:t xml:space="preserve"> 11</w:t>
      </w:r>
      <w:r w:rsidRPr="00221A9E">
        <w:rPr>
          <w:rFonts w:ascii="Times New Roman" w:hAnsi="Times New Roman" w:cs="Times New Roman"/>
        </w:rPr>
        <w:t xml:space="preserve"> класс [Текст] : учеб</w:t>
      </w:r>
      <w:proofErr w:type="gramStart"/>
      <w:r w:rsidRPr="00221A9E">
        <w:rPr>
          <w:rFonts w:ascii="Times New Roman" w:hAnsi="Times New Roman" w:cs="Times New Roman"/>
        </w:rPr>
        <w:t>.</w:t>
      </w:r>
      <w:proofErr w:type="gramEnd"/>
      <w:r w:rsidRPr="00221A9E">
        <w:rPr>
          <w:rFonts w:ascii="Times New Roman" w:hAnsi="Times New Roman" w:cs="Times New Roman"/>
        </w:rPr>
        <w:t xml:space="preserve"> </w:t>
      </w:r>
      <w:proofErr w:type="gramStart"/>
      <w:r w:rsidRPr="00221A9E">
        <w:rPr>
          <w:rFonts w:ascii="Times New Roman" w:hAnsi="Times New Roman" w:cs="Times New Roman"/>
        </w:rPr>
        <w:t>д</w:t>
      </w:r>
      <w:proofErr w:type="gramEnd"/>
      <w:r w:rsidRPr="00221A9E">
        <w:rPr>
          <w:rFonts w:ascii="Times New Roman" w:hAnsi="Times New Roman" w:cs="Times New Roman"/>
        </w:rPr>
        <w:t xml:space="preserve">ля </w:t>
      </w:r>
      <w:proofErr w:type="spellStart"/>
      <w:r w:rsidRPr="00221A9E">
        <w:rPr>
          <w:rFonts w:ascii="Times New Roman" w:hAnsi="Times New Roman" w:cs="Times New Roman"/>
        </w:rPr>
        <w:t>общеобразоват</w:t>
      </w:r>
      <w:proofErr w:type="spellEnd"/>
      <w:r w:rsidRPr="00221A9E">
        <w:rPr>
          <w:rFonts w:ascii="Times New Roman" w:hAnsi="Times New Roman" w:cs="Times New Roman"/>
        </w:rPr>
        <w:t>. учреждений : базовый уровень / Л. Н. Боголюбов, Ю. И. Аверьянов, Н. И. Городецкая [и др.] ; под ред. Л. Н. Боголюбова ; Рос. акад. наук, Рос. акад. образования, изд-во «Просвещение». – М.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Просвещение, 2011.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Школьный</w:t>
      </w:r>
      <w:r w:rsidRPr="00221A9E">
        <w:rPr>
          <w:rFonts w:ascii="Times New Roman" w:hAnsi="Times New Roman" w:cs="Times New Roman"/>
        </w:rPr>
        <w:t xml:space="preserve"> словарь по обществознанию. 10–11 классы [Текст]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пособие для учащихся / под ред. Л. Н. Боголюбова, Ю. И. Аверьянова. – М.</w:t>
      </w:r>
      <w:proofErr w:type="gramStart"/>
      <w:r w:rsidRPr="00221A9E">
        <w:rPr>
          <w:rFonts w:ascii="Times New Roman" w:hAnsi="Times New Roman" w:cs="Times New Roman"/>
        </w:rPr>
        <w:t xml:space="preserve"> :</w:t>
      </w:r>
      <w:proofErr w:type="gramEnd"/>
      <w:r w:rsidRPr="00221A9E">
        <w:rPr>
          <w:rFonts w:ascii="Times New Roman" w:hAnsi="Times New Roman" w:cs="Times New Roman"/>
        </w:rPr>
        <w:t xml:space="preserve"> Просвещение, 2011.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Единый</w:t>
      </w:r>
      <w:r>
        <w:rPr>
          <w:rFonts w:ascii="Times New Roman" w:hAnsi="Times New Roman" w:cs="Times New Roman"/>
        </w:rPr>
        <w:t xml:space="preserve"> государственный экзамен 2013</w:t>
      </w:r>
      <w:r w:rsidRPr="00221A9E">
        <w:rPr>
          <w:rFonts w:ascii="Times New Roman" w:hAnsi="Times New Roman" w:cs="Times New Roman"/>
        </w:rPr>
        <w:t xml:space="preserve">. Обществознание [Текст] : </w:t>
      </w:r>
      <w:proofErr w:type="spellStart"/>
      <w:r w:rsidRPr="00221A9E">
        <w:rPr>
          <w:rFonts w:ascii="Times New Roman" w:hAnsi="Times New Roman" w:cs="Times New Roman"/>
        </w:rPr>
        <w:t>учеб</w:t>
      </w:r>
      <w:proofErr w:type="gramStart"/>
      <w:r w:rsidRPr="00221A9E">
        <w:rPr>
          <w:rFonts w:ascii="Times New Roman" w:hAnsi="Times New Roman" w:cs="Times New Roman"/>
        </w:rPr>
        <w:t>.-</w:t>
      </w:r>
      <w:proofErr w:type="gramEnd"/>
      <w:r w:rsidRPr="00221A9E">
        <w:rPr>
          <w:rFonts w:ascii="Times New Roman" w:hAnsi="Times New Roman" w:cs="Times New Roman"/>
        </w:rPr>
        <w:t>трениров</w:t>
      </w:r>
      <w:proofErr w:type="spellEnd"/>
      <w:r w:rsidRPr="00221A9E">
        <w:rPr>
          <w:rFonts w:ascii="Times New Roman" w:hAnsi="Times New Roman" w:cs="Times New Roman"/>
        </w:rPr>
        <w:t>. материалы для подготовки у</w:t>
      </w:r>
      <w:r>
        <w:rPr>
          <w:rFonts w:ascii="Times New Roman" w:hAnsi="Times New Roman" w:cs="Times New Roman"/>
        </w:rPr>
        <w:t xml:space="preserve">чащихся / </w:t>
      </w:r>
      <w:proofErr w:type="spellStart"/>
      <w:r>
        <w:rPr>
          <w:rFonts w:ascii="Times New Roman" w:hAnsi="Times New Roman" w:cs="Times New Roman"/>
        </w:rPr>
        <w:t>ФИПИ-Центр</w:t>
      </w:r>
      <w:proofErr w:type="spellEnd"/>
      <w:r>
        <w:rPr>
          <w:rFonts w:ascii="Times New Roman" w:hAnsi="Times New Roman" w:cs="Times New Roman"/>
        </w:rPr>
        <w:t>. – М., 2013</w:t>
      </w:r>
      <w:r w:rsidRPr="00221A9E">
        <w:rPr>
          <w:rFonts w:ascii="Times New Roman" w:hAnsi="Times New Roman" w:cs="Times New Roman"/>
        </w:rPr>
        <w:t>.</w:t>
      </w:r>
    </w:p>
    <w:p w:rsidR="00AA1E20" w:rsidRPr="00221A9E" w:rsidRDefault="00AA1E20" w:rsidP="00AA1E20">
      <w:pPr>
        <w:pStyle w:val="ParagraphStyle"/>
        <w:keepNext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Дополнительная литература для учителя: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Гражданский</w:t>
      </w:r>
      <w:r w:rsidRPr="00221A9E">
        <w:rPr>
          <w:rFonts w:ascii="Times New Roman" w:hAnsi="Times New Roman" w:cs="Times New Roman"/>
        </w:rPr>
        <w:t xml:space="preserve"> кодекс Российской Федерации.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Кодекс</w:t>
      </w:r>
      <w:r w:rsidRPr="00221A9E">
        <w:rPr>
          <w:rFonts w:ascii="Times New Roman" w:hAnsi="Times New Roman" w:cs="Times New Roman"/>
        </w:rPr>
        <w:t xml:space="preserve"> об административных правонарушениях РФ.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 xml:space="preserve">Конституция </w:t>
      </w:r>
      <w:r w:rsidRPr="00221A9E">
        <w:rPr>
          <w:rFonts w:ascii="Times New Roman" w:hAnsi="Times New Roman" w:cs="Times New Roman"/>
        </w:rPr>
        <w:t>Российской Федерации.</w:t>
      </w:r>
    </w:p>
    <w:p w:rsidR="00AA1E20" w:rsidRPr="00221A9E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21A9E">
        <w:rPr>
          <w:rFonts w:ascii="Times New Roman" w:hAnsi="Times New Roman" w:cs="Times New Roman"/>
          <w:i/>
          <w:iCs/>
        </w:rPr>
        <w:t>Семейный</w:t>
      </w:r>
      <w:r w:rsidRPr="00221A9E">
        <w:rPr>
          <w:rFonts w:ascii="Times New Roman" w:hAnsi="Times New Roman" w:cs="Times New Roman"/>
        </w:rPr>
        <w:t xml:space="preserve"> кодекс РФ.</w:t>
      </w:r>
    </w:p>
    <w:p w:rsidR="00261A28" w:rsidRDefault="00261A28" w:rsidP="00261A28">
      <w:r>
        <w:rPr>
          <w:i/>
          <w:iCs/>
        </w:rPr>
        <w:t xml:space="preserve">      </w:t>
      </w:r>
      <w:r w:rsidR="00AA1E20" w:rsidRPr="00221A9E">
        <w:rPr>
          <w:i/>
          <w:iCs/>
        </w:rPr>
        <w:t>Трудовой</w:t>
      </w:r>
      <w:r w:rsidR="00AA1E20" w:rsidRPr="00221A9E">
        <w:t xml:space="preserve"> кодекс РФ.</w:t>
      </w:r>
    </w:p>
    <w:p w:rsidR="00261A28" w:rsidRPr="00BF074E" w:rsidRDefault="00261A28" w:rsidP="00261A28">
      <w:r>
        <w:t xml:space="preserve">       </w:t>
      </w:r>
      <w:r w:rsidRPr="005D117E">
        <w:t>Боголюбов Л.Н., Городецкая Н.И. Авторская программа по курсу «Обществознание» 10-11 класс, М.: Просвещение, 200</w:t>
      </w:r>
      <w:r>
        <w:t>7</w:t>
      </w:r>
      <w:r w:rsidRPr="005D117E">
        <w:t>.</w:t>
      </w:r>
    </w:p>
    <w:p w:rsidR="00261A28" w:rsidRPr="00BF074E" w:rsidRDefault="00261A28" w:rsidP="00261A28">
      <w:pPr>
        <w:jc w:val="both"/>
      </w:pPr>
      <w:r>
        <w:t xml:space="preserve">       </w:t>
      </w:r>
      <w:r w:rsidRPr="00BF074E">
        <w:t xml:space="preserve">Е. Н. Захарова «Дидактические материалы к курсу «Человек и общество», Школа </w:t>
      </w:r>
      <w:proofErr w:type="gramStart"/>
      <w:r w:rsidRPr="00BF074E">
        <w:t>–П</w:t>
      </w:r>
      <w:proofErr w:type="gramEnd"/>
      <w:r w:rsidRPr="00BF074E">
        <w:t>ресс; М., 1999</w:t>
      </w:r>
    </w:p>
    <w:p w:rsidR="00AA1E20" w:rsidRPr="00221A9E" w:rsidRDefault="00261A28" w:rsidP="0009791E">
      <w:pPr>
        <w:jc w:val="both"/>
      </w:pPr>
      <w:r>
        <w:t xml:space="preserve">      </w:t>
      </w:r>
      <w:r w:rsidRPr="00BF074E">
        <w:t>Л. Н. Боголюбов «Методические рекомендации по курсу «Человек и общество» Часть</w:t>
      </w:r>
      <w:r>
        <w:t xml:space="preserve"> </w:t>
      </w:r>
      <w:r w:rsidR="0009791E">
        <w:t>2», Просвещение; М., 2014</w:t>
      </w:r>
    </w:p>
    <w:p w:rsidR="00AA1E20" w:rsidRPr="00221A9E" w:rsidRDefault="00AA1E20" w:rsidP="00AA1E20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221A9E">
        <w:rPr>
          <w:rFonts w:ascii="Times New Roman" w:hAnsi="Times New Roman" w:cs="Times New Roman"/>
          <w:b/>
          <w:bCs/>
        </w:rPr>
        <w:t>Дополнительная литература для учащихся:</w:t>
      </w:r>
    </w:p>
    <w:p w:rsidR="00AA1E20" w:rsidRPr="00AA1E20" w:rsidRDefault="00AA1E20" w:rsidP="00AA1E2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Cs/>
        </w:rPr>
      </w:pPr>
      <w:r w:rsidRPr="009A6EB1">
        <w:rPr>
          <w:rFonts w:ascii="Times New Roman" w:hAnsi="Times New Roman" w:cs="Times New Roman"/>
          <w:iCs/>
        </w:rPr>
        <w:t>Баранов П.А.</w:t>
      </w:r>
      <w:r>
        <w:rPr>
          <w:rFonts w:ascii="Times New Roman" w:hAnsi="Times New Roman" w:cs="Times New Roman"/>
          <w:iCs/>
        </w:rPr>
        <w:t xml:space="preserve"> </w:t>
      </w:r>
      <w:r w:rsidRPr="009A6EB1">
        <w:rPr>
          <w:rFonts w:ascii="Times New Roman" w:hAnsi="Times New Roman" w:cs="Times New Roman"/>
          <w:iCs/>
        </w:rPr>
        <w:t>Обществознание:</w:t>
      </w:r>
      <w:r>
        <w:rPr>
          <w:rFonts w:ascii="Times New Roman" w:hAnsi="Times New Roman" w:cs="Times New Roman"/>
          <w:iCs/>
        </w:rPr>
        <w:t xml:space="preserve"> </w:t>
      </w:r>
      <w:r w:rsidRPr="009A6EB1">
        <w:rPr>
          <w:rFonts w:ascii="Times New Roman" w:hAnsi="Times New Roman" w:cs="Times New Roman"/>
          <w:iCs/>
        </w:rPr>
        <w:t xml:space="preserve">полный экспресс-репетитор – </w:t>
      </w:r>
      <w:proofErr w:type="spellStart"/>
      <w:r w:rsidRPr="009A6EB1">
        <w:rPr>
          <w:rFonts w:ascii="Times New Roman" w:hAnsi="Times New Roman" w:cs="Times New Roman"/>
          <w:iCs/>
        </w:rPr>
        <w:t>М.:АСТ</w:t>
      </w:r>
      <w:proofErr w:type="gramStart"/>
      <w:r w:rsidRPr="009A6EB1">
        <w:rPr>
          <w:rFonts w:ascii="Times New Roman" w:hAnsi="Times New Roman" w:cs="Times New Roman"/>
          <w:iCs/>
        </w:rPr>
        <w:t>:А</w:t>
      </w:r>
      <w:proofErr w:type="gramEnd"/>
      <w:r w:rsidRPr="009A6EB1">
        <w:rPr>
          <w:rFonts w:ascii="Times New Roman" w:hAnsi="Times New Roman" w:cs="Times New Roman"/>
          <w:iCs/>
        </w:rPr>
        <w:t>стрель</w:t>
      </w:r>
      <w:proofErr w:type="spellEnd"/>
      <w:r w:rsidRPr="009A6EB1">
        <w:rPr>
          <w:rFonts w:ascii="Times New Roman" w:hAnsi="Times New Roman" w:cs="Times New Roman"/>
          <w:iCs/>
        </w:rPr>
        <w:t>, 2014</w:t>
      </w:r>
    </w:p>
    <w:p w:rsidR="00AA1E20" w:rsidRPr="009A6EB1" w:rsidRDefault="00AA1E20" w:rsidP="00AA1E20">
      <w:pPr>
        <w:spacing w:after="200" w:line="276" w:lineRule="auto"/>
      </w:pPr>
      <w:r w:rsidRPr="009A6EB1">
        <w:rPr>
          <w:b/>
        </w:rPr>
        <w:t xml:space="preserve">      </w:t>
      </w:r>
      <w:proofErr w:type="spellStart"/>
      <w:r w:rsidRPr="009A6EB1">
        <w:t>Махоткин</w:t>
      </w:r>
      <w:proofErr w:type="spellEnd"/>
      <w:r w:rsidRPr="009A6EB1">
        <w:t xml:space="preserve"> А.В.Обществознание (Весь школьный ку</w:t>
      </w:r>
      <w:proofErr w:type="gramStart"/>
      <w:r w:rsidRPr="009A6EB1">
        <w:t>рс в сх</w:t>
      </w:r>
      <w:proofErr w:type="gramEnd"/>
      <w:r w:rsidRPr="009A6EB1">
        <w:t>емах и таблицах) -  «</w:t>
      </w:r>
      <w:proofErr w:type="spellStart"/>
      <w:r w:rsidRPr="009A6EB1">
        <w:t>Эксмо</w:t>
      </w:r>
      <w:proofErr w:type="spellEnd"/>
      <w:r w:rsidRPr="009A6EB1">
        <w:t>», 2014</w:t>
      </w: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09791E" w:rsidRDefault="0009791E" w:rsidP="00AA1E20">
      <w:pPr>
        <w:jc w:val="center"/>
        <w:rPr>
          <w:b/>
          <w:sz w:val="28"/>
          <w:szCs w:val="28"/>
        </w:rPr>
      </w:pPr>
    </w:p>
    <w:p w:rsidR="00AA1E20" w:rsidRPr="00E96683" w:rsidRDefault="00AA1E20" w:rsidP="00AA1E20">
      <w:pPr>
        <w:jc w:val="center"/>
        <w:rPr>
          <w:sz w:val="28"/>
          <w:szCs w:val="28"/>
        </w:rPr>
      </w:pPr>
      <w:r w:rsidRPr="00E96683">
        <w:rPr>
          <w:b/>
          <w:sz w:val="28"/>
          <w:szCs w:val="28"/>
        </w:rPr>
        <w:lastRenderedPageBreak/>
        <w:t>Кр</w:t>
      </w:r>
      <w:r>
        <w:rPr>
          <w:b/>
          <w:sz w:val="28"/>
          <w:szCs w:val="28"/>
        </w:rPr>
        <w:t>итерии оценок по обществознанию</w:t>
      </w:r>
    </w:p>
    <w:p w:rsidR="00AA1E20" w:rsidRPr="00CE1C9D" w:rsidRDefault="00AA1E20" w:rsidP="00AA1E20">
      <w:pPr>
        <w:jc w:val="both"/>
        <w:rPr>
          <w:sz w:val="28"/>
          <w:szCs w:val="28"/>
        </w:rPr>
      </w:pPr>
    </w:p>
    <w:p w:rsidR="00AA1E20" w:rsidRPr="005A266B" w:rsidRDefault="00AA1E20" w:rsidP="00AA1E20">
      <w:pPr>
        <w:jc w:val="both"/>
      </w:pPr>
      <w:r w:rsidRPr="005A266B">
        <w:t>Критерии оценки устного ответа.</w:t>
      </w:r>
    </w:p>
    <w:p w:rsidR="00AA1E20" w:rsidRPr="005A266B" w:rsidRDefault="00AA1E20" w:rsidP="00AA1E20">
      <w:pPr>
        <w:jc w:val="both"/>
      </w:pPr>
      <w:r w:rsidRPr="005A266B">
        <w:t>Оценку «</w:t>
      </w:r>
      <w:r w:rsidRPr="005A266B">
        <w:rPr>
          <w:b/>
        </w:rPr>
        <w:t>5</w:t>
      </w:r>
      <w:r w:rsidRPr="005A266B">
        <w:t>» - заслуживает ответ, в котором отмечается знание фактического материала, и ученик может им оперировать.</w:t>
      </w:r>
    </w:p>
    <w:p w:rsidR="00AA1E20" w:rsidRPr="005A266B" w:rsidRDefault="00AA1E20" w:rsidP="00AA1E20">
      <w:pPr>
        <w:jc w:val="both"/>
      </w:pPr>
      <w:r w:rsidRPr="005A266B">
        <w:t xml:space="preserve"> « </w:t>
      </w:r>
      <w:r w:rsidRPr="005A266B">
        <w:rPr>
          <w:b/>
        </w:rPr>
        <w:t>4</w:t>
      </w:r>
      <w:r w:rsidRPr="005A266B">
        <w:t xml:space="preserve">» - есть </w:t>
      </w:r>
      <w:proofErr w:type="gramStart"/>
      <w:r w:rsidRPr="005A266B">
        <w:t>небольшие</w:t>
      </w:r>
      <w:proofErr w:type="gramEnd"/>
      <w:r w:rsidRPr="005A266B">
        <w:t xml:space="preserve"> недочёт по содержанию ответа.  </w:t>
      </w:r>
    </w:p>
    <w:p w:rsidR="00AA1E20" w:rsidRPr="005A266B" w:rsidRDefault="00AA1E20" w:rsidP="00AA1E20">
      <w:pPr>
        <w:jc w:val="both"/>
      </w:pPr>
      <w:r w:rsidRPr="005A266B">
        <w:t xml:space="preserve"> « </w:t>
      </w:r>
      <w:r w:rsidRPr="005A266B">
        <w:rPr>
          <w:b/>
        </w:rPr>
        <w:t>3</w:t>
      </w:r>
      <w:r w:rsidRPr="005A266B">
        <w:t xml:space="preserve"> » - есть неточности по сути раскрываемых вопросов.</w:t>
      </w:r>
    </w:p>
    <w:p w:rsidR="00AA1E20" w:rsidRPr="005A266B" w:rsidRDefault="00AA1E20" w:rsidP="00AA1E20">
      <w:pPr>
        <w:jc w:val="both"/>
      </w:pPr>
      <w:r w:rsidRPr="005A266B">
        <w:t xml:space="preserve"> « </w:t>
      </w:r>
      <w:r w:rsidRPr="005A266B">
        <w:rPr>
          <w:b/>
        </w:rPr>
        <w:t>2</w:t>
      </w:r>
      <w:r w:rsidRPr="005A266B">
        <w:t xml:space="preserve"> » - есть серьёзные ошибки по содержанию или полное отсутствие знаний и умений.   </w:t>
      </w:r>
    </w:p>
    <w:p w:rsidR="00AA1E20" w:rsidRPr="005A266B" w:rsidRDefault="00AA1E20" w:rsidP="00AA1E20">
      <w:pPr>
        <w:jc w:val="both"/>
        <w:rPr>
          <w:b/>
        </w:rPr>
      </w:pPr>
      <w:r w:rsidRPr="005A266B">
        <w:rPr>
          <w:b/>
        </w:rPr>
        <w:t>Критерии оценки качества выполнения практических  и самостоятельных работ:</w:t>
      </w:r>
    </w:p>
    <w:p w:rsidR="00AA1E20" w:rsidRPr="005A266B" w:rsidRDefault="00AA1E20" w:rsidP="00AA1E20">
      <w:pPr>
        <w:jc w:val="both"/>
      </w:pPr>
      <w:r w:rsidRPr="005A266B">
        <w:t xml:space="preserve">Отметка « </w:t>
      </w:r>
      <w:r w:rsidRPr="005A266B">
        <w:rPr>
          <w:b/>
        </w:rPr>
        <w:t xml:space="preserve">5 </w:t>
      </w:r>
      <w:r w:rsidRPr="005A266B">
        <w:t>» - работа выполнена в полном объёме с соблюдением н</w:t>
      </w:r>
      <w:r>
        <w:t>еобходимой последовательности. Обу</w:t>
      </w:r>
      <w:r w:rsidRPr="005A266B">
        <w:t>ча</w:t>
      </w:r>
      <w:r>
        <w:t>ю</w:t>
      </w:r>
      <w:r w:rsidRPr="005A266B">
        <w:t>щиеся работают полностью самостоятельно: подбирают необходимые для выполнения предлагаемых работ источники знаний, практическое умение и навыки.</w:t>
      </w:r>
    </w:p>
    <w:p w:rsidR="00AA1E20" w:rsidRPr="005A266B" w:rsidRDefault="00AA1E20" w:rsidP="00AA1E20">
      <w:pPr>
        <w:jc w:val="both"/>
      </w:pPr>
      <w:r w:rsidRPr="005A266B">
        <w:t>Отметка « 4 » - самостоятельная работа выполняется учащимися в полном объёме и самостоятельно. Допускаются отклонения от необходимой последовательности выполнения, не влияющие на правильность конечного результата. Р</w:t>
      </w:r>
      <w:r>
        <w:t xml:space="preserve">абота показывает знание </w:t>
      </w:r>
      <w:r w:rsidRPr="005A266B">
        <w:t xml:space="preserve"> основного теоретического материала и овладение умениями, необходимыми для самостоятельного выполнения работы.</w:t>
      </w:r>
    </w:p>
    <w:p w:rsidR="00AA1E20" w:rsidRPr="005A266B" w:rsidRDefault="00AA1E20" w:rsidP="00AA1E20">
      <w:pPr>
        <w:jc w:val="both"/>
      </w:pPr>
      <w:r w:rsidRPr="005A266B">
        <w:t xml:space="preserve">Отметка « 3 » - работа выполняется при помощи учителя. </w:t>
      </w:r>
      <w:r>
        <w:t>Обу</w:t>
      </w:r>
      <w:r w:rsidRPr="005A266B">
        <w:t>ча</w:t>
      </w:r>
      <w:r>
        <w:t>ю</w:t>
      </w:r>
      <w:r w:rsidRPr="005A266B">
        <w:t>щиеся показывают знания теоретического материала, но испытывают серьёзные затруднения при самостоятельной работе.</w:t>
      </w:r>
    </w:p>
    <w:p w:rsidR="00AA1E20" w:rsidRPr="005A266B" w:rsidRDefault="00AA1E20" w:rsidP="00AA1E20">
      <w:pPr>
        <w:jc w:val="both"/>
      </w:pPr>
      <w:r w:rsidRPr="005A266B">
        <w:t xml:space="preserve">  Отметка « 2 » - выставляется в том случае, когда </w:t>
      </w:r>
      <w:r>
        <w:t>об</w:t>
      </w:r>
      <w:r w:rsidRPr="005A266B">
        <w:t>уча</w:t>
      </w:r>
      <w:r>
        <w:t>ю</w:t>
      </w:r>
      <w:r w:rsidRPr="005A266B">
        <w:t>щиеся не подготовлены к выполнению работы. Показывается плохое знание теоретического материала и отсутствие необходимых умений.</w:t>
      </w:r>
    </w:p>
    <w:p w:rsidR="00AA1E20" w:rsidRPr="00735A7E" w:rsidRDefault="00AA1E20" w:rsidP="00AA1E20">
      <w:pPr>
        <w:jc w:val="both"/>
        <w:rPr>
          <w:b/>
          <w:sz w:val="36"/>
          <w:szCs w:val="36"/>
        </w:rPr>
      </w:pPr>
    </w:p>
    <w:p w:rsidR="00AA1E20" w:rsidRDefault="00AA1E20" w:rsidP="00AA1E20">
      <w:pPr>
        <w:pStyle w:val="ParagraphStyle"/>
        <w:keepNext/>
        <w:spacing w:before="240" w:after="180" w:line="264" w:lineRule="auto"/>
        <w:outlineLvl w:val="0"/>
        <w:rPr>
          <w:rFonts w:ascii="Times New Roman" w:hAnsi="Times New Roman" w:cs="Times New Roman"/>
        </w:rPr>
      </w:pPr>
    </w:p>
    <w:p w:rsidR="00AA1E20" w:rsidRPr="008F0CDA" w:rsidRDefault="00AA1E20" w:rsidP="00AA1E20">
      <w:pPr>
        <w:jc w:val="both"/>
      </w:pPr>
    </w:p>
    <w:p w:rsidR="00B021ED" w:rsidRDefault="00B021ED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Default="0009791E" w:rsidP="00261A28">
      <w:pPr>
        <w:ind w:left="1440"/>
        <w:jc w:val="both"/>
      </w:pPr>
    </w:p>
    <w:p w:rsidR="0009791E" w:rsidRPr="00BF074E" w:rsidRDefault="0009791E" w:rsidP="00261A28">
      <w:pPr>
        <w:ind w:left="1440"/>
        <w:jc w:val="both"/>
      </w:pPr>
    </w:p>
    <w:p w:rsidR="00B021ED" w:rsidRPr="00BF074E" w:rsidRDefault="00B021ED" w:rsidP="00261A28">
      <w:pPr>
        <w:ind w:left="1440"/>
        <w:jc w:val="both"/>
      </w:pPr>
    </w:p>
    <w:p w:rsidR="00B021ED" w:rsidRPr="004A5F9F" w:rsidRDefault="00B021ED" w:rsidP="00B021ED">
      <w:pPr>
        <w:ind w:left="720"/>
        <w:jc w:val="both"/>
        <w:rPr>
          <w:b/>
        </w:rPr>
      </w:pPr>
    </w:p>
    <w:p w:rsidR="007C5BDC" w:rsidRPr="007C5BDC" w:rsidRDefault="007C5BDC" w:rsidP="007C5BDC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планирование, 11 класс</w:t>
      </w:r>
    </w:p>
    <w:tbl>
      <w:tblPr>
        <w:tblW w:w="1363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8"/>
        <w:gridCol w:w="14"/>
        <w:gridCol w:w="1442"/>
        <w:gridCol w:w="567"/>
        <w:gridCol w:w="851"/>
        <w:gridCol w:w="992"/>
        <w:gridCol w:w="2693"/>
        <w:gridCol w:w="2693"/>
        <w:gridCol w:w="1418"/>
        <w:gridCol w:w="977"/>
        <w:gridCol w:w="15"/>
        <w:gridCol w:w="1454"/>
        <w:gridCol w:w="34"/>
      </w:tblGrid>
      <w:tr w:rsidR="006006D0" w:rsidTr="00AB3377">
        <w:trPr>
          <w:trHeight w:val="630"/>
          <w:jc w:val="center"/>
        </w:trPr>
        <w:tc>
          <w:tcPr>
            <w:tcW w:w="4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 xml:space="preserve">№ 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006D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006D0">
              <w:rPr>
                <w:rFonts w:ascii="Times New Roman" w:hAnsi="Times New Roman" w:cs="Times New Roman"/>
              </w:rPr>
              <w:t>/</w:t>
            </w:r>
            <w:proofErr w:type="spellStart"/>
            <w:r w:rsidRPr="006006D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Тема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Кол-во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Элементы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Требования к уровню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подготовки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 xml:space="preserve">Домашнее </w:t>
            </w:r>
          </w:p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50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 w:rsidP="00792156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6006D0" w:rsidTr="00AB3377">
        <w:trPr>
          <w:trHeight w:val="538"/>
          <w:jc w:val="center"/>
        </w:trPr>
        <w:tc>
          <w:tcPr>
            <w:tcW w:w="4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Default="006006D0" w:rsidP="00792156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06D0" w:rsidTr="00AB3377">
        <w:trPr>
          <w:gridAfter w:val="1"/>
          <w:wAfter w:w="34" w:type="dxa"/>
          <w:trHeight w:val="1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006D0" w:rsidRPr="006006D0" w:rsidRDefault="006006D0" w:rsidP="009A6EB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 w:rsidP="009A6EB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6006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06D0" w:rsidRPr="006006D0" w:rsidRDefault="006006D0" w:rsidP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006D0" w:rsidTr="00AB3377">
        <w:trPr>
          <w:trHeight w:val="1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наука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AB3377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Что изучает экономическая наука. Экономика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и экономическая деятельность. Измерители экономической деятельности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тенденции развития важнейших социальных институтов.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раскрывать на примерах изученные теоретические положения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AB3377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§ 1, задание 2,</w:t>
            </w:r>
          </w:p>
          <w:p w:rsidR="006006D0" w:rsidRPr="00AB3377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с. 16</w:t>
            </w:r>
          </w:p>
        </w:tc>
        <w:tc>
          <w:tcPr>
            <w:tcW w:w="150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AB3377">
        <w:trPr>
          <w:trHeight w:val="1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хозяйство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AB3377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§ 1, задание 4, с. 16</w:t>
            </w:r>
          </w:p>
        </w:tc>
        <w:tc>
          <w:tcPr>
            <w:tcW w:w="1503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AB3377" w:rsidTr="00AB3377">
        <w:trPr>
          <w:trHeight w:val="1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Экономический рост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B3377" w:rsidRDefault="00B14E9F" w:rsidP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92F24">
              <w:rPr>
                <w:rFonts w:ascii="Times New Roman" w:hAnsi="Times New Roman" w:cs="Times New Roman"/>
              </w:rPr>
              <w:t>8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Понятие экономического роста. ВВП, факторы экономического роста – интенсивные и экстенсивные, экономическое развитие, его измерители, экономический цикл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B3377" w:rsidRPr="00AB3377" w:rsidRDefault="00AB3377" w:rsidP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33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AB33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что такое «порочный круг бедности»; чем эконом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ост отличается от эконом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 развития;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как государство может воздействовать на экономический цикл.</w:t>
            </w:r>
          </w:p>
          <w:p w:rsidR="00AB3377" w:rsidRDefault="00AB3377" w:rsidP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AB33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AB33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называть факторы экстенсивного и интенсивного роста; чем отличаются кризисы XIX </w:t>
            </w:r>
            <w:proofErr w:type="gramStart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</w:t>
            </w:r>
            <w:proofErr w:type="gramEnd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AB3377">
              <w:rPr>
                <w:rFonts w:ascii="Times New Roman" w:hAnsi="Times New Roman" w:cs="Times New Roman"/>
                <w:sz w:val="22"/>
                <w:szCs w:val="22"/>
              </w:rPr>
              <w:t xml:space="preserve"> кризисов XX</w:t>
            </w:r>
            <w:r>
              <w:rPr>
                <w:rFonts w:ascii="Times New Roman" w:hAnsi="Times New Roman" w:cs="Times New Roman"/>
              </w:rPr>
              <w:t xml:space="preserve"> в.; осуществлять поиск </w:t>
            </w:r>
            <w:proofErr w:type="spellStart"/>
            <w:r>
              <w:rPr>
                <w:rFonts w:ascii="Times New Roman" w:hAnsi="Times New Roman" w:cs="Times New Roman"/>
              </w:rPr>
              <w:t>соц-ой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информации, представленной в различных знаковых системах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2,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1–2,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28–29</w:t>
            </w:r>
          </w:p>
        </w:tc>
        <w:tc>
          <w:tcPr>
            <w:tcW w:w="1503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AB3377" w:rsidTr="00AB3377">
        <w:trPr>
          <w:trHeight w:val="150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</w:t>
            </w:r>
            <w:r>
              <w:rPr>
                <w:rFonts w:ascii="Times New Roman" w:hAnsi="Times New Roman" w:cs="Times New Roman"/>
              </w:rPr>
              <w:lastRenderedPageBreak/>
              <w:t>кое развитие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B3377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Причины циклического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развития экономики (экзогенные, </w:t>
            </w:r>
            <w:proofErr w:type="spellStart"/>
            <w:r>
              <w:rPr>
                <w:rFonts w:ascii="Times New Roman" w:hAnsi="Times New Roman" w:cs="Times New Roman"/>
              </w:rPr>
              <w:t>эндоген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AB3377" w:rsidRDefault="00AB3377" w:rsidP="00AB3377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Pr="00AB3377" w:rsidRDefault="00AB3377" w:rsidP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2,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задания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3–4,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28–29</w:t>
            </w:r>
          </w:p>
        </w:tc>
        <w:tc>
          <w:tcPr>
            <w:tcW w:w="1503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6006D0" w:rsidTr="00AB3377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Рыночные отношения в экономике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5A7CA0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Спрос и предложение. 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Рыночные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структура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proofErr w:type="spell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инфрастуктура</w:t>
            </w:r>
            <w:proofErr w:type="spell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. Виды рынков. Рыночные отношения в современной экономике. Совершенная и несовершенная конкуренция. Монополия.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Антимонопольное законодательство. Современный рынок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признаки свободного рынка; структуру и инфраструктуру рынка; чем рыночная экономика </w:t>
            </w:r>
            <w:proofErr w:type="spell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отли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чается</w:t>
            </w:r>
            <w:proofErr w:type="spell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централизованной.</w:t>
            </w:r>
          </w:p>
          <w:p w:rsidR="006006D0" w:rsidRPr="00792375" w:rsidRDefault="006006D0">
            <w:pPr>
              <w:pStyle w:val="ParagraphStyle"/>
              <w:tabs>
                <w:tab w:val="left" w:pos="193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объяснить, как действуют в рыночном хозяйстве экономические законы; использовать приобретённые знания для решения </w:t>
            </w:r>
            <w:r w:rsidR="00AB3377">
              <w:rPr>
                <w:rFonts w:ascii="Times New Roman" w:hAnsi="Times New Roman" w:cs="Times New Roman"/>
              </w:rPr>
              <w:t>практических жизненных проблем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3,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40–41</w:t>
            </w:r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AB3377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Конкуренция и монополия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3, задания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1–4,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42</w:t>
            </w:r>
          </w:p>
        </w:tc>
        <w:tc>
          <w:tcPr>
            <w:tcW w:w="145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B3377" w:rsidTr="00AB3377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Фирмы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экономике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B3377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Экономика предприятия. Факторы производства и факторные доходы.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Pr="00792375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что такое «эффективное предприятие»; как фирмы платят налоги; зачем производитель рассчитывает издержки и прибыль.</w:t>
            </w:r>
          </w:p>
          <w:p w:rsidR="00AB3377" w:rsidRDefault="00AB3377" w:rsidP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объяснить, от чего зависит успех деятельности предприятия; применять социально-экономические знания в процессе решения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познавательных задач по актуальным социальным проблемам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4,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1–2, </w:t>
            </w:r>
          </w:p>
          <w:p w:rsidR="00AB3377" w:rsidRDefault="00AB3377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54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3377" w:rsidRDefault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B0B79" w:rsidTr="000431FB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Факторы производства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0B79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B79" w:rsidRPr="00792375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что такое «эффективное предприятие»; как фирмы платят налоги; зачем производитель рассчитывает издержки и прибыль.</w:t>
            </w:r>
          </w:p>
          <w:p w:rsidR="00EB0B79" w:rsidRPr="00792375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объяснить, от чего зависит успех деятельности предприятия; 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Pr="00493AD7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 xml:space="preserve">§ 4, </w:t>
            </w:r>
          </w:p>
          <w:p w:rsidR="00EB0B79" w:rsidRPr="00493AD7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Зад.</w:t>
            </w:r>
            <w:r w:rsidRPr="00493AD7">
              <w:rPr>
                <w:rFonts w:ascii="Times New Roman" w:hAnsi="Times New Roman" w:cs="Times New Roman"/>
              </w:rPr>
              <w:t>3–4,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>с. 54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B0B79" w:rsidTr="000431FB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9275F7">
              <w:t>Постоянные и переменные издержки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0B79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5A7CA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Экономические и бухгалтерские издержки и прибыль. Основные источники финансирования бизнеса</w:t>
            </w: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Pr="00792375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Pr="00493AD7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 xml:space="preserve">§ 4, 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>задания на стр.54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B0B79" w:rsidTr="000431FB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Правовые основы предпринимательской деятельности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0B79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Предпринимательство. 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Предпринимательские правоотношения. Организационно-правовые формы предпринимательства.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Субъекты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предприни-мательского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права.</w:t>
            </w:r>
          </w:p>
          <w:p w:rsidR="00EB0B79" w:rsidRDefault="00EB0B79" w:rsidP="00EB0B7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политика Российской Федерации. Организационн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правовые формы и </w:t>
            </w:r>
            <w:r>
              <w:rPr>
                <w:rFonts w:ascii="Times New Roman" w:hAnsi="Times New Roman" w:cs="Times New Roman"/>
              </w:rPr>
              <w:lastRenderedPageBreak/>
              <w:t>правовой режим предпринимательской деятельности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какие законы регулируют </w:t>
            </w:r>
            <w:proofErr w:type="spellStart"/>
            <w:r>
              <w:rPr>
                <w:rFonts w:ascii="Times New Roman" w:hAnsi="Times New Roman" w:cs="Times New Roman"/>
              </w:rPr>
              <w:t>предпр-ские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правоотношения; что такое лицензия, какова цель лицензирования.</w:t>
            </w:r>
          </w:p>
          <w:p w:rsidR="00EB0B79" w:rsidRPr="00792375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объяснить, какие принципы лежат в основе </w:t>
            </w:r>
            <w:proofErr w:type="spellStart"/>
            <w:r>
              <w:rPr>
                <w:rFonts w:ascii="Times New Roman" w:hAnsi="Times New Roman" w:cs="Times New Roman"/>
              </w:rPr>
              <w:t>предп-ского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права; анализировать актуальную информацию о социальных объектах, выявляя их общие черты </w:t>
            </w:r>
            <w:r>
              <w:rPr>
                <w:rFonts w:ascii="Times New Roman" w:hAnsi="Times New Roman" w:cs="Times New Roman"/>
              </w:rPr>
              <w:lastRenderedPageBreak/>
              <w:t>и различия; устанавливать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Pr="00493AD7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 xml:space="preserve">§ 5, задание 1, 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493AD7">
              <w:rPr>
                <w:rFonts w:ascii="Times New Roman" w:hAnsi="Times New Roman" w:cs="Times New Roman"/>
              </w:rPr>
              <w:t>с. 66</w:t>
            </w:r>
          </w:p>
        </w:tc>
        <w:tc>
          <w:tcPr>
            <w:tcW w:w="1454" w:type="dxa"/>
            <w:tcBorders>
              <w:left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B0B79" w:rsidTr="000431FB">
        <w:trPr>
          <w:gridAfter w:val="1"/>
          <w:wAfter w:w="34" w:type="dxa"/>
          <w:trHeight w:val="150"/>
          <w:jc w:val="center"/>
        </w:trPr>
        <w:tc>
          <w:tcPr>
            <w:tcW w:w="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Pr="00792375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Организационно-правовые основы предпри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нимательства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0B79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Pr="00792375" w:rsidRDefault="00EB0B79" w:rsidP="00AB337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AB337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5, задания 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2–5, </w:t>
            </w:r>
          </w:p>
          <w:p w:rsidR="00EB0B79" w:rsidRDefault="00EB0B79" w:rsidP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66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B79" w:rsidRDefault="00EB0B7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C5BDC" w:rsidRDefault="007C5BDC" w:rsidP="00AB3377">
      <w:pPr>
        <w:pStyle w:val="ParagraphStyle"/>
        <w:spacing w:after="60" w:line="264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</w:p>
    <w:p w:rsidR="007C5BDC" w:rsidRDefault="007C5BDC" w:rsidP="00EB0B79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tbl>
      <w:tblPr>
        <w:tblW w:w="1351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4"/>
        <w:gridCol w:w="1417"/>
        <w:gridCol w:w="567"/>
        <w:gridCol w:w="851"/>
        <w:gridCol w:w="992"/>
        <w:gridCol w:w="2693"/>
        <w:gridCol w:w="2693"/>
        <w:gridCol w:w="1418"/>
        <w:gridCol w:w="992"/>
        <w:gridCol w:w="1424"/>
      </w:tblGrid>
      <w:tr w:rsidR="006006D0" w:rsidTr="00563656">
        <w:trPr>
          <w:trHeight w:val="150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 w:rsidP="00281EE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соответствия между понятиями и обществовед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ерминами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563656">
        <w:trPr>
          <w:trHeight w:val="150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Слагаемые успеха в бизнесе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принципы менеджмента. Основы маркетинга, его принципы. Источники финансирования в бизнесе. Банковская система. Банковский кредит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 такое финансирование и каковы его источники.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использовать приобретённые знания для критического восприятия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r w:rsidR="00EB0B7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получаемой в </w:t>
            </w:r>
            <w:proofErr w:type="gramStart"/>
            <w:r>
              <w:rPr>
                <w:rFonts w:ascii="Times New Roman" w:hAnsi="Times New Roman" w:cs="Times New Roman"/>
              </w:rPr>
              <w:t>межличностном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обще</w:t>
            </w:r>
            <w:r w:rsidR="00EB0B7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через средства массовой коммуникации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6, 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77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563656">
        <w:trPr>
          <w:trHeight w:val="150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менеджмента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маркетинга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6,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1–3,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77–78</w:t>
            </w:r>
          </w:p>
        </w:tc>
        <w:tc>
          <w:tcPr>
            <w:tcW w:w="14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06D0" w:rsidTr="00563656">
        <w:trPr>
          <w:trHeight w:val="2019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государство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государства в экономике. Особенности современной экономики России. Общественные блага. Внешние факторы. Механизмы государственного регулирования рыночной экономики. Монетарная и фискальная политика государства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спо</w:t>
            </w:r>
            <w:r w:rsidR="00EB0B79">
              <w:rPr>
                <w:rFonts w:ascii="Times New Roman" w:hAnsi="Times New Roman" w:cs="Times New Roman"/>
              </w:rPr>
              <w:t xml:space="preserve">собы регулирования </w:t>
            </w:r>
            <w:proofErr w:type="spellStart"/>
            <w:r w:rsidR="00EB0B79">
              <w:rPr>
                <w:rFonts w:ascii="Times New Roman" w:hAnsi="Times New Roman" w:cs="Times New Roman"/>
              </w:rPr>
              <w:t>общест</w:t>
            </w:r>
            <w:proofErr w:type="spellEnd"/>
            <w:r w:rsidR="00EB0B7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отношений, сущность социальных норм, механизмы правового регулирования.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блага.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7, задание 3,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90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563656">
        <w:trPr>
          <w:trHeight w:val="150"/>
          <w:jc w:val="center"/>
        </w:trPr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9275F7" w:rsidRDefault="006006D0" w:rsidP="00281EE0">
            <w:r w:rsidRPr="009275F7">
              <w:t>Госбюджет. Государственный долг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 w:rsidP="00281EE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объяснить, какие цели преследует правительство, проводя экономическую политику; назвать основные методы воздействия государства на </w:t>
            </w:r>
            <w:r w:rsidR="00EB0B79">
              <w:rPr>
                <w:rFonts w:ascii="Times New Roman" w:hAnsi="Times New Roman" w:cs="Times New Roman"/>
              </w:rPr>
              <w:t>экономику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224" w:type="dxa"/>
        <w:jc w:val="center"/>
        <w:tblInd w:w="-20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276"/>
        <w:gridCol w:w="425"/>
        <w:gridCol w:w="851"/>
        <w:gridCol w:w="992"/>
        <w:gridCol w:w="2693"/>
        <w:gridCol w:w="2693"/>
        <w:gridCol w:w="1454"/>
        <w:gridCol w:w="992"/>
        <w:gridCol w:w="1281"/>
      </w:tblGrid>
      <w:tr w:rsidR="006006D0" w:rsidTr="00FC12BB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Экономические функции государства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A7CA0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факторы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семинару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FC12BB">
        <w:trPr>
          <w:trHeight w:val="4665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Финансы </w:t>
            </w:r>
          </w:p>
          <w:p w:rsidR="00EB0B79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экономике</w:t>
            </w:r>
          </w:p>
          <w:p w:rsidR="00EB0B79" w:rsidRDefault="00EB0B7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Инфляция: виды, причины, следствия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F4713">
              <w:rPr>
                <w:rFonts w:ascii="Times New Roman" w:hAnsi="Times New Roman" w:cs="Times New Roman"/>
              </w:rPr>
              <w:t>.10</w:t>
            </w:r>
          </w:p>
          <w:p w:rsidR="00BF4713" w:rsidRDefault="00BF471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F4713" w:rsidRDefault="00BF471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F4713" w:rsidRDefault="00BF471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F4713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 w:rsidP="007921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денежной и бюджетной политики государства. Финансы.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Банковская система.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ЦБ в банковской системе РФ. Финансовые институты. Виды, причины, последствия инфляции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какую роль выполняют финансы в экономике, кого обслуживают различные финансовые институты, каковы социально-экономические последствия инфляции.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объяснить, почему возникает инфляция; раскрывать на примерах изученные теоретические положения; устанавливать соответствия между понятиями и обществоведческими терминами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8,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1–4,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102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</w:p>
    <w:tbl>
      <w:tblPr>
        <w:tblW w:w="13121" w:type="dxa"/>
        <w:jc w:val="center"/>
        <w:tblInd w:w="-12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276"/>
        <w:gridCol w:w="388"/>
        <w:gridCol w:w="873"/>
        <w:gridCol w:w="992"/>
        <w:gridCol w:w="2693"/>
        <w:gridCol w:w="2693"/>
        <w:gridCol w:w="1418"/>
        <w:gridCol w:w="992"/>
        <w:gridCol w:w="1229"/>
      </w:tblGrid>
      <w:tr w:rsidR="006006D0" w:rsidTr="00FC12BB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Занятость и безработица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06</w:t>
            </w:r>
            <w:r w:rsidR="00BF471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Рынок труда. Заработная плата. Прожиточный минимум. Государственная политика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в области занятости.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Причины и виды безработицы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что такое спрос и предложение и как они действуют на рынке труда; виды безработицы; как государство регулирует занятость населения.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оценивать действия субъектов социальной жизни; формулировать на основе приобретённых обществоведческих знаний собственные суждения и аргументы по определённым проблемам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§ 9, задание 6,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с. 115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FC12BB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политика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в области занятости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BF4713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§ 9, документ,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с. 113–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FC12BB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Мировая экономика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  <w:r w:rsidR="00BF471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Мировая экономика. Государственная политика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в области международной торговли. Тарифные и нетарифные методы регулирования. Глобальные экономические системы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тенденции развития общества в целом как сложной динамичной системы.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объяснить (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на примере), какая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страна больше зависит от международной торговли и почему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Государственная политика в области международной торговли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§ 10, документ, с. 126–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FC12BB">
        <w:trPr>
          <w:trHeight w:val="15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Глобальные проблемы экономики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E91CC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§ 10, задания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1–3,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с. 127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FC12BB">
        <w:trPr>
          <w:trHeight w:val="1500"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Человек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в системе 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экономических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от-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ношений</w:t>
            </w:r>
          </w:p>
        </w:tc>
        <w:tc>
          <w:tcPr>
            <w:tcW w:w="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792375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91CC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Налоговая система в РФ. Виды налогов. Функции налогов. Налоги, уплачиваемые</w:t>
            </w:r>
            <w:r w:rsidR="00563656">
              <w:rPr>
                <w:rFonts w:ascii="Times New Roman" w:hAnsi="Times New Roman" w:cs="Times New Roman"/>
                <w:sz w:val="22"/>
                <w:szCs w:val="22"/>
              </w:rPr>
              <w:t xml:space="preserve"> предприятиями. Факторы, опреде</w:t>
            </w:r>
            <w:r w:rsidR="00563656">
              <w:rPr>
                <w:rFonts w:ascii="Times New Roman" w:hAnsi="Times New Roman" w:cs="Times New Roman"/>
              </w:rPr>
              <w:t>ляющие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7923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какие 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факторы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влияют на производительность труда; </w:t>
            </w:r>
            <w:proofErr w:type="gramStart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каковы</w:t>
            </w:r>
            <w:proofErr w:type="gramEnd"/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 причины международного разделения труда.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 xml:space="preserve">§ 11, 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задания 1–2,</w:t>
            </w:r>
          </w:p>
          <w:p w:rsidR="006006D0" w:rsidRPr="00792375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92375">
              <w:rPr>
                <w:rFonts w:ascii="Times New Roman" w:hAnsi="Times New Roman" w:cs="Times New Roman"/>
                <w:sz w:val="22"/>
                <w:szCs w:val="22"/>
              </w:rPr>
              <w:t>с. 137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55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1"/>
        <w:gridCol w:w="1418"/>
        <w:gridCol w:w="380"/>
        <w:gridCol w:w="45"/>
        <w:gridCol w:w="664"/>
        <w:gridCol w:w="17"/>
        <w:gridCol w:w="28"/>
        <w:gridCol w:w="925"/>
        <w:gridCol w:w="2857"/>
        <w:gridCol w:w="45"/>
        <w:gridCol w:w="2410"/>
        <w:gridCol w:w="235"/>
        <w:gridCol w:w="1418"/>
        <w:gridCol w:w="1521"/>
        <w:gridCol w:w="1134"/>
        <w:gridCol w:w="48"/>
      </w:tblGrid>
      <w:tr w:rsidR="006006D0" w:rsidTr="007A2A3F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Производительность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труда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  <w:r w:rsidR="00E91C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производительность труда</w:t>
            </w:r>
          </w:p>
        </w:tc>
        <w:tc>
          <w:tcPr>
            <w:tcW w:w="2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объяснить, как рационально расходовать деньги;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анализировать </w:t>
            </w:r>
            <w:proofErr w:type="gramStart"/>
            <w:r>
              <w:rPr>
                <w:rFonts w:ascii="Times New Roman" w:hAnsi="Times New Roman" w:cs="Times New Roman"/>
              </w:rPr>
              <w:t>актуальную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r w:rsidR="005636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социальных объектах, выделяя их существенные признаки, закономерности развития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11,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3–4,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137</w:t>
            </w:r>
          </w:p>
        </w:tc>
        <w:tc>
          <w:tcPr>
            <w:tcW w:w="1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7A2A3F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экономика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9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Рациональное поведение производителя. Рациональное поведение потребителя</w:t>
            </w:r>
          </w:p>
        </w:tc>
        <w:tc>
          <w:tcPr>
            <w:tcW w:w="269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положения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раздела «Человек и экономика».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применять </w:t>
            </w:r>
            <w:proofErr w:type="spellStart"/>
            <w:r>
              <w:rPr>
                <w:rFonts w:ascii="Times New Roman" w:hAnsi="Times New Roman" w:cs="Times New Roman"/>
              </w:rPr>
              <w:t>социально-эконом</w:t>
            </w:r>
            <w:proofErr w:type="spellEnd"/>
            <w:r w:rsidR="00563656">
              <w:rPr>
                <w:rFonts w:ascii="Times New Roman" w:hAnsi="Times New Roman" w:cs="Times New Roman"/>
              </w:rPr>
              <w:t xml:space="preserve">. знания </w:t>
            </w:r>
            <w:r>
              <w:rPr>
                <w:rFonts w:ascii="Times New Roman" w:hAnsi="Times New Roman" w:cs="Times New Roman"/>
              </w:rPr>
              <w:t xml:space="preserve">в процессе решения </w:t>
            </w:r>
            <w:proofErr w:type="spellStart"/>
            <w:r>
              <w:rPr>
                <w:rFonts w:ascii="Times New Roman" w:hAnsi="Times New Roman" w:cs="Times New Roman"/>
              </w:rPr>
              <w:t>познава</w:t>
            </w:r>
            <w:r w:rsidR="005636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 по </w:t>
            </w:r>
            <w:proofErr w:type="gramStart"/>
            <w:r>
              <w:rPr>
                <w:rFonts w:ascii="Times New Roman" w:hAnsi="Times New Roman" w:cs="Times New Roman"/>
              </w:rPr>
              <w:t>актуальным</w:t>
            </w:r>
            <w:proofErr w:type="gramEnd"/>
          </w:p>
          <w:p w:rsidR="006006D0" w:rsidRDefault="00563656" w:rsidP="005636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6006D0">
              <w:rPr>
                <w:rFonts w:ascii="Times New Roman" w:hAnsi="Times New Roman" w:cs="Times New Roman"/>
              </w:rPr>
              <w:t>оц</w:t>
            </w:r>
            <w:r>
              <w:rPr>
                <w:rFonts w:ascii="Times New Roman" w:hAnsi="Times New Roman" w:cs="Times New Roman"/>
              </w:rPr>
              <w:t>-</w:t>
            </w:r>
            <w:r w:rsidR="006006D0">
              <w:rPr>
                <w:rFonts w:ascii="Times New Roman" w:hAnsi="Times New Roman" w:cs="Times New Roman"/>
              </w:rPr>
              <w:t>ным</w:t>
            </w:r>
            <w:proofErr w:type="spellEnd"/>
            <w:r w:rsidR="006006D0">
              <w:rPr>
                <w:rFonts w:ascii="Times New Roman" w:hAnsi="Times New Roman" w:cs="Times New Roman"/>
              </w:rPr>
              <w:t xml:space="preserve"> проблемам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Повторение, </w:t>
            </w:r>
          </w:p>
          <w:p w:rsidR="006006D0" w:rsidRDefault="006006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1–11, вопросы</w:t>
            </w:r>
          </w:p>
          <w:p w:rsidR="006006D0" w:rsidRDefault="006006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</w:rPr>
              <w:t>ито-гового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повторе</w:t>
            </w:r>
            <w:proofErr w:type="gramEnd"/>
            <w:r>
              <w:rPr>
                <w:rFonts w:ascii="Times New Roman" w:hAnsi="Times New Roman" w:cs="Times New Roman"/>
              </w:rPr>
              <w:t>-</w:t>
            </w:r>
          </w:p>
          <w:p w:rsidR="006006D0" w:rsidRDefault="006006D0">
            <w:pPr>
              <w:pStyle w:val="ParagraphStyle"/>
              <w:spacing w:line="252" w:lineRule="auto"/>
              <w:ind w:right="-75"/>
              <w:rPr>
                <w:rFonts w:ascii="Times New Roman" w:hAnsi="Times New Roman" w:cs="Times New Roman"/>
                <w:spacing w:val="-15"/>
              </w:rPr>
            </w:pPr>
            <w:proofErr w:type="spellStart"/>
            <w:r>
              <w:rPr>
                <w:rFonts w:ascii="Times New Roman" w:hAnsi="Times New Roman" w:cs="Times New Roman"/>
                <w:spacing w:val="-15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pacing w:val="-15"/>
              </w:rPr>
              <w:t>; с. 139,</w:t>
            </w:r>
          </w:p>
          <w:p w:rsidR="006006D0" w:rsidRDefault="006006D0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7A2A3F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Экономическая деятельность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жизни общества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B14E9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69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7A2A3F">
        <w:trPr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856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деятельности человека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95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Свобода и ответственность. Признание и уважение прав других.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Свободное общество. </w:t>
            </w:r>
          </w:p>
        </w:tc>
        <w:tc>
          <w:tcPr>
            <w:tcW w:w="2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понятие «свобода» было связанно с политической борьбой в Новое и Новейшее время; к чему может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мобильность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12, 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147</w:t>
            </w:r>
          </w:p>
        </w:tc>
        <w:tc>
          <w:tcPr>
            <w:tcW w:w="11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7A2A3F">
        <w:trPr>
          <w:gridAfter w:val="1"/>
          <w:wAfter w:w="48" w:type="dxa"/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856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ответственность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14E9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выбора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приводить неограниченная свобода выбора.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формулировать </w:t>
            </w:r>
            <w:r>
              <w:rPr>
                <w:rFonts w:ascii="Times New Roman" w:hAnsi="Times New Roman" w:cs="Times New Roman"/>
              </w:rPr>
              <w:br/>
              <w:t xml:space="preserve">на основе приобретённых обществоведческих знаний собственные суждения </w:t>
            </w:r>
            <w:r>
              <w:rPr>
                <w:rFonts w:ascii="Times New Roman" w:hAnsi="Times New Roman" w:cs="Times New Roman"/>
              </w:rPr>
              <w:br/>
              <w:t>и аргументы по определённым проблемам</w:t>
            </w:r>
          </w:p>
        </w:tc>
        <w:tc>
          <w:tcPr>
            <w:tcW w:w="1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современном обществе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12,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1–5,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 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Style w:val="Normaltext"/>
              </w:rPr>
            </w:pPr>
          </w:p>
        </w:tc>
      </w:tr>
      <w:tr w:rsidR="006006D0" w:rsidTr="007A2A3F">
        <w:trPr>
          <w:gridAfter w:val="1"/>
          <w:wAfter w:w="48" w:type="dxa"/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3856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сознание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и особенности общественного сознания. Структура общественного сознания. Философия. Политическое сознание. Обыденное и массовое сознание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 социально-гуманитарного познания.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оценивать действия субъектов социальной жизни с точки зрения социальных норм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13, задания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1–2, </w:t>
            </w:r>
          </w:p>
          <w:p w:rsidR="006006D0" w:rsidRDefault="005636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158 (</w:t>
            </w:r>
            <w:proofErr w:type="spellStart"/>
            <w:r>
              <w:rPr>
                <w:rFonts w:ascii="Times New Roman" w:hAnsi="Times New Roman" w:cs="Times New Roman"/>
              </w:rPr>
              <w:t>письм</w:t>
            </w:r>
            <w:proofErr w:type="spellEnd"/>
            <w:r w:rsidR="006006D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7A2A3F">
        <w:trPr>
          <w:gridAfter w:val="1"/>
          <w:wAfter w:w="48" w:type="dxa"/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психология и идеология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14E9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13,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3–4,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158</w:t>
            </w: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06D0" w:rsidTr="007A2A3F">
        <w:trPr>
          <w:gridAfter w:val="1"/>
          <w:wAfter w:w="48" w:type="dxa"/>
          <w:trHeight w:val="150"/>
          <w:jc w:val="center"/>
        </w:trPr>
        <w:tc>
          <w:tcPr>
            <w:tcW w:w="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Политическое сознание</w:t>
            </w:r>
          </w:p>
        </w:tc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Обыденное и теоретическое сознание. Идеология. Основные идейно-политические течения современности.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чем различаются два уровня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полити</w:t>
            </w:r>
            <w:r w:rsidR="0056365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че</w:t>
            </w:r>
            <w:r w:rsidR="00563656">
              <w:rPr>
                <w:rFonts w:ascii="Times New Roman" w:hAnsi="Times New Roman" w:cs="Times New Roman"/>
              </w:rPr>
              <w:t>ского</w:t>
            </w:r>
            <w:proofErr w:type="spellEnd"/>
            <w:proofErr w:type="gramEnd"/>
            <w:r w:rsidR="00563656">
              <w:rPr>
                <w:rFonts w:ascii="Times New Roman" w:hAnsi="Times New Roman" w:cs="Times New Roman"/>
              </w:rPr>
              <w:t xml:space="preserve"> сознания: </w:t>
            </w:r>
            <w:proofErr w:type="spellStart"/>
            <w:r w:rsidR="00563656">
              <w:rPr>
                <w:rFonts w:ascii="Times New Roman" w:hAnsi="Times New Roman" w:cs="Times New Roman"/>
              </w:rPr>
              <w:t>обыденно-практи-ч</w:t>
            </w:r>
            <w:r>
              <w:rPr>
                <w:rFonts w:ascii="Times New Roman" w:hAnsi="Times New Roman" w:cs="Times New Roman"/>
              </w:rPr>
              <w:t>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идеолого-теоретический</w:t>
            </w:r>
            <w:proofErr w:type="spellEnd"/>
            <w:r>
              <w:rPr>
                <w:rFonts w:ascii="Times New Roman" w:hAnsi="Times New Roman" w:cs="Times New Roman"/>
              </w:rPr>
              <w:t>; что такое идеология,</w:t>
            </w:r>
          </w:p>
        </w:tc>
        <w:tc>
          <w:tcPr>
            <w:tcW w:w="1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 ин-</w:t>
            </w:r>
          </w:p>
          <w:p w:rsidR="00563656" w:rsidRDefault="006006D0" w:rsidP="005636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формации,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распро</w:t>
            </w:r>
            <w:proofErr w:type="spellEnd"/>
            <w:r w:rsidR="0056365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3656">
              <w:rPr>
                <w:rFonts w:ascii="Times New Roman" w:hAnsi="Times New Roman" w:cs="Times New Roman"/>
              </w:rPr>
              <w:t>страняемой</w:t>
            </w:r>
            <w:proofErr w:type="spellEnd"/>
            <w:proofErr w:type="gramEnd"/>
            <w:r w:rsidR="00563656">
              <w:rPr>
                <w:rFonts w:ascii="Times New Roman" w:hAnsi="Times New Roman" w:cs="Times New Roman"/>
              </w:rPr>
              <w:t xml:space="preserve"> </w:t>
            </w:r>
          </w:p>
          <w:p w:rsidR="006006D0" w:rsidRDefault="00563656" w:rsidP="0056365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каналам СМИ </w:t>
            </w:r>
            <w:r w:rsidR="006006D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семинару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6D0" w:rsidRDefault="006006D0">
            <w:pPr>
              <w:pStyle w:val="ParagraphStyle"/>
              <w:rPr>
                <w:rStyle w:val="Normaltext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45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6"/>
        <w:gridCol w:w="1384"/>
        <w:gridCol w:w="459"/>
        <w:gridCol w:w="709"/>
        <w:gridCol w:w="992"/>
        <w:gridCol w:w="2835"/>
        <w:gridCol w:w="2410"/>
        <w:gridCol w:w="1626"/>
        <w:gridCol w:w="1560"/>
        <w:gridCol w:w="1111"/>
      </w:tblGrid>
      <w:tr w:rsidR="006006D0" w:rsidTr="008378B3">
        <w:trPr>
          <w:trHeight w:val="150"/>
          <w:jc w:val="center"/>
        </w:trPr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 w:rsidP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массовой информации и политическое сознание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14E9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психология и политическое поведение. Политическая пропаганда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63656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63656">
              <w:rPr>
                <w:rFonts w:ascii="Times New Roman" w:hAnsi="Times New Roman" w:cs="Times New Roman"/>
                <w:sz w:val="22"/>
                <w:szCs w:val="22"/>
              </w:rPr>
              <w:t>какую роль она играет в политической жизни.</w:t>
            </w:r>
          </w:p>
          <w:p w:rsidR="006006D0" w:rsidRPr="00563656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6365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5636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63656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характеризовать каждую из идеологий, оказавших влияние на события </w:t>
            </w:r>
            <w:proofErr w:type="spellStart"/>
            <w:proofErr w:type="gramStart"/>
            <w:r w:rsidRPr="00563656">
              <w:rPr>
                <w:rFonts w:ascii="Times New Roman" w:hAnsi="Times New Roman" w:cs="Times New Roman"/>
                <w:sz w:val="22"/>
                <w:szCs w:val="22"/>
              </w:rPr>
              <w:t>современ</w:t>
            </w:r>
            <w:r w:rsidR="005636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63656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  <w:proofErr w:type="gramEnd"/>
            <w:r w:rsidRPr="00563656">
              <w:rPr>
                <w:rFonts w:ascii="Times New Roman" w:hAnsi="Times New Roman" w:cs="Times New Roman"/>
                <w:sz w:val="22"/>
                <w:szCs w:val="22"/>
              </w:rPr>
              <w:t>; анализировать актуальную информацию о социальных объектах, выделяя их существенные признаки, закономерности развития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дополнительной литературе)</w:t>
            </w:r>
          </w:p>
        </w:tc>
        <w:tc>
          <w:tcPr>
            <w:tcW w:w="1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3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Политическое поведение. Политический терроризм</w:t>
            </w:r>
          </w:p>
        </w:tc>
        <w:tc>
          <w:tcPr>
            <w:tcW w:w="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  <w:p w:rsidR="00B14E9F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14E9F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B14E9F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14E9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527254" w:rsidRDefault="0052725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527254" w:rsidRDefault="0052725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527254" w:rsidRDefault="0052725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Многообразие форм политического поведения. Регулирование политического поведения.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Политическое участие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63656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6365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56365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63656">
              <w:rPr>
                <w:rFonts w:ascii="Times New Roman" w:hAnsi="Times New Roman" w:cs="Times New Roman"/>
                <w:sz w:val="22"/>
                <w:szCs w:val="22"/>
              </w:rPr>
              <w:t>что называется политическим поведением, каковы его формы; возможности регулирования политического поведения.</w:t>
            </w:r>
          </w:p>
          <w:p w:rsidR="006006D0" w:rsidRPr="00563656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6365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563656">
              <w:rPr>
                <w:rFonts w:ascii="Times New Roman" w:hAnsi="Times New Roman" w:cs="Times New Roman"/>
                <w:sz w:val="22"/>
                <w:szCs w:val="22"/>
              </w:rPr>
              <w:t xml:space="preserve"> объяснить, чем опасно экстремистское поведение; раскрывать на примерах изученные теоретические положения и понятия социальных наук; оценивать действия субъектов социальной жизни</w:t>
            </w:r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15, документ, с. 180–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3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63656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15,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181</w:t>
            </w:r>
          </w:p>
        </w:tc>
        <w:tc>
          <w:tcPr>
            <w:tcW w:w="11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C5BDC" w:rsidRDefault="007C5BDC" w:rsidP="00563656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373" w:type="dxa"/>
        <w:jc w:val="center"/>
        <w:tblInd w:w="-6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95"/>
        <w:gridCol w:w="1275"/>
        <w:gridCol w:w="567"/>
        <w:gridCol w:w="709"/>
        <w:gridCol w:w="851"/>
        <w:gridCol w:w="3010"/>
        <w:gridCol w:w="2410"/>
        <w:gridCol w:w="1556"/>
        <w:gridCol w:w="1560"/>
        <w:gridCol w:w="1040"/>
      </w:tblGrid>
      <w:tr w:rsidR="006006D0" w:rsidTr="008378B3">
        <w:trPr>
          <w:trHeight w:val="150"/>
          <w:jc w:val="center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элита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2725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элита и ее особенности. Формирование политической элиты в современной России. Политическое лидерство. Типология лидерства. Лидеры и ведомые. Роль политического лидера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A7CA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5A7C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A7CA0">
              <w:rPr>
                <w:rFonts w:ascii="Times New Roman" w:hAnsi="Times New Roman" w:cs="Times New Roman"/>
                <w:sz w:val="22"/>
                <w:szCs w:val="22"/>
              </w:rPr>
              <w:t>что такое политическая элита; кто такой политический лидер;</w:t>
            </w:r>
            <w:r w:rsidRPr="005A7C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A7CA0">
              <w:rPr>
                <w:rFonts w:ascii="Times New Roman" w:hAnsi="Times New Roman" w:cs="Times New Roman"/>
                <w:sz w:val="22"/>
                <w:szCs w:val="22"/>
              </w:rPr>
              <w:t>каковы основные признаки политического лидерства; основные функции политического лидерства.</w:t>
            </w:r>
          </w:p>
          <w:p w:rsidR="006006D0" w:rsidRPr="005A7CA0" w:rsidRDefault="006006D0" w:rsidP="005A7CA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7CA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</w:t>
            </w:r>
            <w:r w:rsidRPr="005A7C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A7CA0">
              <w:rPr>
                <w:rFonts w:ascii="Times New Roman" w:hAnsi="Times New Roman" w:cs="Times New Roman"/>
                <w:sz w:val="20"/>
                <w:szCs w:val="20"/>
              </w:rPr>
              <w:t>объяснить, какие элитные группы оказывают влияние на принятие политических решений; использовать приобретённы</w:t>
            </w:r>
            <w:r w:rsidR="005A7CA0" w:rsidRPr="005A7CA0">
              <w:rPr>
                <w:rFonts w:ascii="Times New Roman" w:hAnsi="Times New Roman" w:cs="Times New Roman"/>
                <w:sz w:val="20"/>
                <w:szCs w:val="20"/>
              </w:rPr>
              <w:t xml:space="preserve">е знания для критического </w:t>
            </w:r>
            <w:proofErr w:type="spellStart"/>
            <w:r w:rsidR="005A7CA0" w:rsidRPr="005A7CA0">
              <w:rPr>
                <w:rFonts w:ascii="Times New Roman" w:hAnsi="Times New Roman" w:cs="Times New Roman"/>
                <w:sz w:val="20"/>
                <w:szCs w:val="20"/>
              </w:rPr>
              <w:t>воспр</w:t>
            </w:r>
            <w:r w:rsidRPr="005A7CA0">
              <w:rPr>
                <w:rFonts w:ascii="Times New Roman" w:hAnsi="Times New Roman" w:cs="Times New Roman"/>
                <w:sz w:val="20"/>
                <w:szCs w:val="20"/>
              </w:rPr>
              <w:t>ятия</w:t>
            </w:r>
            <w:proofErr w:type="spellEnd"/>
            <w:r w:rsidRPr="005A7CA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информации, ориентирования в актуальных </w:t>
            </w:r>
            <w:proofErr w:type="spellStart"/>
            <w:r w:rsidRPr="005A7CA0">
              <w:rPr>
                <w:rFonts w:ascii="Times New Roman" w:hAnsi="Times New Roman" w:cs="Times New Roman"/>
                <w:sz w:val="20"/>
                <w:szCs w:val="20"/>
              </w:rPr>
              <w:t>общест</w:t>
            </w:r>
            <w:r w:rsidR="005A7CA0" w:rsidRPr="005A7CA0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proofErr w:type="spellEnd"/>
            <w:r w:rsidRPr="005A7CA0">
              <w:rPr>
                <w:rFonts w:ascii="Times New Roman" w:hAnsi="Times New Roman" w:cs="Times New Roman"/>
                <w:sz w:val="20"/>
                <w:szCs w:val="20"/>
              </w:rPr>
              <w:t xml:space="preserve"> событиях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Политическая идеология.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идейно-политические течения современности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16, задание 4, с. 193; подготовка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семинару</w:t>
            </w:r>
          </w:p>
        </w:tc>
        <w:tc>
          <w:tcPr>
            <w:tcW w:w="1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Политическое лидерство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2725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A7CA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  <w:r w:rsidR="006006D0"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Демографическая ситуация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современной России.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неполной семьи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527254">
              <w:rPr>
                <w:rFonts w:ascii="Times New Roman" w:hAnsi="Times New Roman" w:cs="Times New Roman"/>
              </w:rPr>
              <w:t>.01</w:t>
            </w:r>
          </w:p>
          <w:p w:rsidR="00527254" w:rsidRDefault="0052725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527254" w:rsidRDefault="0052725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52725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27254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Тенденции развития семьи в современной России. Демографическая ситуация в РФ. Естественная убыль населения. Негативные факторы демографии. Семья как социальный институт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5A7CA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5A7CA0">
              <w:rPr>
                <w:rFonts w:ascii="Times New Roman" w:hAnsi="Times New Roman" w:cs="Times New Roman"/>
                <w:sz w:val="22"/>
                <w:szCs w:val="22"/>
              </w:rPr>
              <w:t xml:space="preserve"> какие тенденции в развитии семьи можно оценить как неблагоприятные; что такое неполная семья; как современные семейные от</w:t>
            </w:r>
            <w:r w:rsidR="005A7CA0">
              <w:rPr>
                <w:rFonts w:ascii="Times New Roman" w:hAnsi="Times New Roman" w:cs="Times New Roman"/>
                <w:sz w:val="22"/>
                <w:szCs w:val="22"/>
              </w:rPr>
              <w:t xml:space="preserve">ношения сказываются на </w:t>
            </w:r>
            <w:proofErr w:type="spellStart"/>
            <w:r w:rsidR="005A7CA0">
              <w:rPr>
                <w:rFonts w:ascii="Times New Roman" w:hAnsi="Times New Roman" w:cs="Times New Roman"/>
                <w:sz w:val="22"/>
                <w:szCs w:val="22"/>
              </w:rPr>
              <w:t>демо-</w:t>
            </w:r>
            <w:r w:rsidRPr="005A7CA0">
              <w:rPr>
                <w:rFonts w:ascii="Times New Roman" w:hAnsi="Times New Roman" w:cs="Times New Roman"/>
                <w:sz w:val="22"/>
                <w:szCs w:val="22"/>
              </w:rPr>
              <w:t>ской</w:t>
            </w:r>
            <w:proofErr w:type="spellEnd"/>
            <w:r w:rsidRPr="005A7CA0">
              <w:rPr>
                <w:rFonts w:ascii="Times New Roman" w:hAnsi="Times New Roman" w:cs="Times New Roman"/>
                <w:sz w:val="22"/>
                <w:szCs w:val="22"/>
              </w:rPr>
              <w:t xml:space="preserve"> ситуации в обществе.</w:t>
            </w:r>
          </w:p>
          <w:p w:rsidR="006006D0" w:rsidRPr="005A7CA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A7CA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5A7CA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A7CA0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полученные знания для оценки </w:t>
            </w: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Тенденции развития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семьи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современном мире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17, задание 2, с. 201</w:t>
            </w:r>
          </w:p>
        </w:tc>
        <w:tc>
          <w:tcPr>
            <w:tcW w:w="1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0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17, задания 1, 3–4,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201, 202</w:t>
            </w:r>
          </w:p>
        </w:tc>
        <w:tc>
          <w:tcPr>
            <w:tcW w:w="10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311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48"/>
        <w:gridCol w:w="368"/>
        <w:gridCol w:w="797"/>
        <w:gridCol w:w="851"/>
        <w:gridCol w:w="2595"/>
        <w:gridCol w:w="2791"/>
        <w:gridCol w:w="1559"/>
        <w:gridCol w:w="1560"/>
        <w:gridCol w:w="1040"/>
      </w:tblGrid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происходящих событий и поведения людей с точки зрения морали и права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8564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Религиозные объединения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организации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Религиозные объединения и организации в РФ. Опасность сектантства. Права религиозных организаций. Проблема поддержания межрелигиозного мира</w:t>
            </w:r>
          </w:p>
        </w:tc>
        <w:tc>
          <w:tcPr>
            <w:tcW w:w="2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какие религиозные объединения могут действовать на территории Российской Федерации; обязательные признаки, которыми должны обладать религиозные объединения.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формулировать </w:t>
            </w:r>
            <w:r>
              <w:rPr>
                <w:rFonts w:ascii="Times New Roman" w:hAnsi="Times New Roman" w:cs="Times New Roman"/>
              </w:rPr>
              <w:br/>
              <w:t xml:space="preserve">на основе приобретённых обществоведческих знаний собственные суждения </w:t>
            </w:r>
            <w:r>
              <w:rPr>
                <w:rFonts w:ascii="Times New Roman" w:hAnsi="Times New Roman" w:cs="Times New Roman"/>
              </w:rPr>
              <w:br/>
              <w:t>и аргументы по определённым проблемам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18, задание 1, с. 212</w:t>
            </w:r>
          </w:p>
        </w:tc>
        <w:tc>
          <w:tcPr>
            <w:tcW w:w="1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поддержания межрелигиозного мира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18, задания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212, 213</w:t>
            </w:r>
          </w:p>
        </w:tc>
        <w:tc>
          <w:tcPr>
            <w:tcW w:w="10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 социально-политической и духовной жизни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свободы человека. Опасность политического экстремизма. Проблемы современного российского общества</w:t>
            </w:r>
          </w:p>
        </w:tc>
        <w:tc>
          <w:tcPr>
            <w:tcW w:w="2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основные положения курса.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12–18, задания</w:t>
            </w:r>
          </w:p>
          <w:p w:rsidR="006006D0" w:rsidRDefault="006006D0">
            <w:pPr>
              <w:pStyle w:val="ParagraphStyle"/>
              <w:spacing w:line="264" w:lineRule="auto"/>
              <w:ind w:right="-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>на с.</w:t>
            </w:r>
            <w:r>
              <w:rPr>
                <w:rFonts w:ascii="Times New Roman" w:hAnsi="Times New Roman" w:cs="Times New Roman"/>
              </w:rPr>
              <w:t xml:space="preserve"> 213–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382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191"/>
        <w:gridCol w:w="425"/>
        <w:gridCol w:w="850"/>
        <w:gridCol w:w="775"/>
        <w:gridCol w:w="2551"/>
        <w:gridCol w:w="2835"/>
        <w:gridCol w:w="1559"/>
        <w:gridCol w:w="1560"/>
        <w:gridCol w:w="1134"/>
      </w:tblGrid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подходы к пониманию права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 в системе социальных норм. Система российского права. Законотворческий процесс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Российской Федерации, его стадии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суть нормативного подхода к праву.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характеризовать основные особенности естественного права; понимать необходимость регулирования общественных отношений, сущность социальных норм, механизмы правового регулирования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19, задание 1,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Законотворческий проце</w:t>
            </w:r>
            <w:proofErr w:type="gramStart"/>
            <w:r>
              <w:rPr>
                <w:rFonts w:ascii="Times New Roman" w:hAnsi="Times New Roman" w:cs="Times New Roman"/>
              </w:rPr>
              <w:t>сс в РФ</w:t>
            </w:r>
            <w:proofErr w:type="gram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19, задание 2,</w:t>
            </w:r>
          </w:p>
          <w:p w:rsidR="006006D0" w:rsidRDefault="006006D0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227; документ,</w:t>
            </w:r>
          </w:p>
          <w:p w:rsidR="006006D0" w:rsidRDefault="006006D0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226–</w:t>
            </w:r>
          </w:p>
          <w:p w:rsidR="006006D0" w:rsidRDefault="006006D0">
            <w:pPr>
              <w:pStyle w:val="ParagraphStyle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Гражданин Российской Федерации. Права и обязанности граждан РФ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5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Гражданство в Российской Федерации. Основания для приобретения гражданства. Права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обязанности, принадлежащие только гражданину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что такое гражданство, каковы принципы гражданства; права граждан РФ.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отличать права гражданина от прав человека; приводить практические примеры по социальной проблематике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20,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1–2,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75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20,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3–4,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26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2"/>
        <w:gridCol w:w="1248"/>
        <w:gridCol w:w="368"/>
        <w:gridCol w:w="850"/>
        <w:gridCol w:w="775"/>
        <w:gridCol w:w="2486"/>
        <w:gridCol w:w="2900"/>
        <w:gridCol w:w="1559"/>
        <w:gridCol w:w="1418"/>
        <w:gridCol w:w="1160"/>
      </w:tblGrid>
      <w:tr w:rsidR="006006D0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6006D0"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856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Экологическое право. Способы защиты экологических прав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17CD0">
              <w:rPr>
                <w:rFonts w:ascii="Times New Roman" w:hAnsi="Times New Roman" w:cs="Times New Roman"/>
              </w:rPr>
              <w:t>.02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775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характеристика экологического права. Право на благоприятную экологическую среду и способы его защиты. Экологические правонарушения. Природоохранные и </w:t>
            </w:r>
            <w:proofErr w:type="spellStart"/>
            <w:r>
              <w:rPr>
                <w:rFonts w:ascii="Times New Roman" w:hAnsi="Times New Roman" w:cs="Times New Roman"/>
              </w:rPr>
              <w:t>природноресурсные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нормы</w:t>
            </w:r>
          </w:p>
        </w:tc>
        <w:tc>
          <w:tcPr>
            <w:tcW w:w="2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особенности экологического правонарушения и виды ответственности за него, предусмотренные законодательством.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использовать приобретённые знания для предвидения возможных последствий определённых социальных действий, реализации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защиты прав граждан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правонарушения.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Природоохранные и </w:t>
            </w:r>
            <w:proofErr w:type="spellStart"/>
            <w:r>
              <w:rPr>
                <w:rFonts w:ascii="Times New Roman" w:hAnsi="Times New Roman" w:cs="Times New Roman"/>
              </w:rPr>
              <w:t>природоресурсные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21, задание 2, с. 249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75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21,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3–4,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249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75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48–49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 право.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гражданских прав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17CD0">
              <w:rPr>
                <w:rFonts w:ascii="Times New Roman" w:hAnsi="Times New Roman" w:cs="Times New Roman"/>
              </w:rPr>
              <w:t>.03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17C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75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Субъекты гражданского права. Понятие юридического и физического лица. Имущественные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личные неимущественные права. Способы их защиты</w:t>
            </w:r>
          </w:p>
        </w:tc>
        <w:tc>
          <w:tcPr>
            <w:tcW w:w="2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что такое гражданские правоотношения, что понимают под их содержанием.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характеризовать основные социальные объекты, выделяя их существенные признаки; формулировать аргументы по определённым проблемам, приводить примеры гарантий реализации основных конституционных прав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интеллектуальную собственность. Наследование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22,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260</w:t>
            </w:r>
          </w:p>
        </w:tc>
        <w:tc>
          <w:tcPr>
            <w:tcW w:w="11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75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75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22, задания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1–3,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261–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1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tbl>
      <w:tblPr>
        <w:tblW w:w="1303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1"/>
        <w:gridCol w:w="1247"/>
        <w:gridCol w:w="368"/>
        <w:gridCol w:w="772"/>
        <w:gridCol w:w="30"/>
        <w:gridCol w:w="709"/>
        <w:gridCol w:w="2551"/>
        <w:gridCol w:w="2835"/>
        <w:gridCol w:w="1601"/>
        <w:gridCol w:w="1376"/>
        <w:gridCol w:w="1043"/>
      </w:tblGrid>
      <w:tr w:rsidR="006006D0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6006D0"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856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право.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обязанности детей и родителей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17CD0">
              <w:rPr>
                <w:rFonts w:ascii="Times New Roman" w:hAnsi="Times New Roman" w:cs="Times New Roman"/>
              </w:rPr>
              <w:t>.03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A17CD0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право.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и условия заключения и расторжения брака. Правовая связь членов семьи. Правовое регулирование отношений супругов. Права и обязанности родителей и детей. Воспитание детей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</w:rPr>
              <w:t xml:space="preserve"> какие </w:t>
            </w:r>
            <w:proofErr w:type="gramStart"/>
            <w:r>
              <w:rPr>
                <w:rFonts w:ascii="Times New Roman" w:hAnsi="Times New Roman" w:cs="Times New Roman"/>
              </w:rPr>
              <w:t>отношения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регулируются семейным правом; </w:t>
            </w:r>
            <w:proofErr w:type="gramStart"/>
            <w:r>
              <w:rPr>
                <w:rFonts w:ascii="Times New Roman" w:hAnsi="Times New Roman" w:cs="Times New Roman"/>
              </w:rPr>
              <w:t>каковы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условия заключения брака; личные и имущественные права ребенка в семье.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определять субъекты и объекты семейных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право-отношений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; указывать, на какие права распределяется принцип равенства супругов в браке; объяснять, кем </w:t>
            </w:r>
            <w:r>
              <w:rPr>
                <w:rFonts w:ascii="Times New Roman" w:hAnsi="Times New Roman" w:cs="Times New Roman"/>
              </w:rPr>
              <w:br/>
              <w:t>и как может осуществляться воспитание детей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23,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272–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23,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1–4,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273–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  <w:r w:rsidR="006006D0"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8564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Правовое регулирование занятости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трудоустройства.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защита населения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A17CD0">
              <w:rPr>
                <w:rFonts w:ascii="Times New Roman" w:hAnsi="Times New Roman" w:cs="Times New Roman"/>
              </w:rPr>
              <w:t>03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Трудовое законодатель</w:t>
            </w:r>
            <w:r>
              <w:rPr>
                <w:rFonts w:ascii="Times New Roman" w:hAnsi="Times New Roman" w:cs="Times New Roman"/>
              </w:rPr>
              <w:softHyphen/>
              <w:t>ство РФ. Занятость и трудоустройство.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Трудовой договор.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приёма на работу, заключения и расторжения трудового договора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какие документы необходимы работнику при </w:t>
            </w:r>
            <w:proofErr w:type="gramStart"/>
            <w:r>
              <w:rPr>
                <w:rFonts w:ascii="Times New Roman" w:hAnsi="Times New Roman" w:cs="Times New Roman"/>
              </w:rPr>
              <w:t>приеме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работу; </w:t>
            </w:r>
            <w:proofErr w:type="gramStart"/>
            <w:r>
              <w:rPr>
                <w:rFonts w:ascii="Times New Roman" w:hAnsi="Times New Roman" w:cs="Times New Roman"/>
              </w:rPr>
              <w:t>каков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порядок заключения, изменения и расторжения трудового договора.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необходимость регулирования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обществен-ных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отношений, сущность социальных норм,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механиз-мы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правового </w:t>
            </w:r>
            <w:proofErr w:type="spellStart"/>
            <w:r>
              <w:rPr>
                <w:rFonts w:ascii="Times New Roman" w:hAnsi="Times New Roman" w:cs="Times New Roman"/>
              </w:rPr>
              <w:t>регулирова-ния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; объяснять особенности правоотношений, 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Занятость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трудоустройство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24, задания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1–4,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285–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24,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284–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0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006D0" w:rsidTr="008378B3">
        <w:trPr>
          <w:trHeight w:val="84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7C5BDC" w:rsidP="005A7CA0">
            <w:pPr>
              <w:spacing w:after="200" w:line="276" w:lineRule="auto"/>
            </w:pPr>
            <w:r>
              <w:rPr>
                <w:i/>
                <w:iCs/>
                <w:sz w:val="22"/>
                <w:szCs w:val="22"/>
              </w:rPr>
              <w:lastRenderedPageBreak/>
              <w:br w:type="page"/>
            </w:r>
            <w:r w:rsidR="005A7CA0">
              <w:t xml:space="preserve"> 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регулируемых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публичным и частным правом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3795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6006D0">
              <w:rPr>
                <w:rFonts w:ascii="Times New Roman" w:hAnsi="Times New Roman" w:cs="Times New Roman"/>
              </w:rPr>
              <w:t>–</w:t>
            </w:r>
          </w:p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85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Процессуальное право: гражданский процесс, арбитражный процесс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17CD0">
              <w:rPr>
                <w:rFonts w:ascii="Times New Roman" w:hAnsi="Times New Roman" w:cs="Times New Roman"/>
              </w:rPr>
              <w:t>.04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A17CD0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Споры, порядок их рассмотрения. Процессуальное право. Основные правила и принципы гражданского процесса. Участники гражданского процесса. Арбитражный процесс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какие лица </w:t>
            </w:r>
            <w:proofErr w:type="spell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участв-уютв</w:t>
            </w:r>
            <w:proofErr w:type="spell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гражданском и арбитражном </w:t>
            </w:r>
            <w:proofErr w:type="gram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процессе</w:t>
            </w:r>
            <w:proofErr w:type="gram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; что такое процессуальные права; какой документ составляется для письменного обращения в суд.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приобретённые знания для предвидения возможных последствий определённых социальных действий, реализации 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и защиты прав граждан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Правовые основы социальной </w:t>
            </w:r>
            <w:proofErr w:type="spell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защ-иты</w:t>
            </w:r>
            <w:proofErr w:type="spell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и социального обеспечения.</w:t>
            </w:r>
            <w:proofErr w:type="gramEnd"/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Страховая и пенсионная системы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§ 25, задание 3, с. 298 (выполняется </w:t>
            </w:r>
            <w:proofErr w:type="gramEnd"/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виде схемы); документ,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297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2F24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492F24">
              <w:rPr>
                <w:rFonts w:ascii="Times New Roman" w:hAnsi="Times New Roman" w:cs="Times New Roman"/>
              </w:rPr>
              <w:t>–</w:t>
            </w:r>
          </w:p>
          <w:p w:rsidR="00492F24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492F24" w:rsidRDefault="00492F24" w:rsidP="005A7CA0">
            <w:r>
              <w:rPr>
                <w:i/>
                <w:iCs/>
                <w:sz w:val="22"/>
                <w:szCs w:val="22"/>
              </w:rPr>
              <w:br w:type="page"/>
            </w:r>
            <w:r>
              <w:t xml:space="preserve"> 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Процессуальное право: уголовный процесс.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Судебное производство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Pr="006B08EA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Основные принципы и участники процесса. Досудебное производство. Судебное производство.</w:t>
            </w:r>
          </w:p>
          <w:p w:rsidR="00492F24" w:rsidRPr="006B08EA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уголовного процесса. Виды уголовных наказаний и порядок их назначения. Конституционное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судопроизводство. Меры про</w:t>
            </w:r>
            <w:r>
              <w:rPr>
                <w:rFonts w:ascii="Times New Roman" w:hAnsi="Times New Roman" w:cs="Times New Roman"/>
              </w:rPr>
              <w:t>цессуального принуждения. Суд присяжных заседателей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Pr="006B08EA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Знать: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меры процессуального </w:t>
            </w:r>
            <w:proofErr w:type="gram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принуждения</w:t>
            </w:r>
            <w:proofErr w:type="gram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; какие права имеет задержанный; почему заседатели называются присяжными.</w:t>
            </w:r>
          </w:p>
          <w:p w:rsidR="00492F24" w:rsidRPr="006B08EA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приобретённые знания для предвидения возможных последствий определённых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социальных действий, реализации </w:t>
            </w:r>
          </w:p>
          <w:p w:rsidR="00492F24" w:rsidRPr="006B08EA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и защиты прав граждан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Конституционное судопроизводство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26, документ, с. 309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2F24" w:rsidTr="008378B3">
        <w:trPr>
          <w:trHeight w:val="276"/>
          <w:jc w:val="center"/>
        </w:trPr>
        <w:tc>
          <w:tcPr>
            <w:tcW w:w="5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5A7CA0">
            <w:pPr>
              <w:rPr>
                <w:i/>
                <w:iCs/>
              </w:rPr>
            </w:pPr>
          </w:p>
        </w:tc>
        <w:tc>
          <w:tcPr>
            <w:tcW w:w="12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26, 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1–4,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310</w:t>
            </w:r>
          </w:p>
        </w:tc>
        <w:tc>
          <w:tcPr>
            <w:tcW w:w="10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92F24" w:rsidTr="008378B3">
        <w:trPr>
          <w:trHeight w:val="840"/>
          <w:jc w:val="center"/>
        </w:trPr>
        <w:tc>
          <w:tcPr>
            <w:tcW w:w="5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 w:rsidP="005A7CA0">
            <w:pPr>
              <w:spacing w:after="200" w:line="276" w:lineRule="auto"/>
            </w:pPr>
          </w:p>
        </w:tc>
        <w:tc>
          <w:tcPr>
            <w:tcW w:w="12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6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58–59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Процессуальное право: административная юрисдикция.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Конституционное судопроизводство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A17CD0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17CD0" w:rsidRPr="006B08EA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A17CD0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Особенности административной юрисдикции. Субъекты административной ответственности. Конституционное судопроизводство. Основные стадии конституционного судопроизводства. Административное правонарушение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Знать,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административная юрисдикция; в каком законодательном акте систематизированы ее </w:t>
            </w:r>
            <w:proofErr w:type="gram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правила</w:t>
            </w:r>
            <w:proofErr w:type="gram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; каковы меры обеспечения по делам об АП; кто вправе назначать административное </w:t>
            </w:r>
            <w:proofErr w:type="spell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правонаказание</w:t>
            </w:r>
            <w:proofErr w:type="spellEnd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; что такое конституционный акт.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приобретённые знания для предвидения возможных последствий определённых социальных действий, реализации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и защиты прав граждан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27, задания </w:t>
            </w:r>
            <w:r>
              <w:rPr>
                <w:rFonts w:ascii="Times New Roman" w:hAnsi="Times New Roman" w:cs="Times New Roman"/>
              </w:rPr>
              <w:br/>
              <w:t xml:space="preserve">1–4,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319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650"/>
          <w:jc w:val="center"/>
        </w:trPr>
        <w:tc>
          <w:tcPr>
            <w:tcW w:w="5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27,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документ,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318–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0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92F24" w:rsidTr="008378B3">
        <w:trPr>
          <w:trHeight w:val="150"/>
          <w:jc w:val="center"/>
        </w:trPr>
        <w:tc>
          <w:tcPr>
            <w:tcW w:w="5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492F24">
              <w:rPr>
                <w:rFonts w:ascii="Times New Roman" w:hAnsi="Times New Roman" w:cs="Times New Roman"/>
              </w:rPr>
              <w:t>–</w:t>
            </w:r>
          </w:p>
          <w:p w:rsidR="00492F24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  <w:p w:rsidR="00492F24" w:rsidRDefault="00492F24" w:rsidP="005A7CA0">
            <w:r>
              <w:rPr>
                <w:i/>
                <w:iCs/>
                <w:sz w:val="22"/>
                <w:szCs w:val="22"/>
              </w:rPr>
              <w:br w:type="page"/>
            </w:r>
            <w:r>
              <w:t xml:space="preserve"> </w:t>
            </w:r>
          </w:p>
        </w:tc>
        <w:tc>
          <w:tcPr>
            <w:tcW w:w="124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Международная защита прав человека.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отмены смертной казни</w:t>
            </w:r>
          </w:p>
        </w:tc>
        <w:tc>
          <w:tcPr>
            <w:tcW w:w="3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Защита прав и свобод человека средствами ООН. Европейская система защиты прав человека. Понятие и система международного права. Взаимоотношения международного и</w:t>
            </w:r>
            <w:r>
              <w:rPr>
                <w:rFonts w:ascii="Times New Roman" w:hAnsi="Times New Roman" w:cs="Times New Roman"/>
              </w:rPr>
              <w:t xml:space="preserve"> национального права. </w:t>
            </w:r>
            <w:r>
              <w:rPr>
                <w:rFonts w:ascii="Times New Roman" w:hAnsi="Times New Roman" w:cs="Times New Roman"/>
              </w:rPr>
              <w:lastRenderedPageBreak/>
              <w:t>Международная защита прав человека в условиях военного и мирного времени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какие структурные подразделения ООН занимаются защитой прав человека; как </w:t>
            </w:r>
            <w:proofErr w:type="gramStart"/>
            <w:r>
              <w:rPr>
                <w:rFonts w:ascii="Times New Roman" w:hAnsi="Times New Roman" w:cs="Times New Roman"/>
              </w:rPr>
              <w:t>организована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зашита прав человека в рамках </w:t>
            </w:r>
            <w:r>
              <w:rPr>
                <w:rFonts w:ascii="Times New Roman" w:hAnsi="Times New Roman" w:cs="Times New Roman"/>
                <w:caps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овета Европы; что такое международное </w:t>
            </w:r>
            <w:r>
              <w:rPr>
                <w:rFonts w:ascii="Times New Roman" w:hAnsi="Times New Roman" w:cs="Times New Roman"/>
              </w:rPr>
              <w:lastRenderedPageBreak/>
              <w:t>преступление; каковы причины организации международного уголовного суда.</w:t>
            </w:r>
          </w:p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использовать приобретённые знания для критического восприятия информации, ориентирования в актуальных общественных событиях</w:t>
            </w:r>
          </w:p>
        </w:tc>
        <w:tc>
          <w:tcPr>
            <w:tcW w:w="16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Понятие и система международного права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28, задание 3,</w:t>
            </w:r>
          </w:p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330 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2F24" w:rsidTr="008378B3">
        <w:trPr>
          <w:trHeight w:val="276"/>
          <w:jc w:val="center"/>
        </w:trPr>
        <w:tc>
          <w:tcPr>
            <w:tcW w:w="50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5A7CA0">
            <w:pPr>
              <w:rPr>
                <w:i/>
                <w:iCs/>
              </w:rPr>
            </w:pPr>
          </w:p>
        </w:tc>
        <w:tc>
          <w:tcPr>
            <w:tcW w:w="12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72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vMerge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 w:rsidP="000431F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 к семинару</w:t>
            </w:r>
          </w:p>
        </w:tc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2F24" w:rsidTr="008378B3">
        <w:trPr>
          <w:trHeight w:val="150"/>
          <w:jc w:val="center"/>
        </w:trPr>
        <w:tc>
          <w:tcPr>
            <w:tcW w:w="5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 w:rsidP="005A7CA0">
            <w:pPr>
              <w:spacing w:after="200" w:line="276" w:lineRule="auto"/>
            </w:pPr>
          </w:p>
        </w:tc>
        <w:tc>
          <w:tcPr>
            <w:tcW w:w="12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F24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62–63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Взгляд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будущее.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Постиндустриальное (информационное) общество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A17C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A17C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и человек перед лицом угроз и вызовов XXI века. Глобальные проблемы человечества. Терроризм как важнейшая угроза современной цивилизации. Информационное общество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тенденции развития общества в целом как сложной динамичной системы. Формулировать аргументы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определённым проблемам.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социально-экономические знания в процессе решения познавательных задач по актуальным социальным проблемам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29. Подготовка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зачёту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856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закон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B14E9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A17C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Современный подход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пониманию права.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Современный механизм защиты прав человека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aps/>
              </w:rPr>
              <w:t>з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нать </w:t>
            </w:r>
            <w:r>
              <w:rPr>
                <w:rFonts w:ascii="Times New Roman" w:hAnsi="Times New Roman" w:cs="Times New Roman"/>
              </w:rPr>
              <w:t>основные положения курса.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социально-экономические знания </w:t>
            </w:r>
            <w:r w:rsidR="00A17CD0">
              <w:rPr>
                <w:rFonts w:ascii="Times New Roman" w:hAnsi="Times New Roman" w:cs="Times New Roman"/>
              </w:rPr>
              <w:t xml:space="preserve">в процессе </w:t>
            </w:r>
            <w:r w:rsidR="00A17CD0">
              <w:rPr>
                <w:rFonts w:ascii="Times New Roman" w:hAnsi="Times New Roman" w:cs="Times New Roman"/>
              </w:rPr>
              <w:lastRenderedPageBreak/>
              <w:t>решения познавательных задач по актуальным социальным проблемам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38564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и человек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A17C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как сложная динамическая система. Противоречивость воздействия человека на природную среду. Особенности современного мира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основные положения курса.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использовать приобретённые знания для критического восприятия информации, ориентирования в актуальных общественных событиях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тетради, ответы на вопросы, словарик темы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856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социальные отношения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Pr="006B08EA" w:rsidRDefault="00A17CD0" w:rsidP="00B14E9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4E9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Экономика и экономическая наука. Роль государства в экономике. Человек в системе экономических связей. Мировая экономика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основные положения курса.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понимать тенденции развития общества в целом как сложной динамичной системы; формулировать аргументы по определённым проблемам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Записи </w:t>
            </w:r>
          </w:p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в тетради, ответы на вопросы, словарик темы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6006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856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регулирование общественных отношений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006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17CD0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Право в системе социальных норм. Система права. Права и обязанности граждан, их защита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Pr="006B08EA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Знать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основные положения курса.</w:t>
            </w:r>
          </w:p>
          <w:p w:rsidR="00A17CD0" w:rsidRDefault="006006D0" w:rsidP="00A17CD0">
            <w:pPr>
              <w:pStyle w:val="ParagraphStyle"/>
              <w:rPr>
                <w:rFonts w:ascii="Times New Roman" w:hAnsi="Times New Roman" w:cs="Times New Roman"/>
              </w:rPr>
            </w:pPr>
            <w:r w:rsidRPr="006B08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Уметь</w:t>
            </w:r>
            <w:r w:rsidRPr="006B08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использовать приобретённые знания для </w:t>
            </w:r>
            <w:proofErr w:type="gramStart"/>
            <w:r w:rsidRPr="006B08EA">
              <w:rPr>
                <w:rFonts w:ascii="Times New Roman" w:hAnsi="Times New Roman" w:cs="Times New Roman"/>
                <w:sz w:val="22"/>
                <w:szCs w:val="22"/>
              </w:rPr>
              <w:t>пред</w:t>
            </w:r>
            <w:proofErr w:type="gramEnd"/>
            <w:r w:rsidR="00A17CD0">
              <w:rPr>
                <w:rFonts w:ascii="Times New Roman" w:hAnsi="Times New Roman" w:cs="Times New Roman"/>
              </w:rPr>
              <w:t xml:space="preserve"> видения возможных последствий определённых социальных действий, реализации</w:t>
            </w:r>
          </w:p>
          <w:p w:rsidR="006006D0" w:rsidRPr="006B08EA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и защиты прав граждан</w:t>
            </w:r>
            <w:r w:rsidRPr="006B08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006D0" w:rsidRPr="006B08E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Записи</w:t>
            </w:r>
          </w:p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тетради, ответы</w:t>
            </w:r>
            <w:r w:rsidR="00A17CD0">
              <w:rPr>
                <w:rFonts w:ascii="Times New Roman" w:hAnsi="Times New Roman" w:cs="Times New Roman"/>
              </w:rPr>
              <w:t xml:space="preserve"> на вопросы, словарик темы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6D0" w:rsidRDefault="006006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A17CD0" w:rsidTr="008378B3">
        <w:trPr>
          <w:trHeight w:val="15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38564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  <w:p w:rsidR="00A17CD0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 общество</w:t>
            </w: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CD0" w:rsidRDefault="00492F2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Влияние общества </w:t>
            </w:r>
          </w:p>
          <w:p w:rsidR="00A17CD0" w:rsidRPr="006B08EA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личность человека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основные </w:t>
            </w:r>
            <w:r>
              <w:rPr>
                <w:rFonts w:ascii="Times New Roman" w:hAnsi="Times New Roman" w:cs="Times New Roman"/>
              </w:rPr>
              <w:lastRenderedPageBreak/>
              <w:t>положения курса.</w:t>
            </w:r>
          </w:p>
          <w:p w:rsidR="00A17CD0" w:rsidRPr="006B08EA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анализировать, делать выводы, отвечать на вопросы, объяснять свою точку зрения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 w:rsidP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CD0" w:rsidRDefault="00A17CD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C5BDC" w:rsidRDefault="007C5BDC" w:rsidP="007C5BDC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.</w:t>
      </w:r>
    </w:p>
    <w:p w:rsidR="007C5BDC" w:rsidRDefault="007C5BDC" w:rsidP="007C5BDC">
      <w:pPr>
        <w:pStyle w:val="ParagraphStyle"/>
        <w:spacing w:line="264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021ED" w:rsidRPr="00221A9E" w:rsidRDefault="00B021ED" w:rsidP="00B021ED">
      <w:pPr>
        <w:pStyle w:val="a4"/>
        <w:jc w:val="center"/>
        <w:rPr>
          <w:b/>
          <w:sz w:val="24"/>
          <w:szCs w:val="24"/>
        </w:rPr>
      </w:pPr>
      <w:r w:rsidRPr="00221A9E">
        <w:rPr>
          <w:b/>
          <w:sz w:val="24"/>
          <w:szCs w:val="24"/>
        </w:rPr>
        <w:t>11 класс (70 часов)</w:t>
      </w:r>
    </w:p>
    <w:p w:rsidR="00B021ED" w:rsidRPr="00221A9E" w:rsidRDefault="00B021ED" w:rsidP="00B021ED">
      <w:pPr>
        <w:pStyle w:val="a4"/>
        <w:jc w:val="center"/>
        <w:rPr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769"/>
        <w:gridCol w:w="3819"/>
        <w:gridCol w:w="1417"/>
        <w:gridCol w:w="1609"/>
        <w:gridCol w:w="1609"/>
      </w:tblGrid>
      <w:tr w:rsidR="00B021ED" w:rsidRPr="00221A9E" w:rsidTr="00995CE0">
        <w:tc>
          <w:tcPr>
            <w:tcW w:w="76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№</w:t>
            </w:r>
            <w:proofErr w:type="spellStart"/>
            <w:proofErr w:type="gramStart"/>
            <w:r w:rsidRPr="00221A9E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21A9E">
              <w:rPr>
                <w:sz w:val="24"/>
                <w:szCs w:val="24"/>
              </w:rPr>
              <w:t>/</w:t>
            </w:r>
            <w:proofErr w:type="spellStart"/>
            <w:r w:rsidRPr="00221A9E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 xml:space="preserve">Тема раздела </w:t>
            </w:r>
          </w:p>
        </w:tc>
        <w:tc>
          <w:tcPr>
            <w:tcW w:w="1417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0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160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проведения</w:t>
            </w:r>
          </w:p>
        </w:tc>
      </w:tr>
      <w:tr w:rsidR="00B021ED" w:rsidRPr="00221A9E" w:rsidTr="00995CE0">
        <w:tc>
          <w:tcPr>
            <w:tcW w:w="769" w:type="dxa"/>
          </w:tcPr>
          <w:p w:rsidR="00B021ED" w:rsidRPr="00221A9E" w:rsidRDefault="00B021ED" w:rsidP="00995CE0">
            <w:pPr>
              <w:pStyle w:val="a4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B021ED" w:rsidRPr="00221A9E" w:rsidRDefault="00B021ED" w:rsidP="00995CE0">
            <w:pPr>
              <w:pStyle w:val="a4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Человек и экономика</w:t>
            </w:r>
          </w:p>
        </w:tc>
        <w:tc>
          <w:tcPr>
            <w:tcW w:w="1417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B021ED" w:rsidRPr="00221A9E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</w:tr>
      <w:tr w:rsidR="00B021ED" w:rsidRPr="00221A9E" w:rsidTr="00995CE0">
        <w:tc>
          <w:tcPr>
            <w:tcW w:w="769" w:type="dxa"/>
          </w:tcPr>
          <w:p w:rsidR="00B021ED" w:rsidRPr="00221A9E" w:rsidRDefault="00B021ED" w:rsidP="00995CE0">
            <w:pPr>
              <w:pStyle w:val="a4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B021ED" w:rsidRPr="00221A9E" w:rsidRDefault="00B021ED" w:rsidP="00995CE0">
            <w:pPr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Проблемы социально-политической и духовной жизни</w:t>
            </w:r>
          </w:p>
        </w:tc>
        <w:tc>
          <w:tcPr>
            <w:tcW w:w="1417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B021ED" w:rsidRPr="00221A9E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</w:tr>
      <w:tr w:rsidR="00B021ED" w:rsidRPr="00221A9E" w:rsidTr="00995CE0">
        <w:tc>
          <w:tcPr>
            <w:tcW w:w="769" w:type="dxa"/>
          </w:tcPr>
          <w:p w:rsidR="00B021ED" w:rsidRPr="00221A9E" w:rsidRDefault="00B021ED" w:rsidP="00995CE0">
            <w:pPr>
              <w:pStyle w:val="a4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B021ED" w:rsidRPr="00221A9E" w:rsidRDefault="00B021ED" w:rsidP="00995CE0">
            <w:pPr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Человек и закон</w:t>
            </w:r>
          </w:p>
        </w:tc>
        <w:tc>
          <w:tcPr>
            <w:tcW w:w="1417" w:type="dxa"/>
          </w:tcPr>
          <w:p w:rsidR="00B021ED" w:rsidRPr="00221A9E" w:rsidRDefault="00B021ED" w:rsidP="00995CE0">
            <w:pPr>
              <w:pStyle w:val="a4"/>
              <w:jc w:val="center"/>
              <w:rPr>
                <w:sz w:val="24"/>
                <w:szCs w:val="24"/>
              </w:rPr>
            </w:pPr>
            <w:r w:rsidRPr="00221A9E">
              <w:rPr>
                <w:sz w:val="24"/>
                <w:szCs w:val="24"/>
              </w:rPr>
              <w:t>2</w:t>
            </w:r>
            <w:r w:rsidR="00385649">
              <w:rPr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B021ED" w:rsidRPr="00221A9E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E733E4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B021ED" w:rsidRPr="00221A9E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</w:tr>
      <w:tr w:rsidR="00E733E4" w:rsidRPr="00221A9E" w:rsidTr="00995CE0">
        <w:tc>
          <w:tcPr>
            <w:tcW w:w="769" w:type="dxa"/>
          </w:tcPr>
          <w:p w:rsidR="00E733E4" w:rsidRPr="00221A9E" w:rsidRDefault="00E733E4" w:rsidP="00995CE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19" w:type="dxa"/>
          </w:tcPr>
          <w:p w:rsidR="00E733E4" w:rsidRPr="00221A9E" w:rsidRDefault="00385649" w:rsidP="00995CE0">
            <w:r>
              <w:t xml:space="preserve">Обобщение </w:t>
            </w:r>
          </w:p>
        </w:tc>
        <w:tc>
          <w:tcPr>
            <w:tcW w:w="1417" w:type="dxa"/>
          </w:tcPr>
          <w:p w:rsidR="00E733E4" w:rsidRPr="00221A9E" w:rsidRDefault="00385649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E733E4" w:rsidRPr="00221A9E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E733E4" w:rsidRDefault="00E733E4" w:rsidP="00995CE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</w:tr>
    </w:tbl>
    <w:p w:rsidR="00B021ED" w:rsidRPr="00221A9E" w:rsidRDefault="00B021ED" w:rsidP="00B021ED">
      <w:pPr>
        <w:pStyle w:val="a4"/>
        <w:jc w:val="center"/>
        <w:rPr>
          <w:b/>
          <w:sz w:val="24"/>
          <w:szCs w:val="24"/>
        </w:rPr>
      </w:pPr>
    </w:p>
    <w:p w:rsidR="00B021ED" w:rsidRPr="00221A9E" w:rsidRDefault="00B021ED" w:rsidP="00B021ED">
      <w:pPr>
        <w:rPr>
          <w:color w:val="FF0000"/>
        </w:rPr>
      </w:pPr>
    </w:p>
    <w:p w:rsidR="008F06F3" w:rsidRPr="00CB2139" w:rsidRDefault="008F06F3" w:rsidP="008F06F3">
      <w:pPr>
        <w:pStyle w:val="ParagraphStyle"/>
        <w:rPr>
          <w:rFonts w:ascii="Times New Roman" w:hAnsi="Times New Roman" w:cs="Times New Roman"/>
          <w:bCs/>
          <w:caps/>
        </w:rPr>
      </w:pPr>
    </w:p>
    <w:sectPr w:rsidR="008F06F3" w:rsidRPr="00CB2139" w:rsidSect="00940C5E">
      <w:pgSz w:w="16838" w:h="11906" w:orient="landscape" w:code="9"/>
      <w:pgMar w:top="107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A36" w:rsidRPr="00AB3377" w:rsidRDefault="00197A36" w:rsidP="00AB3377">
      <w:r>
        <w:separator/>
      </w:r>
    </w:p>
  </w:endnote>
  <w:endnote w:type="continuationSeparator" w:id="0">
    <w:p w:rsidR="00197A36" w:rsidRPr="00AB3377" w:rsidRDefault="00197A36" w:rsidP="00AB3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A36" w:rsidRPr="00AB3377" w:rsidRDefault="00197A36" w:rsidP="00AB3377">
      <w:r>
        <w:separator/>
      </w:r>
    </w:p>
  </w:footnote>
  <w:footnote w:type="continuationSeparator" w:id="0">
    <w:p w:rsidR="00197A36" w:rsidRPr="00AB3377" w:rsidRDefault="00197A36" w:rsidP="00AB33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D0D"/>
    <w:multiLevelType w:val="hybridMultilevel"/>
    <w:tmpl w:val="8982B694"/>
    <w:lvl w:ilvl="0" w:tplc="1EFCEA96">
      <w:start w:val="4"/>
      <w:numFmt w:val="bullet"/>
      <w:lvlText w:val=""/>
      <w:lvlJc w:val="left"/>
      <w:pPr>
        <w:tabs>
          <w:tab w:val="num" w:pos="587"/>
        </w:tabs>
        <w:ind w:left="587" w:hanging="22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E544D"/>
    <w:multiLevelType w:val="hybridMultilevel"/>
    <w:tmpl w:val="912A728A"/>
    <w:lvl w:ilvl="0" w:tplc="7B26BC2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7B27"/>
    <w:multiLevelType w:val="multilevel"/>
    <w:tmpl w:val="9BA20B64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C84814"/>
    <w:multiLevelType w:val="hybridMultilevel"/>
    <w:tmpl w:val="EB584FE0"/>
    <w:lvl w:ilvl="0" w:tplc="9170E9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3DE3A49"/>
    <w:multiLevelType w:val="hybridMultilevel"/>
    <w:tmpl w:val="4468D2F2"/>
    <w:lvl w:ilvl="0" w:tplc="01649C08">
      <w:start w:val="1"/>
      <w:numFmt w:val="bullet"/>
      <w:lvlText w:val=""/>
      <w:lvlJc w:val="left"/>
      <w:pPr>
        <w:tabs>
          <w:tab w:val="num" w:pos="75"/>
        </w:tabs>
        <w:ind w:left="75" w:firstLine="0"/>
      </w:pPr>
      <w:rPr>
        <w:rFonts w:ascii="Wingdings 2" w:hAnsi="Wingdings 2" w:hint="default"/>
        <w:b w:val="0"/>
        <w:i w:val="0"/>
        <w:shadow/>
        <w:emboss w:val="0"/>
        <w:imprint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7">
    <w:nsid w:val="55DB6970"/>
    <w:multiLevelType w:val="hybridMultilevel"/>
    <w:tmpl w:val="65BAF226"/>
    <w:lvl w:ilvl="0" w:tplc="6DA0060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251A67"/>
    <w:multiLevelType w:val="multilevel"/>
    <w:tmpl w:val="17B00EFC"/>
    <w:lvl w:ilvl="0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2277"/>
        </w:tabs>
        <w:ind w:left="2277" w:hanging="42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937"/>
        </w:tabs>
        <w:ind w:left="29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57"/>
        </w:tabs>
        <w:ind w:left="36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77"/>
        </w:tabs>
        <w:ind w:left="437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97"/>
        </w:tabs>
        <w:ind w:left="50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17"/>
        </w:tabs>
        <w:ind w:left="58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537"/>
        </w:tabs>
        <w:ind w:left="653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57"/>
        </w:tabs>
        <w:ind w:left="7257" w:hanging="360"/>
      </w:pPr>
      <w:rPr>
        <w:rFonts w:ascii="Wingdings" w:hAnsi="Wingdings" w:hint="default"/>
      </w:rPr>
    </w:lvl>
  </w:abstractNum>
  <w:abstractNum w:abstractNumId="9">
    <w:nsid w:val="64DA59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A2B4735"/>
    <w:multiLevelType w:val="hybridMultilevel"/>
    <w:tmpl w:val="EE143012"/>
    <w:lvl w:ilvl="0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B23409"/>
    <w:multiLevelType w:val="hybridMultilevel"/>
    <w:tmpl w:val="BDB67900"/>
    <w:lvl w:ilvl="0" w:tplc="9438A6A2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6D5250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306A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32ED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280E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28EC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7A40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18A2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5861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146A1B"/>
    <w:rsid w:val="000431FB"/>
    <w:rsid w:val="00062303"/>
    <w:rsid w:val="0009188E"/>
    <w:rsid w:val="0009791E"/>
    <w:rsid w:val="000A08B6"/>
    <w:rsid w:val="000A358E"/>
    <w:rsid w:val="00102578"/>
    <w:rsid w:val="00110C00"/>
    <w:rsid w:val="001144C8"/>
    <w:rsid w:val="00135968"/>
    <w:rsid w:val="00146A1B"/>
    <w:rsid w:val="00147B17"/>
    <w:rsid w:val="00160745"/>
    <w:rsid w:val="00197A36"/>
    <w:rsid w:val="001C4E62"/>
    <w:rsid w:val="001D390D"/>
    <w:rsid w:val="001F31C5"/>
    <w:rsid w:val="00213CB1"/>
    <w:rsid w:val="00221A9E"/>
    <w:rsid w:val="00256401"/>
    <w:rsid w:val="00261A28"/>
    <w:rsid w:val="002803FA"/>
    <w:rsid w:val="00281EE0"/>
    <w:rsid w:val="002B4074"/>
    <w:rsid w:val="002B44F4"/>
    <w:rsid w:val="002D1943"/>
    <w:rsid w:val="002D3C8C"/>
    <w:rsid w:val="002D4AC9"/>
    <w:rsid w:val="002D52A5"/>
    <w:rsid w:val="002E7AB8"/>
    <w:rsid w:val="00322660"/>
    <w:rsid w:val="00346412"/>
    <w:rsid w:val="00385649"/>
    <w:rsid w:val="003A5DB0"/>
    <w:rsid w:val="003B768C"/>
    <w:rsid w:val="003C36AB"/>
    <w:rsid w:val="003D6307"/>
    <w:rsid w:val="003E3827"/>
    <w:rsid w:val="0041108E"/>
    <w:rsid w:val="00431E2E"/>
    <w:rsid w:val="0048636B"/>
    <w:rsid w:val="00492F24"/>
    <w:rsid w:val="00493AD7"/>
    <w:rsid w:val="004A7497"/>
    <w:rsid w:val="004C06DB"/>
    <w:rsid w:val="004C07EA"/>
    <w:rsid w:val="004F5ABF"/>
    <w:rsid w:val="00527254"/>
    <w:rsid w:val="00555818"/>
    <w:rsid w:val="00563656"/>
    <w:rsid w:val="005A7CA0"/>
    <w:rsid w:val="005B58C9"/>
    <w:rsid w:val="005C12F1"/>
    <w:rsid w:val="005F2C73"/>
    <w:rsid w:val="006006D0"/>
    <w:rsid w:val="00605569"/>
    <w:rsid w:val="00662020"/>
    <w:rsid w:val="00686E3B"/>
    <w:rsid w:val="006B08EA"/>
    <w:rsid w:val="006C7D62"/>
    <w:rsid w:val="0070581B"/>
    <w:rsid w:val="00714412"/>
    <w:rsid w:val="00717275"/>
    <w:rsid w:val="00755B2C"/>
    <w:rsid w:val="00766CD2"/>
    <w:rsid w:val="00791154"/>
    <w:rsid w:val="00792156"/>
    <w:rsid w:val="00792375"/>
    <w:rsid w:val="007A2A3F"/>
    <w:rsid w:val="007C5BDC"/>
    <w:rsid w:val="007E7821"/>
    <w:rsid w:val="00823011"/>
    <w:rsid w:val="008378B3"/>
    <w:rsid w:val="008531D1"/>
    <w:rsid w:val="00855D42"/>
    <w:rsid w:val="008939A6"/>
    <w:rsid w:val="008A1CAD"/>
    <w:rsid w:val="008B2186"/>
    <w:rsid w:val="008B6DB9"/>
    <w:rsid w:val="008D70A8"/>
    <w:rsid w:val="008F06F3"/>
    <w:rsid w:val="00905E9D"/>
    <w:rsid w:val="009128FF"/>
    <w:rsid w:val="00934E8B"/>
    <w:rsid w:val="00940C5E"/>
    <w:rsid w:val="00953A1D"/>
    <w:rsid w:val="00995CE0"/>
    <w:rsid w:val="009A6EB1"/>
    <w:rsid w:val="009D6735"/>
    <w:rsid w:val="009E651A"/>
    <w:rsid w:val="00A17CD0"/>
    <w:rsid w:val="00A727D6"/>
    <w:rsid w:val="00A96B24"/>
    <w:rsid w:val="00AA1E20"/>
    <w:rsid w:val="00AB0A49"/>
    <w:rsid w:val="00AB3377"/>
    <w:rsid w:val="00B021ED"/>
    <w:rsid w:val="00B04EAE"/>
    <w:rsid w:val="00B13562"/>
    <w:rsid w:val="00B14E9F"/>
    <w:rsid w:val="00B30CF9"/>
    <w:rsid w:val="00B46F7C"/>
    <w:rsid w:val="00B515AC"/>
    <w:rsid w:val="00B52894"/>
    <w:rsid w:val="00B70C8C"/>
    <w:rsid w:val="00B72E1E"/>
    <w:rsid w:val="00B94B4E"/>
    <w:rsid w:val="00BA216B"/>
    <w:rsid w:val="00BA5D0B"/>
    <w:rsid w:val="00BE5FDB"/>
    <w:rsid w:val="00BF4713"/>
    <w:rsid w:val="00C1503F"/>
    <w:rsid w:val="00C35386"/>
    <w:rsid w:val="00C431F9"/>
    <w:rsid w:val="00C508AB"/>
    <w:rsid w:val="00C52CE1"/>
    <w:rsid w:val="00CB2139"/>
    <w:rsid w:val="00CB5CC8"/>
    <w:rsid w:val="00CD4A5C"/>
    <w:rsid w:val="00CF1452"/>
    <w:rsid w:val="00D41909"/>
    <w:rsid w:val="00D51043"/>
    <w:rsid w:val="00D8083F"/>
    <w:rsid w:val="00DD6706"/>
    <w:rsid w:val="00E00702"/>
    <w:rsid w:val="00E11E52"/>
    <w:rsid w:val="00E356AD"/>
    <w:rsid w:val="00E733E4"/>
    <w:rsid w:val="00E91CC1"/>
    <w:rsid w:val="00EB0B79"/>
    <w:rsid w:val="00EE0C87"/>
    <w:rsid w:val="00EF14AF"/>
    <w:rsid w:val="00F03AAC"/>
    <w:rsid w:val="00F46562"/>
    <w:rsid w:val="00F47771"/>
    <w:rsid w:val="00F50D49"/>
    <w:rsid w:val="00F65606"/>
    <w:rsid w:val="00F75E70"/>
    <w:rsid w:val="00FC12BB"/>
    <w:rsid w:val="00FC34E5"/>
    <w:rsid w:val="00FF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7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nhideWhenUsed/>
    <w:qFormat/>
    <w:rsid w:val="00F477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7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F47771"/>
    <w:pPr>
      <w:keepNext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7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477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47771"/>
    <w:rPr>
      <w:rFonts w:asciiTheme="majorHAnsi" w:eastAsiaTheme="majorEastAsia" w:hAnsiTheme="majorHAnsi" w:cstheme="majorBidi"/>
      <w:b/>
      <w:bCs/>
      <w:color w:val="4F81BD" w:themeColor="accent1"/>
      <w:sz w:val="28"/>
      <w:szCs w:val="32"/>
      <w:lang w:eastAsia="ru-RU"/>
    </w:rPr>
  </w:style>
  <w:style w:type="character" w:customStyle="1" w:styleId="90">
    <w:name w:val="Заголовок 9 Знак"/>
    <w:basedOn w:val="a0"/>
    <w:link w:val="9"/>
    <w:rsid w:val="00F47771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styleId="a3">
    <w:name w:val="Strong"/>
    <w:basedOn w:val="a0"/>
    <w:qFormat/>
    <w:rsid w:val="00F47771"/>
    <w:rPr>
      <w:b/>
      <w:bCs/>
    </w:rPr>
  </w:style>
  <w:style w:type="paragraph" w:styleId="a4">
    <w:name w:val="No Spacing"/>
    <w:uiPriority w:val="1"/>
    <w:qFormat/>
    <w:rsid w:val="00F47771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  <w:lang w:eastAsia="ru-RU"/>
    </w:rPr>
  </w:style>
  <w:style w:type="paragraph" w:styleId="a5">
    <w:name w:val="List Paragraph"/>
    <w:basedOn w:val="a"/>
    <w:uiPriority w:val="34"/>
    <w:qFormat/>
    <w:rsid w:val="00F47771"/>
    <w:pPr>
      <w:ind w:left="720"/>
      <w:contextualSpacing/>
    </w:pPr>
  </w:style>
  <w:style w:type="paragraph" w:customStyle="1" w:styleId="ParagraphStyle">
    <w:name w:val="Paragraph Style"/>
    <w:rsid w:val="00146A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110C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1D3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C1503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C150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C1503F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C1503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C150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150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F75E70"/>
    <w:rPr>
      <w:color w:val="0000FF" w:themeColor="hyperlink"/>
      <w:u w:val="single"/>
    </w:rPr>
  </w:style>
  <w:style w:type="paragraph" w:customStyle="1" w:styleId="11">
    <w:name w:val="Обычный1"/>
    <w:rsid w:val="00F75E7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75E7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75E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F75E7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F75E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entered">
    <w:name w:val="Centered"/>
    <w:uiPriority w:val="99"/>
    <w:rsid w:val="007C5BD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7C5BDC"/>
    <w:rPr>
      <w:color w:val="000000"/>
      <w:sz w:val="20"/>
      <w:szCs w:val="20"/>
    </w:rPr>
  </w:style>
  <w:style w:type="character" w:customStyle="1" w:styleId="Heading">
    <w:name w:val="Heading"/>
    <w:uiPriority w:val="99"/>
    <w:rsid w:val="007C5BD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C5BD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C5BD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C5BD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C5BDC"/>
    <w:rPr>
      <w:color w:val="008000"/>
      <w:sz w:val="20"/>
      <w:szCs w:val="20"/>
      <w:u w:val="single"/>
    </w:rPr>
  </w:style>
  <w:style w:type="paragraph" w:customStyle="1" w:styleId="210">
    <w:name w:val="Основной текст с отступом 21"/>
    <w:basedOn w:val="a"/>
    <w:rsid w:val="004C07EA"/>
    <w:pPr>
      <w:widowControl w:val="0"/>
      <w:tabs>
        <w:tab w:val="left" w:pos="993"/>
      </w:tabs>
      <w:suppressAutoHyphens/>
      <w:overflowPunct w:val="0"/>
      <w:spacing w:line="360" w:lineRule="auto"/>
      <w:ind w:firstLine="720"/>
      <w:jc w:val="both"/>
    </w:pPr>
    <w:rPr>
      <w:rFonts w:eastAsia="Andale Sans UI"/>
      <w:kern w:val="1"/>
      <w:sz w:val="28"/>
      <w:szCs w:val="20"/>
      <w:lang w:eastAsia="ar-SA"/>
    </w:rPr>
  </w:style>
  <w:style w:type="paragraph" w:customStyle="1" w:styleId="ac">
    <w:name w:val="Содержимое таблицы"/>
    <w:basedOn w:val="a"/>
    <w:rsid w:val="003C36AB"/>
    <w:pPr>
      <w:suppressLineNumbers/>
      <w:suppressAutoHyphens/>
    </w:pPr>
    <w:rPr>
      <w:lang w:eastAsia="ar-SA"/>
    </w:rPr>
  </w:style>
  <w:style w:type="paragraph" w:customStyle="1" w:styleId="12">
    <w:name w:val="Знак1"/>
    <w:basedOn w:val="a"/>
    <w:rsid w:val="00493A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B021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B021ED"/>
    <w:rPr>
      <w:rFonts w:ascii="Arial" w:hAnsi="Arial" w:cs="Arial"/>
      <w:sz w:val="18"/>
      <w:szCs w:val="18"/>
    </w:rPr>
  </w:style>
  <w:style w:type="paragraph" w:customStyle="1" w:styleId="body">
    <w:name w:val="body"/>
    <w:basedOn w:val="a"/>
    <w:rsid w:val="00B021ED"/>
    <w:pPr>
      <w:spacing w:before="100" w:beforeAutospacing="1" w:after="100" w:afterAutospacing="1"/>
      <w:jc w:val="both"/>
    </w:pPr>
  </w:style>
  <w:style w:type="paragraph" w:customStyle="1" w:styleId="zag1">
    <w:name w:val="zag_1"/>
    <w:basedOn w:val="a"/>
    <w:rsid w:val="00B021ED"/>
    <w:pPr>
      <w:spacing w:before="100" w:beforeAutospacing="1" w:after="100" w:afterAutospacing="1"/>
      <w:jc w:val="center"/>
    </w:pPr>
    <w:rPr>
      <w:b/>
      <w:bCs/>
      <w:sz w:val="31"/>
      <w:szCs w:val="31"/>
    </w:rPr>
  </w:style>
  <w:style w:type="character" w:styleId="ad">
    <w:name w:val="Emphasis"/>
    <w:basedOn w:val="a0"/>
    <w:qFormat/>
    <w:rsid w:val="00B021ED"/>
    <w:rPr>
      <w:i/>
      <w:iCs/>
    </w:rPr>
  </w:style>
  <w:style w:type="paragraph" w:styleId="ae">
    <w:name w:val="header"/>
    <w:basedOn w:val="a"/>
    <w:link w:val="af"/>
    <w:uiPriority w:val="99"/>
    <w:unhideWhenUsed/>
    <w:rsid w:val="00AB337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33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B337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33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DC260-463B-43F7-974D-EF113A364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69</Pages>
  <Words>14051</Words>
  <Characters>80097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adminSOSKA</cp:lastModifiedBy>
  <cp:revision>33</cp:revision>
  <cp:lastPrinted>2020-09-20T15:20:00Z</cp:lastPrinted>
  <dcterms:created xsi:type="dcterms:W3CDTF">2014-08-21T17:06:00Z</dcterms:created>
  <dcterms:modified xsi:type="dcterms:W3CDTF">2020-09-20T15:20:00Z</dcterms:modified>
</cp:coreProperties>
</file>